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9" w:rsidRPr="00D27D7E" w:rsidRDefault="00660A79" w:rsidP="00660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27D7E">
        <w:rPr>
          <w:rFonts w:ascii="Times New Roman" w:hAnsi="Times New Roman" w:cs="Times New Roman"/>
          <w:b/>
          <w:bCs/>
          <w:sz w:val="24"/>
          <w:szCs w:val="24"/>
          <w:lang w:bidi="hi-IN"/>
        </w:rPr>
        <w:t>ALL INDIA INSTITUTE OF SPEECH AND HEARING, MYSURU</w:t>
      </w:r>
      <w:r w:rsidR="009C154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D27D7E">
        <w:rPr>
          <w:rFonts w:ascii="Times New Roman" w:hAnsi="Times New Roman" w:cs="Times New Roman"/>
          <w:b/>
          <w:bCs/>
          <w:sz w:val="24"/>
          <w:szCs w:val="24"/>
          <w:lang w:bidi="hi-IN"/>
        </w:rPr>
        <w:t>-</w:t>
      </w:r>
      <w:r w:rsidR="009C154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D27D7E">
        <w:rPr>
          <w:rFonts w:ascii="Times New Roman" w:hAnsi="Times New Roman" w:cs="Times New Roman"/>
          <w:b/>
          <w:bCs/>
          <w:sz w:val="24"/>
          <w:szCs w:val="24"/>
          <w:lang w:bidi="hi-IN"/>
        </w:rPr>
        <w:t>6</w:t>
      </w:r>
    </w:p>
    <w:p w:rsidR="00660A79" w:rsidRPr="00D27D7E" w:rsidRDefault="00660A79" w:rsidP="00660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27D7E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D27D7E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27D7E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D27D7E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27D7E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D27D7E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27D7E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D27D7E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27D7E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D27D7E">
        <w:rPr>
          <w:rFonts w:ascii="MS Shell Dlg 2" w:hAnsi="MS Shell Dlg 2" w:cs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>, </w:t>
      </w:r>
      <w:r w:rsidRPr="00D27D7E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</w:t>
      </w:r>
      <w:r w:rsidRPr="00D27D7E">
        <w:rPr>
          <w:rFonts w:ascii="MS Shell Dlg 2" w:hAnsi="MS Shell Dlg 2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-</w:t>
      </w:r>
      <w:r w:rsidRPr="00D27D7E">
        <w:rPr>
          <w:rFonts w:ascii="MS Shell Dlg 2" w:hAnsi="MS Shell Dlg 2" w:cs="Nirmala UI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६</w:t>
      </w:r>
      <w:r w:rsidRPr="00D27D7E">
        <w:rPr>
          <w:rFonts w:ascii="MS Shell Dlg 2" w:hAnsi="MS Shell Dlg 2"/>
          <w:b/>
          <w:bCs/>
          <w:color w:val="000000"/>
          <w:sz w:val="24"/>
          <w:szCs w:val="24"/>
          <w:shd w:val="clear" w:color="auto" w:fill="FFFFFF"/>
          <w:lang w:bidi="hi-IN"/>
        </w:rPr>
        <w:tab/>
      </w:r>
    </w:p>
    <w:p w:rsidR="00660A79" w:rsidRPr="00D27D7E" w:rsidRDefault="00660A79" w:rsidP="00660A79">
      <w:pPr>
        <w:spacing w:after="0" w:line="240" w:lineRule="auto"/>
        <w:ind w:left="851"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27D7E">
        <w:rPr>
          <w:rFonts w:ascii="Times New Roman" w:hAnsi="Times New Roman" w:cs="Times New Roman"/>
          <w:b/>
          <w:bCs/>
          <w:sz w:val="24"/>
          <w:szCs w:val="24"/>
          <w:lang w:bidi="hi-IN"/>
        </w:rPr>
        <w:t>DEPARTMENT OF SPECIAL EDUCATION</w:t>
      </w:r>
    </w:p>
    <w:p w:rsidR="00660A79" w:rsidRPr="00D27D7E" w:rsidRDefault="00660A79" w:rsidP="00660A79">
      <w:pPr>
        <w:spacing w:after="0" w:line="240" w:lineRule="auto"/>
        <w:ind w:left="851" w:right="-46"/>
        <w:jc w:val="center"/>
        <w:rPr>
          <w:rFonts w:ascii="Times New Roman" w:hAnsi="Times New Roman" w:cs="Times New Roman"/>
          <w:b/>
          <w:bCs/>
          <w:sz w:val="24"/>
          <w:szCs w:val="21"/>
          <w:lang w:bidi="hi-IN"/>
        </w:rPr>
      </w:pPr>
      <w:r w:rsidRPr="00D27D7E">
        <w:rPr>
          <w:rFonts w:ascii="Mangal" w:hAnsi="Mangal" w:cs="Nirmala UI" w:hint="cs"/>
          <w:b/>
          <w:bCs/>
          <w:sz w:val="24"/>
          <w:szCs w:val="21"/>
          <w:cs/>
          <w:lang w:bidi="hi-IN"/>
        </w:rPr>
        <w:t>विशेषशिक्षाविभाग</w:t>
      </w:r>
    </w:p>
    <w:p w:rsidR="00E23C32" w:rsidRPr="00D27D7E" w:rsidRDefault="00502D34" w:rsidP="00660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7D7E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D27D7E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proofErr w:type="gramEnd"/>
      <w:r w:rsidR="009C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EB5" w:rsidRPr="00D27D7E">
        <w:rPr>
          <w:rFonts w:ascii="Times New Roman" w:hAnsi="Times New Roman" w:cs="Times New Roman"/>
          <w:b/>
          <w:sz w:val="24"/>
          <w:szCs w:val="24"/>
        </w:rPr>
        <w:t>–</w:t>
      </w:r>
      <w:r w:rsidR="00EA34BE">
        <w:rPr>
          <w:rFonts w:ascii="Times New Roman" w:hAnsi="Times New Roman" w:cs="Times New Roman"/>
          <w:b/>
          <w:sz w:val="24"/>
          <w:szCs w:val="24"/>
        </w:rPr>
        <w:t xml:space="preserve"> December</w:t>
      </w:r>
      <w:r w:rsidR="009E2600" w:rsidRPr="00D27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458" w:rsidRPr="00D27D7E">
        <w:rPr>
          <w:rFonts w:ascii="Times New Roman" w:hAnsi="Times New Roman" w:cs="Times New Roman"/>
          <w:b/>
          <w:sz w:val="24"/>
          <w:szCs w:val="24"/>
        </w:rPr>
        <w:t>2018</w:t>
      </w:r>
    </w:p>
    <w:p w:rsidR="005C2B7A" w:rsidRPr="00D27D7E" w:rsidRDefault="005C2B7A" w:rsidP="00660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54" w:rsidRPr="00D27D7E" w:rsidRDefault="00E23C32" w:rsidP="00706461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8512EB" w:rsidRPr="00D27D7E" w:rsidRDefault="008512EB" w:rsidP="008512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Faculty report</w:t>
      </w:r>
    </w:p>
    <w:p w:rsidR="003C1DBC" w:rsidRPr="00D27D7E" w:rsidRDefault="003C1DBC" w:rsidP="008512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D7E">
        <w:rPr>
          <w:rFonts w:ascii="Times New Roman" w:hAnsi="Times New Roman" w:cs="Times New Roman"/>
          <w:b/>
          <w:sz w:val="24"/>
          <w:szCs w:val="24"/>
        </w:rPr>
        <w:t>Therory</w:t>
      </w:r>
      <w:proofErr w:type="spellEnd"/>
      <w:r w:rsidRPr="00D27D7E">
        <w:rPr>
          <w:rFonts w:ascii="Times New Roman" w:hAnsi="Times New Roman" w:cs="Times New Roman"/>
          <w:b/>
          <w:sz w:val="24"/>
          <w:szCs w:val="24"/>
        </w:rPr>
        <w:t xml:space="preserve"> classes</w:t>
      </w:r>
      <w:r w:rsidR="009C1547">
        <w:rPr>
          <w:rFonts w:ascii="Times New Roman" w:hAnsi="Times New Roman" w:cs="Times New Roman"/>
          <w:b/>
          <w:sz w:val="24"/>
          <w:szCs w:val="24"/>
        </w:rPr>
        <w:t xml:space="preserve"> (no. of hours)</w:t>
      </w:r>
    </w:p>
    <w:tbl>
      <w:tblPr>
        <w:tblW w:w="7801" w:type="dxa"/>
        <w:jc w:val="center"/>
        <w:tblInd w:w="-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497"/>
        <w:gridCol w:w="3106"/>
        <w:gridCol w:w="1196"/>
      </w:tblGrid>
      <w:tr w:rsidR="00E54A77" w:rsidRPr="00D27D7E" w:rsidTr="00E54A77">
        <w:trPr>
          <w:jc w:val="center"/>
        </w:trPr>
        <w:tc>
          <w:tcPr>
            <w:tcW w:w="2002" w:type="dxa"/>
          </w:tcPr>
          <w:p w:rsidR="00E54A77" w:rsidRPr="00D27D7E" w:rsidRDefault="00E54A77" w:rsidP="00487F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Faculty name</w:t>
            </w:r>
          </w:p>
        </w:tc>
        <w:tc>
          <w:tcPr>
            <w:tcW w:w="1497" w:type="dxa"/>
          </w:tcPr>
          <w:p w:rsidR="00E54A77" w:rsidRPr="00D27D7E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3106" w:type="dxa"/>
          </w:tcPr>
          <w:p w:rsidR="00E54A77" w:rsidRPr="00D27D7E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(HI)</w:t>
            </w:r>
          </w:p>
        </w:tc>
        <w:tc>
          <w:tcPr>
            <w:tcW w:w="1196" w:type="dxa"/>
          </w:tcPr>
          <w:p w:rsidR="00E54A77" w:rsidRPr="00D27D7E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E54A77" w:rsidRPr="00D27D7E" w:rsidTr="00E54A77">
        <w:trPr>
          <w:jc w:val="center"/>
        </w:trPr>
        <w:tc>
          <w:tcPr>
            <w:tcW w:w="2002" w:type="dxa"/>
          </w:tcPr>
          <w:p w:rsidR="00E54A77" w:rsidRPr="00D27D7E" w:rsidRDefault="00E54A77" w:rsidP="009C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Dr.Alok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1497" w:type="dxa"/>
          </w:tcPr>
          <w:p w:rsidR="00E54A77" w:rsidRPr="00D27D7E" w:rsidRDefault="008B6778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6" w:type="dxa"/>
          </w:tcPr>
          <w:p w:rsidR="00E54A77" w:rsidRPr="00D27D7E" w:rsidRDefault="008B6778" w:rsidP="002D7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E54A77" w:rsidRPr="00D27D7E" w:rsidRDefault="008B6778" w:rsidP="002D79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B6778" w:rsidRPr="00D27D7E" w:rsidTr="00E54A77">
        <w:trPr>
          <w:jc w:val="center"/>
        </w:trPr>
        <w:tc>
          <w:tcPr>
            <w:tcW w:w="2002" w:type="dxa"/>
          </w:tcPr>
          <w:p w:rsidR="008B6778" w:rsidRPr="00D27D7E" w:rsidRDefault="008B6778" w:rsidP="009C154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497" w:type="dxa"/>
          </w:tcPr>
          <w:p w:rsidR="008B6778" w:rsidRPr="00D27D7E" w:rsidRDefault="008B6778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106" w:type="dxa"/>
          </w:tcPr>
          <w:p w:rsidR="008B6778" w:rsidRPr="00D27D7E" w:rsidRDefault="008B6778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8B6778" w:rsidRPr="00D27D7E" w:rsidRDefault="008B6778" w:rsidP="00A6700D">
            <w:pPr>
              <w:jc w:val="center"/>
              <w:rPr>
                <w:b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B5F24" w:rsidRPr="00D27D7E" w:rsidTr="00E54A77">
        <w:trPr>
          <w:jc w:val="center"/>
        </w:trPr>
        <w:tc>
          <w:tcPr>
            <w:tcW w:w="2002" w:type="dxa"/>
          </w:tcPr>
          <w:p w:rsidR="005B5F24" w:rsidRPr="00D27D7E" w:rsidRDefault="005B5F24" w:rsidP="009C154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1497" w:type="dxa"/>
          </w:tcPr>
          <w:p w:rsidR="005B5F24" w:rsidRPr="00D27D7E" w:rsidRDefault="003D1725" w:rsidP="005B5F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6" w:type="dxa"/>
          </w:tcPr>
          <w:p w:rsidR="005B5F24" w:rsidRPr="00D27D7E" w:rsidRDefault="003D1725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5B5F24" w:rsidRPr="00D27D7E" w:rsidRDefault="003D1725" w:rsidP="00995D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6700D" w:rsidRPr="00D27D7E" w:rsidTr="00E54A77">
        <w:trPr>
          <w:jc w:val="center"/>
        </w:trPr>
        <w:tc>
          <w:tcPr>
            <w:tcW w:w="2002" w:type="dxa"/>
          </w:tcPr>
          <w:p w:rsidR="00A6700D" w:rsidRPr="00D27D7E" w:rsidRDefault="00A6700D" w:rsidP="009C154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Malar</w:t>
            </w:r>
          </w:p>
        </w:tc>
        <w:tc>
          <w:tcPr>
            <w:tcW w:w="1497" w:type="dxa"/>
          </w:tcPr>
          <w:p w:rsidR="00A6700D" w:rsidRPr="00D27D7E" w:rsidRDefault="00A6700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6" w:type="dxa"/>
          </w:tcPr>
          <w:p w:rsidR="00A6700D" w:rsidRPr="00D27D7E" w:rsidRDefault="00A6700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6" w:type="dxa"/>
          </w:tcPr>
          <w:p w:rsidR="00A6700D" w:rsidRPr="00D27D7E" w:rsidRDefault="00A6700D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5B5F24" w:rsidRPr="00D27D7E" w:rsidTr="00E54A77">
        <w:trPr>
          <w:jc w:val="center"/>
        </w:trPr>
        <w:tc>
          <w:tcPr>
            <w:tcW w:w="2002" w:type="dxa"/>
          </w:tcPr>
          <w:p w:rsidR="005B5F24" w:rsidRPr="00D27D7E" w:rsidRDefault="005B5F24" w:rsidP="009C154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Lakshmi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1497" w:type="dxa"/>
          </w:tcPr>
          <w:p w:rsidR="005B5F24" w:rsidRPr="00D27D7E" w:rsidRDefault="005B5F24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06" w:type="dxa"/>
          </w:tcPr>
          <w:p w:rsidR="005B5F24" w:rsidRPr="00D27D7E" w:rsidRDefault="005B5F24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5B5F24" w:rsidRPr="00D27D7E" w:rsidRDefault="005B5F24" w:rsidP="00995D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9A64A2" w:rsidRPr="00D27D7E" w:rsidRDefault="009A64A2" w:rsidP="008512EB">
      <w:pPr>
        <w:pStyle w:val="ListParagraph"/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512EB" w:rsidRPr="00D27D7E" w:rsidRDefault="008512EB" w:rsidP="008512EB">
      <w:pPr>
        <w:pStyle w:val="ListParagraph"/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proofErr w:type="spellStart"/>
      <w:r w:rsidRPr="00D27D7E">
        <w:rPr>
          <w:rFonts w:ascii="Times New Roman" w:hAnsi="Times New Roman" w:cs="Times New Roman"/>
          <w:b/>
          <w:sz w:val="24"/>
          <w:szCs w:val="24"/>
        </w:rPr>
        <w:t>Classess</w:t>
      </w:r>
      <w:proofErr w:type="spellEnd"/>
      <w:r w:rsidRPr="00D27D7E">
        <w:rPr>
          <w:rFonts w:ascii="Times New Roman" w:hAnsi="Times New Roman" w:cs="Times New Roman"/>
          <w:b/>
          <w:sz w:val="24"/>
          <w:szCs w:val="24"/>
        </w:rPr>
        <w:t xml:space="preserve"> (In Hours)</w:t>
      </w:r>
    </w:p>
    <w:tbl>
      <w:tblPr>
        <w:tblW w:w="7625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1448"/>
        <w:gridCol w:w="3352"/>
        <w:gridCol w:w="868"/>
      </w:tblGrid>
      <w:tr w:rsidR="00E54A77" w:rsidRPr="00D27D7E" w:rsidTr="00DB2F79">
        <w:trPr>
          <w:trHeight w:val="309"/>
          <w:jc w:val="center"/>
        </w:trPr>
        <w:tc>
          <w:tcPr>
            <w:tcW w:w="1957" w:type="dxa"/>
          </w:tcPr>
          <w:p w:rsidR="00E54A77" w:rsidRPr="00D27D7E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1448" w:type="dxa"/>
          </w:tcPr>
          <w:p w:rsidR="00E54A77" w:rsidRPr="00D27D7E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3352" w:type="dxa"/>
          </w:tcPr>
          <w:p w:rsidR="00E54A77" w:rsidRPr="00D27D7E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(HI)</w:t>
            </w:r>
          </w:p>
        </w:tc>
        <w:tc>
          <w:tcPr>
            <w:tcW w:w="868" w:type="dxa"/>
          </w:tcPr>
          <w:p w:rsidR="00E54A77" w:rsidRPr="00D27D7E" w:rsidRDefault="00E54A77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5B5F24" w:rsidRPr="00D27D7E" w:rsidTr="00DB2F79">
        <w:trPr>
          <w:trHeight w:val="309"/>
          <w:jc w:val="center"/>
        </w:trPr>
        <w:tc>
          <w:tcPr>
            <w:tcW w:w="1957" w:type="dxa"/>
          </w:tcPr>
          <w:p w:rsidR="005B5F24" w:rsidRPr="00D27D7E" w:rsidRDefault="008B6778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448" w:type="dxa"/>
          </w:tcPr>
          <w:p w:rsidR="005B5F24" w:rsidRPr="00D27D7E" w:rsidRDefault="005B5F24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52" w:type="dxa"/>
          </w:tcPr>
          <w:p w:rsidR="005B5F24" w:rsidRPr="00D27D7E" w:rsidRDefault="005B5F24" w:rsidP="005B5F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4 hours of supervision in school</w:t>
            </w:r>
          </w:p>
          <w:p w:rsidR="005B5F24" w:rsidRPr="00D27D7E" w:rsidRDefault="005B5F24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9 hours of lesson plan discussion</w:t>
            </w:r>
          </w:p>
          <w:p w:rsidR="005B5F24" w:rsidRPr="00D27D7E" w:rsidRDefault="005B5F24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5 hours of observation while delivering lesson</w:t>
            </w:r>
          </w:p>
        </w:tc>
        <w:tc>
          <w:tcPr>
            <w:tcW w:w="868" w:type="dxa"/>
          </w:tcPr>
          <w:p w:rsidR="005B5F24" w:rsidRPr="00D27D7E" w:rsidRDefault="005B5F24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D1725" w:rsidRPr="00D27D7E" w:rsidTr="00DB2F79">
        <w:trPr>
          <w:trHeight w:val="309"/>
          <w:jc w:val="center"/>
        </w:trPr>
        <w:tc>
          <w:tcPr>
            <w:tcW w:w="1957" w:type="dxa"/>
          </w:tcPr>
          <w:p w:rsidR="003D1725" w:rsidRPr="00D27D7E" w:rsidRDefault="003D1725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1448" w:type="dxa"/>
          </w:tcPr>
          <w:p w:rsidR="003D1725" w:rsidRPr="00D27D7E" w:rsidRDefault="003D1725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52" w:type="dxa"/>
          </w:tcPr>
          <w:p w:rsidR="003D1725" w:rsidRPr="00D27D7E" w:rsidRDefault="003D1725" w:rsidP="005B5F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:rsidR="003D1725" w:rsidRPr="00D27D7E" w:rsidRDefault="003D1725" w:rsidP="009A732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6700D" w:rsidRPr="00D27D7E" w:rsidTr="00DB2F79">
        <w:trPr>
          <w:jc w:val="center"/>
        </w:trPr>
        <w:tc>
          <w:tcPr>
            <w:tcW w:w="1957" w:type="dxa"/>
          </w:tcPr>
          <w:p w:rsidR="00A6700D" w:rsidRPr="00D27D7E" w:rsidRDefault="00A6700D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Malar</w:t>
            </w:r>
          </w:p>
        </w:tc>
        <w:tc>
          <w:tcPr>
            <w:tcW w:w="1448" w:type="dxa"/>
          </w:tcPr>
          <w:p w:rsidR="00A6700D" w:rsidRPr="00D27D7E" w:rsidRDefault="00A6700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6700D" w:rsidRPr="00D27D7E" w:rsidRDefault="00A6700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A6700D" w:rsidRPr="00D27D7E" w:rsidRDefault="00A6700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8" w:type="dxa"/>
          </w:tcPr>
          <w:p w:rsidR="00A6700D" w:rsidRPr="00D27D7E" w:rsidRDefault="00A6700D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5B5F24" w:rsidRPr="00D27D7E" w:rsidTr="00DB2F79">
        <w:trPr>
          <w:jc w:val="center"/>
        </w:trPr>
        <w:tc>
          <w:tcPr>
            <w:tcW w:w="1957" w:type="dxa"/>
          </w:tcPr>
          <w:p w:rsidR="005B5F24" w:rsidRPr="00D27D7E" w:rsidRDefault="005B5F24" w:rsidP="008113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Lakshmi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1448" w:type="dxa"/>
          </w:tcPr>
          <w:p w:rsidR="005B5F24" w:rsidRPr="00D27D7E" w:rsidRDefault="005B5F24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2" w:type="dxa"/>
          </w:tcPr>
          <w:p w:rsidR="005B5F24" w:rsidRPr="00D27D7E" w:rsidRDefault="005B5F24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8" w:type="dxa"/>
          </w:tcPr>
          <w:p w:rsidR="005B5F24" w:rsidRPr="00D27D7E" w:rsidRDefault="005B5F24" w:rsidP="001C7D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</w:tr>
    </w:tbl>
    <w:p w:rsidR="007E5EAC" w:rsidRPr="00D27D7E" w:rsidRDefault="007E5EAC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FCF" w:rsidRPr="00D27D7E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3DC" w:rsidRPr="00D27D7E" w:rsidRDefault="001E5A00" w:rsidP="001052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 xml:space="preserve">Educational </w:t>
      </w:r>
      <w:r w:rsidR="003003DC" w:rsidRPr="00D27D7E">
        <w:rPr>
          <w:rFonts w:ascii="Times New Roman" w:hAnsi="Times New Roman" w:cs="Times New Roman"/>
          <w:bCs/>
          <w:sz w:val="24"/>
          <w:szCs w:val="24"/>
        </w:rPr>
        <w:t>Observation Posting</w:t>
      </w:r>
      <w:r w:rsidR="00541DC7" w:rsidRPr="00D27D7E">
        <w:rPr>
          <w:rFonts w:ascii="Times New Roman" w:hAnsi="Times New Roman" w:cs="Times New Roman"/>
          <w:bCs/>
          <w:sz w:val="24"/>
          <w:szCs w:val="24"/>
        </w:rPr>
        <w:t>s</w:t>
      </w:r>
      <w:r w:rsidR="003003DC" w:rsidRPr="00D27D7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E24EDB" w:rsidRPr="00D27D7E">
        <w:rPr>
          <w:rFonts w:ascii="Times New Roman" w:hAnsi="Times New Roman" w:cs="Times New Roman"/>
          <w:bCs/>
          <w:sz w:val="24"/>
          <w:szCs w:val="24"/>
        </w:rPr>
        <w:t>S</w:t>
      </w:r>
      <w:r w:rsidR="003003DC" w:rsidRPr="00D27D7E">
        <w:rPr>
          <w:rFonts w:ascii="Times New Roman" w:hAnsi="Times New Roman" w:cs="Times New Roman"/>
          <w:bCs/>
          <w:sz w:val="24"/>
          <w:szCs w:val="24"/>
        </w:rPr>
        <w:t>tudents from other Institutes</w:t>
      </w:r>
      <w:r w:rsidR="003334E6" w:rsidRPr="00D27D7E">
        <w:rPr>
          <w:rFonts w:ascii="Times New Roman" w:hAnsi="Times New Roman" w:cs="Times New Roman"/>
          <w:bCs/>
          <w:sz w:val="24"/>
          <w:szCs w:val="24"/>
        </w:rPr>
        <w:t>:</w:t>
      </w:r>
    </w:p>
    <w:p w:rsidR="00DC6BF6" w:rsidRPr="00D27D7E" w:rsidRDefault="00DC6BF6" w:rsidP="007A0105">
      <w:pPr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 xml:space="preserve">Following are the details of students posted for observation/ practice teaching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2920"/>
        <w:gridCol w:w="2469"/>
        <w:gridCol w:w="1995"/>
        <w:gridCol w:w="1482"/>
      </w:tblGrid>
      <w:tr w:rsidR="005B5F24" w:rsidRPr="00D27D7E" w:rsidTr="005B5F24">
        <w:trPr>
          <w:trHeight w:val="748"/>
          <w:jc w:val="center"/>
        </w:trPr>
        <w:tc>
          <w:tcPr>
            <w:tcW w:w="0" w:type="auto"/>
          </w:tcPr>
          <w:p w:rsidR="005B5F24" w:rsidRPr="00D27D7E" w:rsidRDefault="005B5F24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</w:tcPr>
          <w:p w:rsidR="005B5F24" w:rsidRPr="00D27D7E" w:rsidRDefault="005B5F24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0" w:type="auto"/>
          </w:tcPr>
          <w:p w:rsidR="005B5F24" w:rsidRPr="00D27D7E" w:rsidRDefault="005B5F24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Programme/Course</w:t>
            </w:r>
          </w:p>
        </w:tc>
        <w:tc>
          <w:tcPr>
            <w:tcW w:w="0" w:type="auto"/>
          </w:tcPr>
          <w:p w:rsidR="005B5F24" w:rsidRPr="00D27D7E" w:rsidRDefault="005B5F24" w:rsidP="00A670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Students</w:t>
            </w:r>
          </w:p>
        </w:tc>
        <w:tc>
          <w:tcPr>
            <w:tcW w:w="0" w:type="auto"/>
          </w:tcPr>
          <w:p w:rsidR="005B5F24" w:rsidRPr="00D27D7E" w:rsidRDefault="005B5F24" w:rsidP="00A67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Dates </w:t>
            </w:r>
          </w:p>
        </w:tc>
      </w:tr>
      <w:tr w:rsidR="005B5F24" w:rsidRPr="00D27D7E" w:rsidTr="005B5F24">
        <w:trPr>
          <w:jc w:val="center"/>
        </w:trPr>
        <w:tc>
          <w:tcPr>
            <w:tcW w:w="0" w:type="auto"/>
          </w:tcPr>
          <w:p w:rsidR="005B5F24" w:rsidRPr="00D27D7E" w:rsidRDefault="005B5F24" w:rsidP="005B5F2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F24" w:rsidRPr="00D27D7E" w:rsidRDefault="005B5F24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Source Sans Pro" w:hAnsi="Source Sans Pro"/>
                <w:color w:val="000000"/>
                <w:sz w:val="24"/>
                <w:szCs w:val="24"/>
              </w:rPr>
              <w:t>St. Philomena’s College, Mysuru</w:t>
            </w:r>
          </w:p>
        </w:tc>
        <w:tc>
          <w:tcPr>
            <w:tcW w:w="0" w:type="auto"/>
          </w:tcPr>
          <w:p w:rsidR="005B5F24" w:rsidRPr="00D27D7E" w:rsidRDefault="005B5F24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year B.A. Psychology</w:t>
            </w:r>
          </w:p>
        </w:tc>
        <w:tc>
          <w:tcPr>
            <w:tcW w:w="0" w:type="auto"/>
          </w:tcPr>
          <w:p w:rsidR="005B5F24" w:rsidRPr="00D27D7E" w:rsidRDefault="005B5F24" w:rsidP="00A6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F24" w:rsidRPr="00D27D7E" w:rsidRDefault="005B5F24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21.12.2018 to </w:t>
            </w:r>
          </w:p>
          <w:p w:rsidR="005B5F24" w:rsidRPr="00D27D7E" w:rsidRDefault="005B5F24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10. 01. 2019</w:t>
            </w:r>
          </w:p>
        </w:tc>
      </w:tr>
    </w:tbl>
    <w:p w:rsidR="005B5F24" w:rsidRPr="00D27D7E" w:rsidRDefault="005B5F24" w:rsidP="007A0105">
      <w:pPr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00D" w:rsidRPr="00D27D7E" w:rsidRDefault="00A6700D" w:rsidP="007A0105">
      <w:pPr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3C32" w:rsidRPr="00D27D7E" w:rsidRDefault="00E23C32" w:rsidP="00105245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lastRenderedPageBreak/>
        <w:t>Seminars/Conferences/</w:t>
      </w:r>
      <w:r w:rsidRPr="00D27D7E">
        <w:rPr>
          <w:rFonts w:ascii="Times New Roman" w:hAnsi="Times New Roman" w:cs="Times New Roman"/>
          <w:b/>
          <w:sz w:val="24"/>
          <w:szCs w:val="24"/>
        </w:rPr>
        <w:t>Workshops</w:t>
      </w:r>
      <w:r w:rsidR="00743EDB" w:rsidRPr="00D27D7E">
        <w:rPr>
          <w:rFonts w:ascii="Times New Roman" w:hAnsi="Times New Roman" w:cs="Times New Roman"/>
          <w:bCs/>
          <w:sz w:val="24"/>
          <w:szCs w:val="24"/>
        </w:rPr>
        <w:t xml:space="preserve">/Training </w:t>
      </w:r>
      <w:proofErr w:type="spellStart"/>
      <w:r w:rsidR="00E24EDB" w:rsidRPr="00D27D7E">
        <w:rPr>
          <w:rFonts w:ascii="Times New Roman" w:hAnsi="Times New Roman" w:cs="Times New Roman"/>
          <w:bCs/>
          <w:sz w:val="24"/>
          <w:szCs w:val="24"/>
        </w:rPr>
        <w:t>P</w:t>
      </w:r>
      <w:r w:rsidR="00743EDB" w:rsidRPr="00D27D7E">
        <w:rPr>
          <w:rFonts w:ascii="Times New Roman" w:hAnsi="Times New Roman" w:cs="Times New Roman"/>
          <w:bCs/>
          <w:sz w:val="24"/>
          <w:szCs w:val="24"/>
        </w:rPr>
        <w:t>rograms</w:t>
      </w:r>
      <w:r w:rsidRPr="00D27D7E">
        <w:rPr>
          <w:rFonts w:ascii="Times New Roman" w:hAnsi="Times New Roman" w:cs="Times New Roman"/>
          <w:bCs/>
          <w:sz w:val="24"/>
          <w:szCs w:val="24"/>
        </w:rPr>
        <w:t>:</w:t>
      </w:r>
      <w:r w:rsidR="00AC617E" w:rsidRPr="00D27D7E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7253A3" w:rsidRPr="00D27D7E" w:rsidRDefault="007253A3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 xml:space="preserve">Staff Enrichment / </w:t>
      </w:r>
      <w:r w:rsidRPr="00D27D7E">
        <w:rPr>
          <w:rFonts w:ascii="Times New Roman" w:hAnsi="Times New Roman" w:cs="Times New Roman"/>
          <w:b/>
          <w:sz w:val="24"/>
          <w:szCs w:val="24"/>
        </w:rPr>
        <w:t>In</w:t>
      </w:r>
      <w:r w:rsidR="00327E2B" w:rsidRPr="00D27D7E">
        <w:rPr>
          <w:rFonts w:ascii="Times New Roman" w:hAnsi="Times New Roman" w:cs="Times New Roman"/>
          <w:b/>
          <w:sz w:val="24"/>
          <w:szCs w:val="24"/>
        </w:rPr>
        <w:t>-</w:t>
      </w:r>
      <w:r w:rsidRPr="00D27D7E">
        <w:rPr>
          <w:rFonts w:ascii="Times New Roman" w:hAnsi="Times New Roman" w:cs="Times New Roman"/>
          <w:b/>
          <w:sz w:val="24"/>
          <w:szCs w:val="24"/>
        </w:rPr>
        <w:t>house training Programmes</w:t>
      </w:r>
      <w:r w:rsidRPr="00D27D7E">
        <w:rPr>
          <w:rFonts w:ascii="Times New Roman" w:hAnsi="Times New Roman" w:cs="Times New Roman"/>
          <w:bCs/>
          <w:i/>
          <w:iCs/>
          <w:sz w:val="24"/>
          <w:szCs w:val="24"/>
        </w:rPr>
        <w:t>(For own staff members)</w:t>
      </w:r>
      <w:r w:rsidRPr="00D27D7E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EA7D94" w:rsidRPr="00D27D7E">
        <w:rPr>
          <w:rFonts w:ascii="Times New Roman" w:hAnsi="Times New Roman" w:cs="Times New Roman"/>
          <w:bCs/>
          <w:sz w:val="24"/>
          <w:szCs w:val="24"/>
        </w:rPr>
        <w:t>NIL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1746"/>
        <w:gridCol w:w="1390"/>
        <w:gridCol w:w="1339"/>
        <w:gridCol w:w="1096"/>
        <w:gridCol w:w="1137"/>
      </w:tblGrid>
      <w:tr w:rsidR="004D7E76" w:rsidRPr="00D27D7E" w:rsidTr="00DB2F79"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D27D7E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7D7E">
              <w:rPr>
                <w:rFonts w:ascii="Times New Roman" w:eastAsia="Times New Roman" w:hAnsi="Times New Roman" w:cs="Times New Roman"/>
                <w:b/>
              </w:rPr>
              <w:t>Theme/Topic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D27D7E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7D7E">
              <w:rPr>
                <w:rFonts w:ascii="Times New Roman" w:eastAsia="Times New Roman" w:hAnsi="Times New Roman" w:cs="Times New Roman"/>
                <w:b/>
              </w:rPr>
              <w:t>Resource Person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D27D7E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7D7E">
              <w:rPr>
                <w:rFonts w:ascii="Times New Roman" w:eastAsia="Times New Roman" w:hAnsi="Times New Roman" w:cs="Times New Roman"/>
                <w:b/>
              </w:rPr>
              <w:t>Coordinator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D27D7E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7D7E">
              <w:rPr>
                <w:rFonts w:ascii="Times New Roman" w:eastAsia="Times New Roman" w:hAnsi="Times New Roman" w:cs="Times New Roman"/>
                <w:b/>
              </w:rPr>
              <w:t>Objectives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D27D7E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7D7E">
              <w:rPr>
                <w:rFonts w:ascii="Times New Roman" w:eastAsia="Times New Roman" w:hAnsi="Times New Roman" w:cs="Times New Roman"/>
                <w:b/>
              </w:rPr>
              <w:t>Targeted Audience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E7" w:rsidRPr="00D27D7E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7D7E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</w:tbl>
    <w:p w:rsidR="00236F27" w:rsidRPr="00D27D7E" w:rsidRDefault="00E23C32" w:rsidP="00B9558B">
      <w:pPr>
        <w:pStyle w:val="ListParagraph"/>
        <w:numPr>
          <w:ilvl w:val="0"/>
          <w:numId w:val="1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Guest Lectures</w:t>
      </w:r>
      <w:r w:rsidR="00FE21BC" w:rsidRPr="00D27D7E">
        <w:rPr>
          <w:rFonts w:ascii="Times New Roman" w:hAnsi="Times New Roman" w:cs="Times New Roman"/>
          <w:sz w:val="24"/>
          <w:szCs w:val="24"/>
        </w:rPr>
        <w:t xml:space="preserve"> :</w:t>
      </w:r>
      <w:r w:rsidR="00E50626" w:rsidRPr="00D27D7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264E2" w:rsidRPr="00D27D7E" w:rsidRDefault="007264E2" w:rsidP="0008187C">
      <w:pPr>
        <w:pStyle w:val="ListParagraph"/>
        <w:numPr>
          <w:ilvl w:val="0"/>
          <w:numId w:val="14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>Additional Academic Services rendered by the Faculty and Staff</w:t>
      </w:r>
      <w:r w:rsidR="00DB2F79">
        <w:rPr>
          <w:rFonts w:ascii="Times New Roman" w:hAnsi="Times New Roman" w:cs="Times New Roman"/>
          <w:bCs/>
          <w:sz w:val="24"/>
          <w:szCs w:val="24"/>
        </w:rPr>
        <w:t>:</w:t>
      </w:r>
    </w:p>
    <w:p w:rsidR="003811BF" w:rsidRPr="00D27D7E" w:rsidRDefault="003811BF" w:rsidP="00D621BF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E0B8D" w:rsidRPr="00D27D7E" w:rsidRDefault="007264E2" w:rsidP="00B9558B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Invited Talks</w:t>
      </w:r>
      <w:r w:rsidR="008F6FF3" w:rsidRPr="00D27D7E">
        <w:rPr>
          <w:rFonts w:ascii="Times New Roman" w:hAnsi="Times New Roman" w:cs="Times New Roman"/>
          <w:b/>
          <w:sz w:val="24"/>
          <w:szCs w:val="24"/>
        </w:rPr>
        <w:t>:</w:t>
      </w:r>
      <w:r w:rsidR="00EA34BE">
        <w:rPr>
          <w:rFonts w:ascii="Times New Roman" w:hAnsi="Times New Roman" w:cs="Times New Roman"/>
          <w:b/>
          <w:sz w:val="24"/>
          <w:szCs w:val="24"/>
        </w:rPr>
        <w:t>05</w:t>
      </w:r>
    </w:p>
    <w:tbl>
      <w:tblPr>
        <w:tblW w:w="10818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056"/>
        <w:gridCol w:w="2376"/>
        <w:gridCol w:w="4820"/>
        <w:gridCol w:w="1026"/>
      </w:tblGrid>
      <w:tr w:rsidR="00DA4510" w:rsidRPr="00D27D7E" w:rsidTr="00EA34BE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D27D7E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D27D7E">
              <w:rPr>
                <w:rFonts w:ascii="Times New Roman" w:hAnsi="Times New Roman" w:cs="Times New Roman"/>
                <w:b/>
                <w:lang w:eastAsia="en-IN" w:bidi="hi-IN"/>
              </w:rPr>
              <w:t>Sl. No.</w:t>
            </w:r>
          </w:p>
          <w:p w:rsidR="001C7D59" w:rsidRPr="00D27D7E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D27D7E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D27D7E">
              <w:rPr>
                <w:rFonts w:ascii="Times New Roman" w:hAnsi="Times New Roman" w:cs="Times New Roman"/>
                <w:b/>
                <w:lang w:eastAsia="en-IN" w:bidi="hi-IN"/>
              </w:rPr>
              <w:t>Name, Designation, Institutional affiliation of Lecturer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D27D7E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D27D7E">
              <w:rPr>
                <w:rFonts w:ascii="Times New Roman" w:hAnsi="Times New Roman" w:cs="Times New Roman"/>
                <w:b/>
                <w:lang w:eastAsia="en-IN" w:bidi="hi-IN"/>
              </w:rPr>
              <w:t>Organized by Department/ Section/ Unit/ Organisation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D27D7E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D27D7E">
              <w:rPr>
                <w:rFonts w:ascii="Times New Roman" w:hAnsi="Times New Roman" w:cs="Times New Roman"/>
                <w:b/>
                <w:lang w:eastAsia="en-IN" w:bidi="hi-IN"/>
              </w:rPr>
              <w:t>Topic of Lecture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D59" w:rsidRPr="00D27D7E" w:rsidRDefault="001C7D59" w:rsidP="008B6778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IN" w:bidi="hi-IN"/>
              </w:rPr>
            </w:pPr>
            <w:r w:rsidRPr="00D27D7E">
              <w:rPr>
                <w:rFonts w:ascii="Times New Roman" w:hAnsi="Times New Roman" w:cs="Times New Roman"/>
                <w:b/>
                <w:lang w:eastAsia="en-IN" w:bidi="hi-IN"/>
              </w:rPr>
              <w:t>Date/s</w:t>
            </w:r>
          </w:p>
        </w:tc>
      </w:tr>
      <w:tr w:rsidR="00DA4510" w:rsidRPr="00D27D7E" w:rsidTr="00EA34BE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3D1725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Dr.PalnatyVijetha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D1725" w:rsidRPr="00D27D7E" w:rsidRDefault="003D1725" w:rsidP="00DB2F79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Reader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RCI-CRE workshop in </w:t>
            </w:r>
            <w:proofErr w:type="spellStart"/>
            <w:r w:rsidR="00DA4510"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Dr.</w:t>
            </w: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Chandrashekar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Institute of Speech and Hearing, Bangalore</w:t>
            </w:r>
          </w:p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Usefulness of Latest methods of Teaching language to children with Hearing impairment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B2F79">
            <w:pPr>
              <w:pStyle w:val="ListParagraph"/>
              <w:spacing w:after="0" w:line="240" w:lineRule="auto"/>
              <w:ind w:left="0" w:right="-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DB2F79">
              <w:rPr>
                <w:rFonts w:ascii="Times New Roman" w:eastAsia="Times New Roman" w:hAnsi="Times New Roman" w:cs="Times New Roman"/>
                <w:sz w:val="18"/>
                <w:szCs w:val="18"/>
              </w:rPr>
              <w:t>.12.</w:t>
            </w: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2018</w:t>
            </w:r>
          </w:p>
        </w:tc>
      </w:tr>
      <w:tr w:rsidR="00DA4510" w:rsidRPr="00D27D7E" w:rsidTr="00EA34BE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3D1725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Dr.AlokkumarUpadhyay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D1725" w:rsidRPr="00D27D7E" w:rsidRDefault="003D1725" w:rsidP="00DB2F79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Faculty Development Centre</w:t>
            </w:r>
          </w:p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Allahabad University,</w:t>
            </w:r>
            <w:r w:rsidR="00DB2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Prayagraj</w:t>
            </w:r>
            <w:proofErr w:type="spellEnd"/>
            <w:r w:rsidR="00DB2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(Allahabad)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1-Contribution Of Department Of Special Education For Education Of Children With Special Needs</w:t>
            </w:r>
          </w:p>
          <w:p w:rsidR="003D1725" w:rsidRPr="00D27D7E" w:rsidRDefault="003D1725" w:rsidP="00DA451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2-Communication Disorders And Intervention Strategies for Education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15.12.2018</w:t>
            </w:r>
          </w:p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4510" w:rsidRPr="00D27D7E" w:rsidTr="00EA34BE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3D1725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Dr.Alok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Kumar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Upadhyay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D1725" w:rsidRPr="00D27D7E" w:rsidRDefault="003D1725" w:rsidP="00DB2F79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Faculty Development Centre</w:t>
            </w:r>
          </w:p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Allahabad University,</w:t>
            </w:r>
            <w:r w:rsidR="00DB2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Prayagraj</w:t>
            </w:r>
            <w:proofErr w:type="spellEnd"/>
            <w:r w:rsidR="00DB2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(Allahabad)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3-</w:t>
            </w: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Collaboration</w:t>
            </w: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For Inclusive Education</w:t>
            </w:r>
          </w:p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4-Tests And Tools For Assessment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16.12.2018</w:t>
            </w:r>
          </w:p>
        </w:tc>
      </w:tr>
      <w:tr w:rsidR="00DA4510" w:rsidRPr="00D27D7E" w:rsidTr="00EA34BE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3D1725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Dr.AlokkumarUpadhyay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D1725" w:rsidRPr="00D27D7E" w:rsidRDefault="003D1725" w:rsidP="00DB2F79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B2F79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One day Workshop,</w:t>
            </w:r>
            <w:r w:rsidR="00DB2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RajbhashaSection</w:t>
            </w:r>
            <w:proofErr w:type="spellEnd"/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B2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AIISH,</w:t>
            </w:r>
            <w:r w:rsidR="00DB2F79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Pr="00D27D7E">
              <w:rPr>
                <w:rFonts w:ascii="Times New Roman" w:hAnsi="Times New Roman" w:cs="Times New Roman"/>
                <w:sz w:val="18"/>
                <w:szCs w:val="18"/>
              </w:rPr>
              <w:t>ysuru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/>
                <w:sz w:val="18"/>
                <w:szCs w:val="18"/>
                <w:cs/>
                <w:lang w:bidi="hi-IN"/>
              </w:rPr>
              <w:t>दिव्यांगजनकोसरकारद्वारादीजारहीसुबिधायेंऔरउनकेप्राप्तिकेतरीके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25" w:rsidRPr="00D27D7E" w:rsidRDefault="003D1725" w:rsidP="00DA4510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21.12.2018</w:t>
            </w:r>
          </w:p>
        </w:tc>
      </w:tr>
      <w:tr w:rsidR="00A6700D" w:rsidRPr="00D27D7E" w:rsidTr="00EA34BE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00D" w:rsidRPr="00D27D7E" w:rsidRDefault="00A6700D" w:rsidP="003D1725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79" w:rsidRDefault="00A6700D" w:rsidP="00DB2F79">
            <w:pPr>
              <w:pStyle w:val="ListParagraph"/>
              <w:tabs>
                <w:tab w:val="left" w:pos="142"/>
                <w:tab w:val="left" w:pos="1276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Dr G. Malar,</w:t>
            </w:r>
          </w:p>
          <w:p w:rsidR="00A6700D" w:rsidRPr="00D27D7E" w:rsidRDefault="00A6700D" w:rsidP="00DB2F79">
            <w:pPr>
              <w:pStyle w:val="ListParagraph"/>
              <w:tabs>
                <w:tab w:val="left" w:pos="142"/>
                <w:tab w:val="left" w:pos="1276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Reader in Special Education, AIISH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00D" w:rsidRPr="00D27D7E" w:rsidRDefault="00A6700D" w:rsidP="00DB2F79">
            <w:pPr>
              <w:pStyle w:val="ListParagraph"/>
              <w:tabs>
                <w:tab w:val="left" w:pos="142"/>
                <w:tab w:val="left" w:pos="1276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KendriyaVidyalayaSangathan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Zonal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Institute of Educational Training (KVS-ZIET), Mysuru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00D" w:rsidRPr="00D27D7E" w:rsidRDefault="00A6700D">
            <w:pPr>
              <w:pStyle w:val="ListParagraph"/>
              <w:tabs>
                <w:tab w:val="left" w:pos="142"/>
                <w:tab w:val="left" w:pos="1276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 of the Physically Challenged and Socially Disadvantaged Students in Inclusive System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00D" w:rsidRPr="00D27D7E" w:rsidRDefault="00A6700D">
            <w:pPr>
              <w:pStyle w:val="ListParagraph"/>
              <w:tabs>
                <w:tab w:val="left" w:pos="142"/>
                <w:tab w:val="left" w:pos="1276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7D7E">
              <w:rPr>
                <w:rFonts w:ascii="Times New Roman" w:eastAsia="Times New Roman" w:hAnsi="Times New Roman" w:cs="Times New Roman"/>
                <w:sz w:val="18"/>
                <w:szCs w:val="18"/>
              </w:rPr>
              <w:t>30.11.18</w:t>
            </w:r>
          </w:p>
        </w:tc>
      </w:tr>
    </w:tbl>
    <w:p w:rsidR="00B9558B" w:rsidRPr="00D27D7E" w:rsidRDefault="00B9558B"/>
    <w:p w:rsidR="00B9558B" w:rsidRPr="004E1797" w:rsidRDefault="00B9558B" w:rsidP="00DB2F79">
      <w:pPr>
        <w:pStyle w:val="ListParagraph"/>
        <w:numPr>
          <w:ilvl w:val="0"/>
          <w:numId w:val="2"/>
        </w:numPr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 xml:space="preserve">Resource person during interaction program: </w:t>
      </w:r>
      <w:r w:rsidR="00995D5F" w:rsidRPr="00DB2F79">
        <w:rPr>
          <w:rFonts w:ascii="Times New Roman" w:hAnsi="Times New Roman" w:cs="Times New Roman"/>
          <w:sz w:val="24"/>
          <w:szCs w:val="24"/>
        </w:rPr>
        <w:t>NIL</w:t>
      </w:r>
    </w:p>
    <w:p w:rsidR="004E1797" w:rsidRPr="00D27D7E" w:rsidRDefault="004E1797" w:rsidP="004E1797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41115" w:rsidRPr="00D27D7E" w:rsidRDefault="00EC2F1C" w:rsidP="00DB2F79">
      <w:pPr>
        <w:pStyle w:val="ListParagraph"/>
        <w:numPr>
          <w:ilvl w:val="0"/>
          <w:numId w:val="2"/>
        </w:numPr>
        <w:tabs>
          <w:tab w:val="left" w:pos="1276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4E1797">
        <w:rPr>
          <w:rFonts w:ascii="Times New Roman" w:hAnsi="Times New Roman" w:cs="Times New Roman"/>
          <w:b/>
          <w:sz w:val="24"/>
          <w:szCs w:val="24"/>
        </w:rPr>
        <w:t>Curriculum Development</w:t>
      </w:r>
      <w:r w:rsidR="00DB2F79" w:rsidRPr="004E1797">
        <w:rPr>
          <w:rFonts w:ascii="Times New Roman" w:hAnsi="Times New Roman" w:cs="Times New Roman"/>
          <w:b/>
          <w:sz w:val="24"/>
          <w:szCs w:val="24"/>
        </w:rPr>
        <w:t xml:space="preserve"> (in progress)</w:t>
      </w:r>
      <w:r w:rsidR="00FA620C" w:rsidRPr="004E1797">
        <w:rPr>
          <w:rFonts w:ascii="Times New Roman" w:hAnsi="Times New Roman" w:cs="Times New Roman"/>
          <w:b/>
          <w:sz w:val="24"/>
          <w:szCs w:val="24"/>
        </w:rPr>
        <w:t>:</w:t>
      </w:r>
      <w:r w:rsidR="00FA620C" w:rsidRPr="00D27D7E">
        <w:rPr>
          <w:rFonts w:ascii="Times New Roman" w:hAnsi="Times New Roman" w:cs="Times New Roman"/>
          <w:sz w:val="24"/>
          <w:szCs w:val="24"/>
        </w:rPr>
        <w:t xml:space="preserve"> </w:t>
      </w:r>
      <w:r w:rsidR="00A919C2" w:rsidRPr="00D27D7E">
        <w:rPr>
          <w:rFonts w:ascii="Times New Roman" w:hAnsi="Times New Roman" w:cs="Times New Roman"/>
          <w:sz w:val="24"/>
          <w:szCs w:val="24"/>
        </w:rPr>
        <w:t>01</w:t>
      </w:r>
    </w:p>
    <w:p w:rsidR="00A919C2" w:rsidRPr="00D27D7E" w:rsidRDefault="004E1797" w:rsidP="00A919C2">
      <w:pPr>
        <w:pStyle w:val="ListParagraph"/>
        <w:tabs>
          <w:tab w:val="left" w:pos="142"/>
          <w:tab w:val="left" w:pos="1276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faculty members of the department were involved in r</w:t>
      </w:r>
      <w:r w:rsidR="00A919C2" w:rsidRPr="00D27D7E">
        <w:rPr>
          <w:rFonts w:ascii="Times New Roman" w:hAnsi="Times New Roman" w:cs="Times New Roman"/>
          <w:sz w:val="24"/>
          <w:szCs w:val="24"/>
        </w:rPr>
        <w:t>evis</w:t>
      </w:r>
      <w:r w:rsidR="00DB2F79">
        <w:rPr>
          <w:rFonts w:ascii="Times New Roman" w:hAnsi="Times New Roman" w:cs="Times New Roman"/>
          <w:sz w:val="24"/>
          <w:szCs w:val="24"/>
        </w:rPr>
        <w:t>ion of</w:t>
      </w:r>
      <w:r w:rsidR="00A919C2" w:rsidRPr="00D27D7E">
        <w:rPr>
          <w:rFonts w:ascii="Times New Roman" w:hAnsi="Times New Roman" w:cs="Times New Roman"/>
          <w:sz w:val="24"/>
          <w:szCs w:val="24"/>
        </w:rPr>
        <w:t xml:space="preserve"> regulations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27D7E">
        <w:rPr>
          <w:rFonts w:ascii="Times New Roman" w:hAnsi="Times New Roman" w:cs="Times New Roman"/>
          <w:sz w:val="24"/>
          <w:szCs w:val="24"/>
        </w:rPr>
        <w:t xml:space="preserve">syllabus </w:t>
      </w:r>
      <w:r w:rsidR="00A919C2" w:rsidRPr="00D27D7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A919C2" w:rsidRPr="00D27D7E">
        <w:rPr>
          <w:rFonts w:ascii="Times New Roman" w:hAnsi="Times New Roman" w:cs="Times New Roman"/>
          <w:sz w:val="24"/>
          <w:szCs w:val="24"/>
        </w:rPr>
        <w:t>B.Ed.Spl.Edn</w:t>
      </w:r>
      <w:proofErr w:type="spellEnd"/>
      <w:proofErr w:type="gramStart"/>
      <w:r w:rsidR="00A919C2" w:rsidRPr="00D27D7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919C2" w:rsidRPr="00D27D7E">
        <w:rPr>
          <w:rFonts w:ascii="Times New Roman" w:hAnsi="Times New Roman" w:cs="Times New Roman"/>
          <w:sz w:val="24"/>
          <w:szCs w:val="24"/>
        </w:rPr>
        <w:t>HI)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19C2" w:rsidRPr="00D27D7E">
        <w:rPr>
          <w:rFonts w:ascii="Times New Roman" w:hAnsi="Times New Roman" w:cs="Times New Roman"/>
          <w:sz w:val="24"/>
          <w:szCs w:val="24"/>
        </w:rPr>
        <w:t xml:space="preserve"> as per new regulations of University of Mysore.</w:t>
      </w:r>
    </w:p>
    <w:p w:rsidR="00A6700D" w:rsidRPr="00D27D7E" w:rsidRDefault="00A6700D" w:rsidP="00A6700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.</w:t>
      </w:r>
    </w:p>
    <w:p w:rsidR="00EB6471" w:rsidRPr="00D27D7E" w:rsidRDefault="00524BF9" w:rsidP="00E4578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797">
        <w:rPr>
          <w:rFonts w:ascii="Times New Roman" w:hAnsi="Times New Roman" w:cs="Times New Roman"/>
          <w:b/>
          <w:sz w:val="24"/>
          <w:szCs w:val="24"/>
        </w:rPr>
        <w:t xml:space="preserve">Development of Material to Support </w:t>
      </w:r>
      <w:proofErr w:type="spellStart"/>
      <w:r w:rsidRPr="004E1797">
        <w:rPr>
          <w:rFonts w:ascii="Times New Roman" w:hAnsi="Times New Roman" w:cs="Times New Roman"/>
          <w:b/>
          <w:sz w:val="24"/>
          <w:szCs w:val="24"/>
        </w:rPr>
        <w:t>Learning</w:t>
      </w:r>
      <w:r w:rsidR="00CD13DC" w:rsidRPr="004E1797">
        <w:rPr>
          <w:rFonts w:ascii="Times New Roman" w:hAnsi="Times New Roman" w:cs="Times New Roman"/>
          <w:b/>
          <w:sz w:val="24"/>
          <w:szCs w:val="24"/>
        </w:rPr>
        <w:t>:</w:t>
      </w:r>
      <w:r w:rsidR="009E2600" w:rsidRPr="00D27D7E">
        <w:rPr>
          <w:rFonts w:ascii="Times New Roman" w:hAnsi="Times New Roman" w:cs="Times New Roman"/>
          <w:sz w:val="24"/>
          <w:szCs w:val="24"/>
        </w:rPr>
        <w:t>NIL</w:t>
      </w:r>
      <w:proofErr w:type="spellEnd"/>
    </w:p>
    <w:p w:rsidR="001E2E5D" w:rsidRPr="00D27D7E" w:rsidRDefault="000144D8" w:rsidP="00CD13DC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7E">
        <w:rPr>
          <w:rFonts w:ascii="Times New Roman" w:hAnsi="Times New Roman" w:cs="Times New Roman"/>
          <w:b/>
          <w:bCs/>
          <w:sz w:val="24"/>
          <w:szCs w:val="24"/>
        </w:rPr>
        <w:t>Service in Academic B</w:t>
      </w:r>
      <w:r w:rsidR="00EC2F1C" w:rsidRPr="00D27D7E">
        <w:rPr>
          <w:rFonts w:ascii="Times New Roman" w:hAnsi="Times New Roman" w:cs="Times New Roman"/>
          <w:b/>
          <w:bCs/>
          <w:sz w:val="24"/>
          <w:szCs w:val="24"/>
        </w:rPr>
        <w:t>odies of other Organizations</w:t>
      </w:r>
      <w:r w:rsidR="001B6D93" w:rsidRPr="00D27D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B6D93" w:rsidRPr="00D27D7E" w:rsidRDefault="001B6D93" w:rsidP="007C6A49">
      <w:pPr>
        <w:pStyle w:val="ListParagraph"/>
        <w:numPr>
          <w:ilvl w:val="0"/>
          <w:numId w:val="28"/>
        </w:numPr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Dr </w:t>
      </w:r>
      <w:proofErr w:type="spellStart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>Alok</w:t>
      </w:r>
      <w:proofErr w:type="spellEnd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Kumar </w:t>
      </w:r>
      <w:proofErr w:type="spellStart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>Upadhyay</w:t>
      </w:r>
      <w:proofErr w:type="spellEnd"/>
    </w:p>
    <w:p w:rsidR="001B6D93" w:rsidRPr="00D27D7E" w:rsidRDefault="001B6D93" w:rsidP="001B6D93">
      <w:pPr>
        <w:pStyle w:val="ListParagraph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4E1797" w:rsidRDefault="004E1797" w:rsidP="004E179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97">
        <w:rPr>
          <w:rFonts w:ascii="Times New Roman" w:hAnsi="Times New Roman" w:cs="Times New Roman"/>
          <w:sz w:val="24"/>
          <w:szCs w:val="24"/>
        </w:rPr>
        <w:t xml:space="preserve">Member, </w:t>
      </w:r>
      <w:r w:rsidR="001B6D93" w:rsidRPr="004E1797">
        <w:rPr>
          <w:rFonts w:ascii="Times New Roman" w:hAnsi="Times New Roman" w:cs="Times New Roman"/>
          <w:sz w:val="24"/>
          <w:szCs w:val="24"/>
        </w:rPr>
        <w:t>Board of Studies (BOS):</w:t>
      </w:r>
    </w:p>
    <w:p w:rsidR="001B6D93" w:rsidRPr="00D27D7E" w:rsidRDefault="001B6D93" w:rsidP="007C6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D7E">
        <w:rPr>
          <w:rFonts w:ascii="Times New Roman" w:hAnsi="Times New Roman" w:cs="Times New Roman"/>
          <w:sz w:val="24"/>
          <w:szCs w:val="24"/>
        </w:rPr>
        <w:t>RamkrishnaMission</w:t>
      </w:r>
      <w:proofErr w:type="spellEnd"/>
      <w:r w:rsidRPr="00D27D7E">
        <w:rPr>
          <w:rFonts w:ascii="Times New Roman" w:hAnsi="Times New Roman" w:cs="Times New Roman"/>
          <w:sz w:val="24"/>
          <w:szCs w:val="24"/>
        </w:rPr>
        <w:t xml:space="preserve"> Vivekananda University, Coimbatore: Diploma, U.G &amp; P.G </w:t>
      </w:r>
    </w:p>
    <w:p w:rsidR="001B6D93" w:rsidRPr="00D27D7E" w:rsidRDefault="001B6D93" w:rsidP="007C6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N.G.B. University, Allahabad: for U.G &amp; P.G</w:t>
      </w:r>
    </w:p>
    <w:p w:rsidR="001B6D93" w:rsidRPr="00D27D7E" w:rsidRDefault="001B6D93" w:rsidP="007C6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 xml:space="preserve">J.R.H. University, </w:t>
      </w:r>
      <w:proofErr w:type="spellStart"/>
      <w:r w:rsidRPr="00D27D7E">
        <w:rPr>
          <w:rFonts w:ascii="Times New Roman" w:hAnsi="Times New Roman" w:cs="Times New Roman"/>
          <w:sz w:val="24"/>
          <w:szCs w:val="24"/>
        </w:rPr>
        <w:t>Chitrakoot</w:t>
      </w:r>
      <w:proofErr w:type="spellEnd"/>
      <w:r w:rsidRPr="00D27D7E">
        <w:rPr>
          <w:rFonts w:ascii="Times New Roman" w:hAnsi="Times New Roman" w:cs="Times New Roman"/>
          <w:sz w:val="24"/>
          <w:szCs w:val="24"/>
        </w:rPr>
        <w:t>: for U.G &amp; P.G</w:t>
      </w:r>
    </w:p>
    <w:p w:rsidR="004E1797" w:rsidRPr="004E1797" w:rsidRDefault="001B6D93" w:rsidP="004E179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797">
        <w:rPr>
          <w:rFonts w:ascii="Times New Roman" w:hAnsi="Times New Roman" w:cs="Times New Roman"/>
          <w:sz w:val="24"/>
          <w:szCs w:val="24"/>
        </w:rPr>
        <w:lastRenderedPageBreak/>
        <w:t>Member</w:t>
      </w:r>
      <w:r w:rsidR="004E1797" w:rsidRPr="004E1797">
        <w:rPr>
          <w:rFonts w:ascii="Times New Roman" w:hAnsi="Times New Roman" w:cs="Times New Roman"/>
          <w:sz w:val="24"/>
          <w:szCs w:val="24"/>
        </w:rPr>
        <w:t>, Board of E</w:t>
      </w:r>
      <w:r w:rsidRPr="004E1797">
        <w:rPr>
          <w:rFonts w:ascii="Times New Roman" w:hAnsi="Times New Roman" w:cs="Times New Roman"/>
          <w:sz w:val="24"/>
          <w:szCs w:val="24"/>
        </w:rPr>
        <w:t>xamin</w:t>
      </w:r>
      <w:r w:rsidR="004E1797" w:rsidRPr="004E1797">
        <w:rPr>
          <w:rFonts w:ascii="Times New Roman" w:hAnsi="Times New Roman" w:cs="Times New Roman"/>
          <w:sz w:val="24"/>
          <w:szCs w:val="24"/>
        </w:rPr>
        <w:t>ers</w:t>
      </w:r>
      <w:r w:rsidRPr="004E1797">
        <w:rPr>
          <w:rFonts w:ascii="Times New Roman" w:hAnsi="Times New Roman" w:cs="Times New Roman"/>
          <w:sz w:val="24"/>
          <w:szCs w:val="24"/>
        </w:rPr>
        <w:t xml:space="preserve"> (BOE)</w:t>
      </w:r>
      <w:r w:rsidR="004E1797" w:rsidRPr="004E1797">
        <w:rPr>
          <w:rFonts w:ascii="Times New Roman" w:hAnsi="Times New Roman" w:cs="Times New Roman"/>
          <w:sz w:val="24"/>
          <w:szCs w:val="24"/>
        </w:rPr>
        <w:t xml:space="preserve"> for </w:t>
      </w:r>
      <w:r w:rsidR="004E1797" w:rsidRPr="004E1797">
        <w:rPr>
          <w:rFonts w:ascii="Times New Roman" w:hAnsi="Times New Roman" w:cs="Times New Roman"/>
          <w:color w:val="000000"/>
          <w:sz w:val="24"/>
          <w:szCs w:val="24"/>
        </w:rPr>
        <w:t>UG Special Education of University of Mysore.</w:t>
      </w:r>
    </w:p>
    <w:p w:rsidR="001B6D93" w:rsidRPr="00D27D7E" w:rsidRDefault="001B6D93" w:rsidP="001B6D93">
      <w:pPr>
        <w:pStyle w:val="ListParagraph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D27D7E" w:rsidRDefault="001B6D93" w:rsidP="007C6A49">
      <w:pPr>
        <w:pStyle w:val="ListParagraph"/>
        <w:numPr>
          <w:ilvl w:val="0"/>
          <w:numId w:val="28"/>
        </w:numPr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81138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spellEnd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G. Malar</w:t>
      </w:r>
    </w:p>
    <w:p w:rsidR="001B6D93" w:rsidRPr="00D27D7E" w:rsidRDefault="004E1797" w:rsidP="004E179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Member, </w:t>
      </w:r>
      <w:r w:rsidR="001B6D93" w:rsidRPr="00D27D7E">
        <w:rPr>
          <w:rFonts w:ascii="Times New Roman" w:hAnsi="Times New Roman" w:cs="Times New Roman"/>
          <w:color w:val="000000"/>
          <w:sz w:val="24"/>
          <w:szCs w:val="24"/>
        </w:rPr>
        <w:t>BOE–UG Special Education of University of Mysore.</w:t>
      </w:r>
    </w:p>
    <w:p w:rsidR="001B6D93" w:rsidRPr="00D27D7E" w:rsidRDefault="001B6D93" w:rsidP="001B6D93">
      <w:pPr>
        <w:pStyle w:val="ListParagraph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1B6D93" w:rsidRPr="00D27D7E" w:rsidRDefault="001B6D93" w:rsidP="007C6A49">
      <w:pPr>
        <w:numPr>
          <w:ilvl w:val="0"/>
          <w:numId w:val="28"/>
        </w:numPr>
        <w:spacing w:after="0"/>
        <w:ind w:left="502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27D7E">
        <w:rPr>
          <w:rFonts w:ascii="Times New Roman" w:hAnsi="Times New Roman" w:cs="Times New Roman"/>
          <w:b/>
          <w:bCs/>
          <w:sz w:val="24"/>
          <w:szCs w:val="24"/>
          <w:lang w:val="en-US"/>
        </w:rPr>
        <w:t>Dr</w:t>
      </w:r>
      <w:r w:rsidR="008113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27D7E">
        <w:rPr>
          <w:rFonts w:ascii="Times New Roman" w:hAnsi="Times New Roman" w:cs="Times New Roman"/>
          <w:b/>
          <w:bCs/>
          <w:sz w:val="24"/>
          <w:szCs w:val="24"/>
          <w:lang w:val="en-US"/>
        </w:rPr>
        <w:t>PrithiVenkatesh</w:t>
      </w:r>
      <w:proofErr w:type="spellEnd"/>
    </w:p>
    <w:p w:rsidR="00E43323" w:rsidRDefault="004E1797" w:rsidP="00E43323">
      <w:pPr>
        <w:pStyle w:val="ListParagraph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Member, </w:t>
      </w:r>
      <w:r w:rsidRPr="00D27D7E">
        <w:rPr>
          <w:rFonts w:ascii="Times New Roman" w:hAnsi="Times New Roman" w:cs="Times New Roman"/>
          <w:color w:val="000000"/>
          <w:sz w:val="24"/>
          <w:szCs w:val="24"/>
        </w:rPr>
        <w:t>BOE–UG Special Education of University of Mysore</w:t>
      </w:r>
    </w:p>
    <w:p w:rsidR="004E1797" w:rsidRPr="00D27D7E" w:rsidRDefault="004E1797" w:rsidP="00E43323">
      <w:pPr>
        <w:pStyle w:val="ListParagraph"/>
        <w:spacing w:after="0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1B6D93" w:rsidRPr="00D27D7E" w:rsidRDefault="001B6D93" w:rsidP="007C6A49">
      <w:pPr>
        <w:pStyle w:val="ListParagraph"/>
        <w:numPr>
          <w:ilvl w:val="0"/>
          <w:numId w:val="28"/>
        </w:numPr>
        <w:spacing w:after="0"/>
        <w:ind w:left="502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81138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spellEnd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>PalnatyVijetha</w:t>
      </w:r>
      <w:proofErr w:type="spellEnd"/>
    </w:p>
    <w:p w:rsidR="004E1797" w:rsidRDefault="004E1797" w:rsidP="004E1797">
      <w:pPr>
        <w:pStyle w:val="ListParagraph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Member, </w:t>
      </w:r>
      <w:r w:rsidRPr="00D27D7E">
        <w:rPr>
          <w:rFonts w:ascii="Times New Roman" w:hAnsi="Times New Roman" w:cs="Times New Roman"/>
          <w:color w:val="000000"/>
          <w:sz w:val="24"/>
          <w:szCs w:val="24"/>
        </w:rPr>
        <w:t>BOE–UG Special Education of University of Mysore</w:t>
      </w:r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4E1797" w:rsidRDefault="004E1797" w:rsidP="004E1797">
      <w:pPr>
        <w:pStyle w:val="ListParagraph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65999" w:rsidRPr="00D27D7E" w:rsidRDefault="00765999" w:rsidP="00B9558B">
      <w:pPr>
        <w:pStyle w:val="ListParagraph"/>
        <w:numPr>
          <w:ilvl w:val="0"/>
          <w:numId w:val="2"/>
        </w:num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E1797">
        <w:rPr>
          <w:rFonts w:ascii="Times New Roman" w:hAnsi="Times New Roman" w:cs="Times New Roman"/>
          <w:b/>
          <w:sz w:val="24"/>
          <w:szCs w:val="24"/>
        </w:rPr>
        <w:t>Participation in Committees/Taskforce and Panels set</w:t>
      </w:r>
      <w:r w:rsidR="004E1797" w:rsidRPr="004E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797">
        <w:rPr>
          <w:rFonts w:ascii="Times New Roman" w:hAnsi="Times New Roman" w:cs="Times New Roman"/>
          <w:b/>
          <w:sz w:val="24"/>
          <w:szCs w:val="24"/>
        </w:rPr>
        <w:t>up by other organizations/agencies</w:t>
      </w:r>
      <w:r w:rsidRPr="00D27D7E">
        <w:rPr>
          <w:rFonts w:ascii="Times New Roman" w:hAnsi="Times New Roman" w:cs="Times New Roman"/>
          <w:sz w:val="24"/>
          <w:szCs w:val="24"/>
        </w:rPr>
        <w:t>:</w:t>
      </w:r>
      <w:r w:rsidR="004E1797">
        <w:rPr>
          <w:rFonts w:ascii="Times New Roman" w:hAnsi="Times New Roman" w:cs="Times New Roman"/>
          <w:sz w:val="24"/>
          <w:szCs w:val="24"/>
        </w:rPr>
        <w:t xml:space="preserve"> </w:t>
      </w:r>
      <w:r w:rsidR="00E50626" w:rsidRPr="00D27D7E">
        <w:rPr>
          <w:rFonts w:ascii="Times New Roman" w:hAnsi="Times New Roman" w:cs="Times New Roman"/>
          <w:sz w:val="24"/>
          <w:szCs w:val="24"/>
        </w:rPr>
        <w:t>NIL</w:t>
      </w:r>
    </w:p>
    <w:p w:rsidR="00EC2F1C" w:rsidRPr="00D27D7E" w:rsidRDefault="00EC2F1C" w:rsidP="00452B79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Any Other</w:t>
      </w:r>
      <w:r w:rsidR="00AA786D" w:rsidRPr="00D27D7E">
        <w:rPr>
          <w:rFonts w:ascii="Times New Roman" w:hAnsi="Times New Roman" w:cs="Times New Roman"/>
          <w:b/>
          <w:sz w:val="24"/>
          <w:szCs w:val="24"/>
        </w:rPr>
        <w:t>s</w:t>
      </w:r>
      <w:r w:rsidR="00FD0C38" w:rsidRPr="00D27D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27D7E">
        <w:rPr>
          <w:rFonts w:ascii="Times New Roman" w:hAnsi="Times New Roman" w:cs="Times New Roman"/>
          <w:b/>
          <w:sz w:val="24"/>
          <w:szCs w:val="24"/>
        </w:rPr>
        <w:t>Please Specify)</w:t>
      </w:r>
    </w:p>
    <w:p w:rsidR="008C6F2B" w:rsidRPr="00D27D7E" w:rsidRDefault="008C6F2B" w:rsidP="008C6F2B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EF" w:rsidRPr="00D27D7E" w:rsidRDefault="0066106F" w:rsidP="00706461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Research Projects</w:t>
      </w:r>
      <w:r w:rsidR="00743EDB" w:rsidRPr="00D27D7E">
        <w:rPr>
          <w:rFonts w:ascii="Times New Roman" w:hAnsi="Times New Roman" w:cs="Times New Roman"/>
          <w:sz w:val="24"/>
          <w:szCs w:val="24"/>
        </w:rPr>
        <w:t xml:space="preserve"> (ARF)</w:t>
      </w:r>
    </w:p>
    <w:p w:rsidR="007262EF" w:rsidRPr="00D27D7E" w:rsidRDefault="007262EF" w:rsidP="00697C2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7E">
        <w:rPr>
          <w:rFonts w:ascii="Times New Roman" w:hAnsi="Times New Roman" w:cs="Times New Roman"/>
          <w:b/>
          <w:bCs/>
          <w:sz w:val="24"/>
          <w:szCs w:val="24"/>
        </w:rPr>
        <w:t xml:space="preserve">Completed </w:t>
      </w:r>
      <w:r w:rsidR="00DA4510" w:rsidRPr="00D27D7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11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510" w:rsidRPr="00D27D7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81138C">
        <w:rPr>
          <w:rFonts w:ascii="Times New Roman" w:hAnsi="Times New Roman" w:cs="Times New Roman"/>
          <w:b/>
          <w:bCs/>
          <w:sz w:val="24"/>
          <w:szCs w:val="24"/>
        </w:rPr>
        <w:t xml:space="preserve"> no.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5850"/>
      </w:tblGrid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and Evaluation of Indigenous Curriculum Oriented Computer Based Tutor for Concept Learning in Preschool Children with Special Needs.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7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Phase I</w:t>
            </w:r>
            <w:r w:rsidR="004E1797" w:rsidRPr="004E17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develop story boards for 6 concepts viz. My Family, My Body, Things we use, Animals and Birds, Food we eat and My Journey in Kannada.</w:t>
            </w:r>
          </w:p>
          <w:p w:rsidR="00DA4510" w:rsidRPr="00D27D7E" w:rsidRDefault="00DA4510" w:rsidP="00A67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7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Phase II</w:t>
            </w:r>
            <w:r w:rsidR="004E1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develop indigenous computer based tutor for the 6 concepts based on the story board in Kannada and integrating it with the multimedia content and devising reinforcement mechanism.</w:t>
            </w:r>
          </w:p>
          <w:p w:rsidR="00DA4510" w:rsidRPr="00D27D7E" w:rsidRDefault="00DA4510" w:rsidP="004E17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7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Phase III</w:t>
            </w:r>
            <w:r w:rsidR="004E1797" w:rsidRPr="004E17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evaluate the performance of the developed computer based tutor.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3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Principal Investigator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Ms.P.V.Ramanakumari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Special Educator</w:t>
            </w:r>
          </w:p>
          <w:p w:rsidR="00DA4510" w:rsidRPr="00D27D7E" w:rsidRDefault="00DA4510" w:rsidP="00811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3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Co-Investigator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Dr.Ajish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K. Abraham, Professor in Electronics &amp;</w:t>
            </w:r>
            <w:r w:rsidR="0081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Ms.P.V.Manjula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Special Educator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January 2017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3,85,000/-</w:t>
            </w:r>
          </w:p>
        </w:tc>
      </w:tr>
      <w:tr w:rsidR="00DA4510" w:rsidRPr="00D27D7E" w:rsidTr="00A6700D">
        <w:trPr>
          <w:trHeight w:val="318"/>
        </w:trPr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4E1797" w:rsidRPr="004E1797" w:rsidRDefault="00DA4510" w:rsidP="004E17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Data collection is completed. </w:t>
            </w:r>
          </w:p>
          <w:p w:rsidR="004E1797" w:rsidRPr="004E1797" w:rsidRDefault="00DA4510" w:rsidP="004E17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Analysis to be done. </w:t>
            </w:r>
          </w:p>
          <w:p w:rsidR="00DA4510" w:rsidRPr="004E1797" w:rsidRDefault="00DA4510" w:rsidP="004E17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E1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Report is yet to be submitted.</w:t>
            </w:r>
          </w:p>
        </w:tc>
      </w:tr>
    </w:tbl>
    <w:p w:rsidR="00DA4510" w:rsidRDefault="00DA4510" w:rsidP="00DA4510">
      <w:p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</w:p>
    <w:p w:rsidR="00EA34BE" w:rsidRDefault="00EA34BE" w:rsidP="00DA4510">
      <w:p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</w:p>
    <w:p w:rsidR="00EA34BE" w:rsidRPr="00D27D7E" w:rsidRDefault="00EA34BE" w:rsidP="00DA4510">
      <w:p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</w:p>
    <w:p w:rsidR="007262EF" w:rsidRPr="00D27D7E" w:rsidRDefault="007262EF" w:rsidP="0070646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7D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New Research Projects</w:t>
      </w:r>
      <w:r w:rsidR="004E1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4510" w:rsidRPr="00D27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E1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4510" w:rsidRPr="00D27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811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nos.</w:t>
      </w:r>
    </w:p>
    <w:p w:rsidR="00DA4510" w:rsidRPr="00D27D7E" w:rsidRDefault="00DA4510" w:rsidP="00DA451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Project 1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5850"/>
      </w:tblGrid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DA4510" w:rsidRPr="00D27D7E" w:rsidRDefault="00DA4510" w:rsidP="0081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Efficacy </w:t>
            </w:r>
            <w:r w:rsidR="0081138C" w:rsidRPr="0081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81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 Developing Skills through Curricular Activities among Preschool Children with Hearing Impairment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at AIISH</w:t>
            </w:r>
          </w:p>
        </w:tc>
      </w:tr>
      <w:tr w:rsidR="00DA4510" w:rsidRPr="00D27D7E" w:rsidTr="00A6700D">
        <w:trPr>
          <w:trHeight w:val="210"/>
        </w:trPr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investigate the effectiveness of curricular activities in developing: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Cognitive skills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Language Arts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Pre-academic skills (pre-reading, pre-writing, pre-arithmetic) among children with hearing impairment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Dr.Alok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Upadhyay</w:t>
            </w:r>
            <w:proofErr w:type="spellEnd"/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Associate Professor in Special Education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</w:t>
            </w:r>
            <w:r w:rsidR="0081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Co-Investigator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Dr.PalnatyVijetha</w:t>
            </w:r>
            <w:proofErr w:type="spellEnd"/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</w:t>
            </w:r>
            <w:r w:rsidR="0081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006 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DA4510" w:rsidRPr="00D27D7E" w:rsidRDefault="0081138C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4510"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3,80,000/-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 Process of Initiation</w:t>
            </w:r>
          </w:p>
        </w:tc>
      </w:tr>
    </w:tbl>
    <w:p w:rsidR="00DA4510" w:rsidRPr="00D27D7E" w:rsidRDefault="00DA4510" w:rsidP="00DA4510">
      <w:pPr>
        <w:rPr>
          <w:rFonts w:ascii="Times New Roman" w:hAnsi="Times New Roman" w:cs="Times New Roman"/>
          <w:sz w:val="24"/>
          <w:szCs w:val="24"/>
        </w:rPr>
      </w:pPr>
    </w:p>
    <w:p w:rsidR="00DA4510" w:rsidRPr="00D27D7E" w:rsidRDefault="00DA4510" w:rsidP="00DA451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Project 2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5850"/>
      </w:tblGrid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Grade Level Assessment Tools in Social Science (GLAT_SS) of Karnataka State Education Board.</w:t>
            </w:r>
          </w:p>
        </w:tc>
      </w:tr>
      <w:tr w:rsidR="00DA4510" w:rsidRPr="00D27D7E" w:rsidTr="00A6700D">
        <w:trPr>
          <w:trHeight w:val="1245"/>
        </w:trPr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Present study is being initiated with the aim to develop and standardize Grade Level Assessment Tool in Social Sciences (GLAT-SS) at GRADE VI of Karnataka State Education Board in English and Kannada.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Dr.PalnatyVijetha</w:t>
            </w:r>
            <w:proofErr w:type="spellEnd"/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Co-Investigators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Dr.Alok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Upadhyay</w:t>
            </w:r>
            <w:proofErr w:type="spellEnd"/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Associate Professor in Special Education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Ms.Lakshmi</w:t>
            </w:r>
            <w:proofErr w:type="spellEnd"/>
            <w:r w:rsidR="0081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Prabh</w:t>
            </w:r>
            <w:r w:rsidR="0081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J.K</w:t>
            </w:r>
            <w:r w:rsidR="00811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Lecturer in Special Education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Funding Agency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DA4510" w:rsidRPr="00D27D7E" w:rsidRDefault="0081138C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4510"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3,85,000/-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 Process of Initiation</w:t>
            </w:r>
          </w:p>
        </w:tc>
      </w:tr>
    </w:tbl>
    <w:p w:rsidR="00DA4510" w:rsidRPr="00D27D7E" w:rsidRDefault="00DA4510" w:rsidP="00DA4510">
      <w:pPr>
        <w:rPr>
          <w:rFonts w:ascii="Times New Roman" w:hAnsi="Times New Roman" w:cs="Times New Roman"/>
          <w:sz w:val="24"/>
          <w:szCs w:val="24"/>
        </w:rPr>
      </w:pPr>
    </w:p>
    <w:p w:rsidR="00DA4510" w:rsidRPr="00D27D7E" w:rsidRDefault="00DA4510" w:rsidP="00DA451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Project 3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5850"/>
      </w:tblGrid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grade level Assessment test in Science for Upper Primary School Children (VI-VIII)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aim of the study is to develop grade level assessment test for upper primary school children (VI-VIII) in science subject.</w:t>
            </w:r>
          </w:p>
          <w:p w:rsidR="00DA4510" w:rsidRPr="00D27D7E" w:rsidRDefault="00DA4510" w:rsidP="00A670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study will be taken up with the following objectives in mind: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develop grade level assessment test in Science for  upper primary school children (VI-VIII)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verify the reliability and validity of the test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establish the norms for the test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test its applicability with learners with  hearing impairment</w:t>
            </w:r>
          </w:p>
          <w:p w:rsidR="00DA4510" w:rsidRPr="00D27D7E" w:rsidRDefault="00DA4510" w:rsidP="00DA45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02" w:hanging="10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compare the performance of the learners   with hearing impairment on the test.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Department of Special Education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Dr.PrithiVenkatesh</w:t>
            </w:r>
            <w:proofErr w:type="spellEnd"/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Rs.4,00,000/-</w:t>
            </w:r>
          </w:p>
        </w:tc>
      </w:tr>
      <w:tr w:rsidR="00DA4510" w:rsidRPr="00D27D7E" w:rsidTr="00A6700D">
        <w:tc>
          <w:tcPr>
            <w:tcW w:w="342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DA4510" w:rsidRPr="00D27D7E" w:rsidRDefault="00DA4510" w:rsidP="00A6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Yet to Initiate the project, recruitment of the staff under progress.</w:t>
            </w:r>
          </w:p>
        </w:tc>
      </w:tr>
    </w:tbl>
    <w:p w:rsidR="00DA4510" w:rsidRPr="00D27D7E" w:rsidRDefault="00DA4510" w:rsidP="00DA4510">
      <w:pPr>
        <w:rPr>
          <w:rFonts w:ascii="Times New Roman" w:hAnsi="Times New Roman" w:cs="Times New Roman"/>
          <w:sz w:val="24"/>
          <w:szCs w:val="24"/>
        </w:rPr>
      </w:pPr>
    </w:p>
    <w:p w:rsidR="00395239" w:rsidRPr="00D27D7E" w:rsidRDefault="007262EF" w:rsidP="0081138C">
      <w:pPr>
        <w:pStyle w:val="ListParagraph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27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Ongoing</w:t>
      </w:r>
      <w:proofErr w:type="spellEnd"/>
      <w:r w:rsidR="00735B38" w:rsidRPr="00D27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Research Projects </w:t>
      </w:r>
      <w:r w:rsidR="00B9558B" w:rsidRPr="00D27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705AD" w:rsidRPr="00D27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27D7E" w:rsidRPr="00D27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0C288B" w:rsidRPr="00D27D7E" w:rsidRDefault="000C288B" w:rsidP="00DA451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D27D7E">
        <w:rPr>
          <w:rFonts w:ascii="Times New Roman" w:hAnsi="Times New Roman" w:cs="Times New Roman"/>
          <w:sz w:val="24"/>
          <w:szCs w:val="24"/>
        </w:rPr>
        <w:t>: Effect of Resource Materials on Impact of Inclusive Education in Children with Intellectual Disabilities (ID) and Learning Disabilities (LD)</w:t>
      </w:r>
    </w:p>
    <w:p w:rsidR="000C288B" w:rsidRPr="00D27D7E" w:rsidRDefault="000C288B" w:rsidP="00DA4510">
      <w:pPr>
        <w:tabs>
          <w:tab w:val="left" w:pos="142"/>
          <w:tab w:val="left" w:pos="567"/>
          <w:tab w:val="num" w:pos="1276"/>
          <w:tab w:val="left" w:pos="2127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 xml:space="preserve">Investigators: </w:t>
      </w:r>
      <w:proofErr w:type="spellStart"/>
      <w:r w:rsidRPr="00D27D7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D27D7E">
        <w:rPr>
          <w:rFonts w:ascii="Times New Roman" w:hAnsi="Times New Roman" w:cs="Times New Roman"/>
          <w:sz w:val="24"/>
          <w:szCs w:val="24"/>
        </w:rPr>
        <w:t xml:space="preserve"> G. Malar, </w:t>
      </w:r>
      <w:proofErr w:type="spellStart"/>
      <w:r w:rsidRPr="00D27D7E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D27D7E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D27D7E">
        <w:rPr>
          <w:rFonts w:ascii="Times New Roman" w:hAnsi="Times New Roman" w:cs="Times New Roman"/>
          <w:sz w:val="24"/>
          <w:szCs w:val="24"/>
        </w:rPr>
        <w:t>Prathima</w:t>
      </w:r>
      <w:proofErr w:type="spellEnd"/>
      <w:r w:rsidR="0081138C">
        <w:rPr>
          <w:rFonts w:ascii="Times New Roman" w:hAnsi="Times New Roman" w:cs="Times New Roman"/>
          <w:sz w:val="24"/>
          <w:szCs w:val="24"/>
        </w:rPr>
        <w:t xml:space="preserve"> </w:t>
      </w:r>
      <w:r w:rsidRPr="00D27D7E">
        <w:rPr>
          <w:rFonts w:ascii="Times New Roman" w:hAnsi="Times New Roman" w:cs="Times New Roman"/>
          <w:sz w:val="24"/>
          <w:szCs w:val="24"/>
        </w:rPr>
        <w:t>&amp;</w:t>
      </w:r>
      <w:r w:rsidR="0081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D7E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27D7E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D27D7E">
        <w:rPr>
          <w:rFonts w:ascii="Times New Roman" w:hAnsi="Times New Roman" w:cs="Times New Roman"/>
          <w:sz w:val="24"/>
          <w:szCs w:val="24"/>
        </w:rPr>
        <w:t>Gururaj</w:t>
      </w:r>
      <w:proofErr w:type="spellEnd"/>
    </w:p>
    <w:p w:rsidR="000C288B" w:rsidRPr="00D27D7E" w:rsidRDefault="000C288B" w:rsidP="00DA4510">
      <w:pPr>
        <w:tabs>
          <w:tab w:val="left" w:pos="142"/>
          <w:tab w:val="left" w:pos="567"/>
          <w:tab w:val="num" w:pos="1276"/>
          <w:tab w:val="left" w:pos="2127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Duration: 12 months from January 2017</w:t>
      </w:r>
    </w:p>
    <w:p w:rsidR="00CD13DC" w:rsidRPr="00D27D7E" w:rsidRDefault="000C288B" w:rsidP="00DA4510">
      <w:pPr>
        <w:tabs>
          <w:tab w:val="left" w:pos="142"/>
          <w:tab w:val="left" w:pos="567"/>
          <w:tab w:val="num" w:pos="1276"/>
          <w:tab w:val="left" w:pos="2127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 xml:space="preserve">Budget: </w:t>
      </w:r>
      <w:proofErr w:type="spellStart"/>
      <w:r w:rsidRPr="00D27D7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27D7E">
        <w:rPr>
          <w:rFonts w:ascii="Times New Roman" w:hAnsi="Times New Roman" w:cs="Times New Roman"/>
          <w:sz w:val="24"/>
          <w:szCs w:val="24"/>
        </w:rPr>
        <w:t>. 3</w:t>
      </w:r>
      <w:proofErr w:type="gramStart"/>
      <w:r w:rsidRPr="00D27D7E">
        <w:rPr>
          <w:rFonts w:ascii="Times New Roman" w:hAnsi="Times New Roman" w:cs="Times New Roman"/>
          <w:sz w:val="24"/>
          <w:szCs w:val="24"/>
        </w:rPr>
        <w:t>,85,000</w:t>
      </w:r>
      <w:proofErr w:type="gramEnd"/>
      <w:r w:rsidRPr="00D27D7E">
        <w:rPr>
          <w:rFonts w:ascii="Times New Roman" w:hAnsi="Times New Roman" w:cs="Times New Roman"/>
          <w:sz w:val="24"/>
          <w:szCs w:val="24"/>
        </w:rPr>
        <w:t>/-</w:t>
      </w:r>
    </w:p>
    <w:p w:rsidR="00A6700D" w:rsidRPr="00D27D7E" w:rsidRDefault="00A6700D" w:rsidP="00A6700D">
      <w:pPr>
        <w:tabs>
          <w:tab w:val="left" w:pos="142"/>
          <w:tab w:val="left" w:pos="567"/>
          <w:tab w:val="num" w:pos="1276"/>
          <w:tab w:val="left" w:pos="2127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 xml:space="preserve">Progress: Project recommenced with reappointment of research assistance in December 2018.  Translation of tools into Kannada completed.  </w:t>
      </w:r>
      <w:proofErr w:type="gramStart"/>
      <w:r w:rsidRPr="00D27D7E">
        <w:rPr>
          <w:rFonts w:ascii="Times New Roman" w:hAnsi="Times New Roman" w:cs="Times New Roman"/>
          <w:sz w:val="24"/>
          <w:szCs w:val="24"/>
        </w:rPr>
        <w:t>And video recording of practical demonstrations in progress.</w:t>
      </w:r>
      <w:proofErr w:type="gramEnd"/>
      <w:r w:rsidRPr="00D27D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27D7E">
        <w:rPr>
          <w:rFonts w:ascii="Times New Roman" w:hAnsi="Times New Roman" w:cs="Times New Roman"/>
          <w:sz w:val="24"/>
          <w:szCs w:val="24"/>
        </w:rPr>
        <w:t>Commenced second round of data collection in two schools serving as control fields.</w:t>
      </w:r>
      <w:proofErr w:type="gramEnd"/>
    </w:p>
    <w:p w:rsidR="00195C99" w:rsidRPr="00D27D7E" w:rsidRDefault="00195C99" w:rsidP="0077580A">
      <w:pPr>
        <w:pStyle w:val="ListParagraph"/>
        <w:tabs>
          <w:tab w:val="left" w:pos="142"/>
          <w:tab w:val="left" w:pos="567"/>
          <w:tab w:val="num" w:pos="1276"/>
          <w:tab w:val="left" w:pos="2127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95239" w:rsidRPr="00D27D7E" w:rsidRDefault="0066106F" w:rsidP="00190CC5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Postgraduate Research Completed</w:t>
      </w:r>
      <w:r w:rsidR="00395239" w:rsidRPr="00D27D7E">
        <w:rPr>
          <w:rFonts w:ascii="Times New Roman" w:hAnsi="Times New Roman" w:cs="Times New Roman"/>
          <w:sz w:val="24"/>
          <w:szCs w:val="24"/>
        </w:rPr>
        <w:t xml:space="preserve">: </w:t>
      </w:r>
      <w:r w:rsidR="00B361EB" w:rsidRPr="00D27D7E">
        <w:rPr>
          <w:rFonts w:ascii="Times New Roman" w:hAnsi="Times New Roman" w:cs="Times New Roman"/>
          <w:sz w:val="24"/>
          <w:szCs w:val="24"/>
        </w:rPr>
        <w:t>N</w:t>
      </w:r>
      <w:r w:rsidR="009C0476" w:rsidRPr="00D27D7E">
        <w:rPr>
          <w:rFonts w:ascii="Times New Roman" w:hAnsi="Times New Roman" w:cs="Times New Roman"/>
          <w:sz w:val="24"/>
          <w:szCs w:val="24"/>
        </w:rPr>
        <w:t>A</w:t>
      </w:r>
    </w:p>
    <w:p w:rsidR="003F07A3" w:rsidRPr="00D27D7E" w:rsidRDefault="00DC620F" w:rsidP="0081138C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left="0" w:hanging="2160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 xml:space="preserve">C.   </w:t>
      </w:r>
      <w:r w:rsidR="001B0687" w:rsidRPr="00D27D7E">
        <w:rPr>
          <w:rFonts w:ascii="Times New Roman" w:hAnsi="Times New Roman" w:cs="Times New Roman"/>
          <w:sz w:val="24"/>
          <w:szCs w:val="24"/>
        </w:rPr>
        <w:t xml:space="preserve">Postgraduate Research </w:t>
      </w:r>
      <w:proofErr w:type="spellStart"/>
      <w:r w:rsidR="001B0687" w:rsidRPr="00D27D7E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="001B0687" w:rsidRPr="00D27D7E">
        <w:rPr>
          <w:rFonts w:ascii="Times New Roman" w:hAnsi="Times New Roman" w:cs="Times New Roman"/>
          <w:sz w:val="24"/>
          <w:szCs w:val="24"/>
        </w:rPr>
        <w:t xml:space="preserve">: </w:t>
      </w:r>
      <w:r w:rsidR="00615621" w:rsidRPr="00D27D7E">
        <w:rPr>
          <w:rFonts w:ascii="Times New Roman" w:hAnsi="Times New Roman" w:cs="Times New Roman"/>
          <w:sz w:val="24"/>
          <w:szCs w:val="24"/>
        </w:rPr>
        <w:t>N</w:t>
      </w:r>
      <w:r w:rsidR="009C0476" w:rsidRPr="00D27D7E">
        <w:rPr>
          <w:rFonts w:ascii="Times New Roman" w:hAnsi="Times New Roman" w:cs="Times New Roman"/>
          <w:sz w:val="24"/>
          <w:szCs w:val="24"/>
        </w:rPr>
        <w:t>A</w:t>
      </w:r>
    </w:p>
    <w:p w:rsidR="007262EF" w:rsidRPr="00D27D7E" w:rsidRDefault="00F37A1A" w:rsidP="006F2AF0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ind w:hanging="2662"/>
        <w:rPr>
          <w:rFonts w:ascii="Times New Roman" w:hAnsi="Times New Roman" w:cs="Times New Roman"/>
          <w:b/>
          <w:bCs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D27D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62EF" w:rsidRPr="00D27D7E">
        <w:rPr>
          <w:rFonts w:ascii="Times New Roman" w:hAnsi="Times New Roman" w:cs="Times New Roman"/>
          <w:sz w:val="24"/>
          <w:szCs w:val="24"/>
        </w:rPr>
        <w:t>Research Papers presented at National/Internationa</w:t>
      </w:r>
      <w:r w:rsidR="006D791C" w:rsidRPr="00D27D7E">
        <w:rPr>
          <w:rFonts w:ascii="Times New Roman" w:hAnsi="Times New Roman" w:cs="Times New Roman"/>
          <w:sz w:val="24"/>
          <w:szCs w:val="24"/>
        </w:rPr>
        <w:t>l Conferences/Seminars</w:t>
      </w:r>
      <w:r w:rsidR="00B7606F" w:rsidRPr="00D27D7E">
        <w:rPr>
          <w:rFonts w:ascii="Times New Roman" w:hAnsi="Times New Roman" w:cs="Times New Roman"/>
          <w:sz w:val="24"/>
          <w:szCs w:val="24"/>
        </w:rPr>
        <w:t xml:space="preserve">: </w:t>
      </w:r>
      <w:r w:rsidR="00DE4F18" w:rsidRPr="00D27D7E">
        <w:rPr>
          <w:rFonts w:ascii="Times New Roman" w:hAnsi="Times New Roman" w:cs="Times New Roman"/>
          <w:sz w:val="24"/>
          <w:szCs w:val="24"/>
        </w:rPr>
        <w:t>NIL</w:t>
      </w:r>
    </w:p>
    <w:p w:rsidR="00957456" w:rsidRPr="00D27D7E" w:rsidRDefault="0081138C" w:rsidP="006221F1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221F1" w:rsidRPr="00D27D7E">
        <w:rPr>
          <w:rFonts w:ascii="Times New Roman" w:hAnsi="Times New Roman" w:cs="Times New Roman"/>
          <w:bCs/>
          <w:sz w:val="24"/>
          <w:szCs w:val="24"/>
        </w:rPr>
        <w:t>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1F1" w:rsidRPr="00D27D7E">
        <w:rPr>
          <w:rFonts w:ascii="Times New Roman" w:hAnsi="Times New Roman" w:cs="Times New Roman"/>
          <w:bCs/>
          <w:sz w:val="24"/>
          <w:szCs w:val="24"/>
        </w:rPr>
        <w:t>Research Papers Published</w:t>
      </w:r>
    </w:p>
    <w:p w:rsidR="00413890" w:rsidRPr="00D27D7E" w:rsidRDefault="00957456" w:rsidP="00413890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 xml:space="preserve">i) </w:t>
      </w:r>
      <w:r w:rsidR="0066106F" w:rsidRPr="00D27D7E">
        <w:rPr>
          <w:rFonts w:ascii="Times New Roman" w:hAnsi="Times New Roman" w:cs="Times New Roman"/>
          <w:bCs/>
          <w:sz w:val="24"/>
          <w:szCs w:val="24"/>
        </w:rPr>
        <w:t>Papers published in National / International Journals</w:t>
      </w:r>
      <w:r w:rsidR="00CF367C" w:rsidRPr="00D27D7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13890" w:rsidRPr="00D27D7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66106F" w:rsidRPr="00D27D7E" w:rsidRDefault="00A705AD" w:rsidP="00A705AD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 xml:space="preserve">ii) </w:t>
      </w:r>
      <w:r w:rsidR="00006802" w:rsidRPr="00D27D7E">
        <w:rPr>
          <w:rFonts w:ascii="Times New Roman" w:hAnsi="Times New Roman" w:cs="Times New Roman"/>
          <w:bCs/>
          <w:sz w:val="24"/>
          <w:szCs w:val="24"/>
        </w:rPr>
        <w:t>Abstracts</w:t>
      </w:r>
      <w:r w:rsidR="0066106F" w:rsidRPr="00D27D7E">
        <w:rPr>
          <w:rFonts w:ascii="Times New Roman" w:hAnsi="Times New Roman" w:cs="Times New Roman"/>
          <w:bCs/>
          <w:sz w:val="24"/>
          <w:szCs w:val="24"/>
        </w:rPr>
        <w:t xml:space="preserve"> published in C</w:t>
      </w:r>
      <w:r w:rsidR="00C27CBF" w:rsidRPr="00D27D7E">
        <w:rPr>
          <w:rFonts w:ascii="Times New Roman" w:hAnsi="Times New Roman" w:cs="Times New Roman"/>
          <w:bCs/>
          <w:sz w:val="24"/>
          <w:szCs w:val="24"/>
        </w:rPr>
        <w:t>on</w:t>
      </w:r>
      <w:r w:rsidR="009E4EB1" w:rsidRPr="00D27D7E">
        <w:rPr>
          <w:rFonts w:ascii="Times New Roman" w:hAnsi="Times New Roman" w:cs="Times New Roman"/>
          <w:bCs/>
          <w:sz w:val="24"/>
          <w:szCs w:val="24"/>
        </w:rPr>
        <w:t xml:space="preserve">ference / Seminar Proceedings: </w:t>
      </w:r>
      <w:r w:rsidR="009F22CE" w:rsidRPr="00D27D7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90632C" w:rsidRPr="00D27D7E" w:rsidRDefault="00743EDB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eastAsia="Times New Roman" w:hAnsi="Times New Roman" w:cs="Times New Roman"/>
          <w:bCs/>
          <w:sz w:val="24"/>
          <w:szCs w:val="24"/>
        </w:rPr>
        <w:t xml:space="preserve">F. </w:t>
      </w:r>
      <w:r w:rsidR="007262EF" w:rsidRPr="00D27D7E">
        <w:rPr>
          <w:rFonts w:ascii="Times New Roman" w:hAnsi="Times New Roman" w:cs="Times New Roman"/>
          <w:b/>
          <w:sz w:val="24"/>
          <w:szCs w:val="24"/>
        </w:rPr>
        <w:t xml:space="preserve">Books </w:t>
      </w:r>
      <w:r w:rsidR="00990A41" w:rsidRPr="00D27D7E">
        <w:rPr>
          <w:rFonts w:ascii="Times New Roman" w:hAnsi="Times New Roman" w:cs="Times New Roman"/>
          <w:b/>
          <w:sz w:val="24"/>
          <w:szCs w:val="24"/>
        </w:rPr>
        <w:t>published (</w:t>
      </w:r>
      <w:r w:rsidR="007262EF" w:rsidRPr="00D27D7E">
        <w:rPr>
          <w:rFonts w:ascii="Times New Roman" w:hAnsi="Times New Roman" w:cs="Times New Roman"/>
          <w:b/>
          <w:sz w:val="24"/>
          <w:szCs w:val="24"/>
        </w:rPr>
        <w:t>in APA format)</w:t>
      </w:r>
    </w:p>
    <w:p w:rsidR="0090632C" w:rsidRPr="00D27D7E" w:rsidRDefault="0090632C" w:rsidP="002E0EE8">
      <w:pPr>
        <w:pStyle w:val="ListParagraph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27D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Books published: </w:t>
      </w:r>
      <w:r w:rsidR="00413890" w:rsidRPr="00D27D7E">
        <w:rPr>
          <w:rFonts w:ascii="Times New Roman" w:hAnsi="Times New Roman" w:cs="Times New Roman"/>
          <w:bCs/>
          <w:i/>
          <w:iCs/>
          <w:sz w:val="24"/>
          <w:szCs w:val="24"/>
        </w:rPr>
        <w:t>NIL</w:t>
      </w:r>
    </w:p>
    <w:p w:rsidR="005B5F24" w:rsidRPr="00D27D7E" w:rsidRDefault="00A41115" w:rsidP="005B5F24">
      <w:pPr>
        <w:pStyle w:val="ListParagraph"/>
        <w:numPr>
          <w:ilvl w:val="0"/>
          <w:numId w:val="27"/>
        </w:numPr>
        <w:spacing w:after="0"/>
        <w:ind w:left="1276" w:hanging="283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Books in press: </w:t>
      </w:r>
    </w:p>
    <w:p w:rsidR="00C91D0B" w:rsidRPr="00D27D7E" w:rsidRDefault="00743EDB" w:rsidP="005B5F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7D7E">
        <w:rPr>
          <w:rFonts w:ascii="Times New Roman" w:eastAsia="Times New Roman" w:hAnsi="Times New Roman" w:cs="Times New Roman"/>
          <w:bCs/>
          <w:sz w:val="24"/>
          <w:szCs w:val="24"/>
        </w:rPr>
        <w:t>G.</w:t>
      </w:r>
      <w:r w:rsidR="007262EF" w:rsidRPr="00D27D7E">
        <w:rPr>
          <w:rFonts w:ascii="Times New Roman" w:hAnsi="Times New Roman" w:cs="Times New Roman"/>
          <w:bCs/>
          <w:sz w:val="24"/>
          <w:szCs w:val="24"/>
        </w:rPr>
        <w:t>Book</w:t>
      </w:r>
      <w:proofErr w:type="spellEnd"/>
      <w:r w:rsidR="007262EF" w:rsidRPr="00D27D7E">
        <w:rPr>
          <w:rFonts w:ascii="Times New Roman" w:hAnsi="Times New Roman" w:cs="Times New Roman"/>
          <w:bCs/>
          <w:sz w:val="24"/>
          <w:szCs w:val="24"/>
        </w:rPr>
        <w:t xml:space="preserve"> chapters </w:t>
      </w:r>
      <w:r w:rsidR="0042662D" w:rsidRPr="00D27D7E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D27D7E">
        <w:rPr>
          <w:rFonts w:ascii="Times New Roman" w:hAnsi="Times New Roman" w:cs="Times New Roman"/>
          <w:bCs/>
          <w:sz w:val="24"/>
          <w:szCs w:val="24"/>
        </w:rPr>
        <w:t>in APA format</w:t>
      </w:r>
      <w:r w:rsidR="000F4BC8" w:rsidRPr="00D27D7E">
        <w:rPr>
          <w:rFonts w:ascii="Times New Roman" w:hAnsi="Times New Roman" w:cs="Times New Roman"/>
          <w:bCs/>
          <w:sz w:val="24"/>
          <w:szCs w:val="24"/>
        </w:rPr>
        <w:t>)</w:t>
      </w:r>
      <w:r w:rsidR="0015300A" w:rsidRPr="00D27D7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13890" w:rsidRPr="00D27D7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15300A" w:rsidRPr="00D27D7E" w:rsidRDefault="0081138C" w:rsidP="0015300A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43EDB" w:rsidRPr="00D27D7E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ab/>
        <w:t>H .</w:t>
      </w:r>
      <w:r w:rsidR="007262EF" w:rsidRPr="00D27D7E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D27D7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7D7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0D3777" w:rsidRPr="00D27D7E" w:rsidRDefault="000D3777" w:rsidP="0081138C">
      <w:pPr>
        <w:pStyle w:val="ListParagraph"/>
        <w:numPr>
          <w:ilvl w:val="0"/>
          <w:numId w:val="17"/>
        </w:numPr>
        <w:spacing w:line="360" w:lineRule="auto"/>
        <w:ind w:left="426" w:hanging="349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 xml:space="preserve"> Journal Editorship: </w:t>
      </w:r>
      <w:r w:rsidR="00B0135C" w:rsidRPr="00D27D7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846E24" w:rsidRPr="00D27D7E" w:rsidRDefault="000D3777" w:rsidP="0081138C">
      <w:pPr>
        <w:pStyle w:val="ListParagraph"/>
        <w:spacing w:line="360" w:lineRule="auto"/>
        <w:ind w:left="426" w:hanging="349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>J.  Sch</w:t>
      </w:r>
      <w:r w:rsidR="00171ECC" w:rsidRPr="00D27D7E">
        <w:rPr>
          <w:rFonts w:ascii="Times New Roman" w:hAnsi="Times New Roman" w:cs="Times New Roman"/>
          <w:bCs/>
          <w:sz w:val="24"/>
          <w:szCs w:val="24"/>
        </w:rPr>
        <w:t xml:space="preserve">olarly Reviewing Activities: </w:t>
      </w:r>
    </w:p>
    <w:p w:rsidR="00346B74" w:rsidRPr="00D27D7E" w:rsidRDefault="00346B74" w:rsidP="007C6A4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D7E">
        <w:rPr>
          <w:rFonts w:ascii="Times New Roman" w:eastAsia="Times New Roman" w:hAnsi="Times New Roman" w:cs="Times New Roman"/>
          <w:bCs/>
          <w:sz w:val="24"/>
          <w:szCs w:val="24"/>
        </w:rPr>
        <w:t>Special Educational Services Offered through Teacher Trainees Outside Campus:</w:t>
      </w:r>
      <w:r w:rsidR="009679CA" w:rsidRPr="00D27D7E">
        <w:rPr>
          <w:rFonts w:ascii="Times New Roman" w:eastAsia="Times New Roman" w:hAnsi="Times New Roman" w:cs="Times New Roman"/>
          <w:bCs/>
          <w:sz w:val="24"/>
          <w:szCs w:val="24"/>
        </w:rPr>
        <w:t xml:space="preserve"> NIL</w:t>
      </w:r>
    </w:p>
    <w:p w:rsidR="00413890" w:rsidRPr="00D27D7E" w:rsidRDefault="00413890" w:rsidP="004138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777" w:rsidRPr="00D27D7E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4F6966" w:rsidRPr="00D27D7E">
        <w:rPr>
          <w:rFonts w:ascii="Times New Roman" w:hAnsi="Times New Roman" w:cs="Times New Roman"/>
          <w:b/>
          <w:sz w:val="24"/>
          <w:szCs w:val="24"/>
        </w:rPr>
        <w:t>CLINICAL/EDUCATIONAL</w:t>
      </w:r>
      <w:r w:rsidRPr="00D27D7E">
        <w:rPr>
          <w:rFonts w:ascii="Times New Roman" w:hAnsi="Times New Roman" w:cs="Times New Roman"/>
          <w:b/>
          <w:sz w:val="24"/>
          <w:szCs w:val="24"/>
        </w:rPr>
        <w:t xml:space="preserve"> SERVICES</w:t>
      </w:r>
    </w:p>
    <w:p w:rsidR="000D3777" w:rsidRPr="00D27D7E" w:rsidRDefault="000D3777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 xml:space="preserve">General Clinical Services: </w:t>
      </w:r>
      <w:r w:rsidRPr="00D27D7E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E23C32" w:rsidRPr="00D27D7E" w:rsidRDefault="00E23C32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Specialized Clinical</w:t>
      </w:r>
      <w:r w:rsidR="000D3777" w:rsidRPr="00D27D7E">
        <w:rPr>
          <w:rFonts w:ascii="Times New Roman" w:hAnsi="Times New Roman" w:cs="Times New Roman"/>
          <w:sz w:val="24"/>
          <w:szCs w:val="24"/>
        </w:rPr>
        <w:t xml:space="preserve">/ Educational </w:t>
      </w:r>
      <w:r w:rsidRPr="00D27D7E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E23C32" w:rsidRPr="00D27D7E" w:rsidRDefault="00C54286" w:rsidP="00F20952">
      <w:pPr>
        <w:pStyle w:val="ListParagraph"/>
        <w:numPr>
          <w:ilvl w:val="0"/>
          <w:numId w:val="10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Pre</w:t>
      </w:r>
      <w:r w:rsidR="00755D75" w:rsidRPr="00D27D7E">
        <w:rPr>
          <w:rFonts w:ascii="Times New Roman" w:hAnsi="Times New Roman" w:cs="Times New Roman"/>
          <w:b/>
          <w:sz w:val="24"/>
          <w:szCs w:val="24"/>
        </w:rPr>
        <w:t>-</w:t>
      </w:r>
      <w:r w:rsidRPr="00D27D7E">
        <w:rPr>
          <w:rFonts w:ascii="Times New Roman" w:hAnsi="Times New Roman" w:cs="Times New Roman"/>
          <w:b/>
          <w:sz w:val="24"/>
          <w:szCs w:val="24"/>
        </w:rPr>
        <w:t>school</w:t>
      </w:r>
      <w:r w:rsidR="00E23C32" w:rsidRPr="00D27D7E">
        <w:rPr>
          <w:rFonts w:ascii="Times New Roman" w:hAnsi="Times New Roman" w:cs="Times New Roman"/>
          <w:b/>
          <w:sz w:val="24"/>
          <w:szCs w:val="24"/>
        </w:rPr>
        <w:t xml:space="preserve"> Training and Special Education</w:t>
      </w:r>
    </w:p>
    <w:p w:rsidR="0092093C" w:rsidRPr="00D27D7E" w:rsidRDefault="00692F0D" w:rsidP="00DF3ADA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E</w:t>
      </w:r>
      <w:r w:rsidR="0092093C" w:rsidRPr="00D27D7E">
        <w:rPr>
          <w:rFonts w:ascii="Times New Roman" w:hAnsi="Times New Roman" w:cs="Times New Roman"/>
          <w:b/>
          <w:sz w:val="24"/>
          <w:szCs w:val="24"/>
        </w:rPr>
        <w:t>ducational services for children with special needs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800"/>
        <w:gridCol w:w="186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88"/>
      </w:tblGrid>
      <w:tr w:rsidR="00554132" w:rsidRPr="00D27D7E" w:rsidTr="0091194E">
        <w:tc>
          <w:tcPr>
            <w:tcW w:w="0" w:type="auto"/>
            <w:shd w:val="clear" w:color="auto" w:fill="auto"/>
          </w:tcPr>
          <w:p w:rsidR="00554132" w:rsidRPr="00D27D7E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lang w:val="en-GB"/>
              </w:rPr>
              <w:t>S. No.</w:t>
            </w:r>
          </w:p>
        </w:tc>
        <w:tc>
          <w:tcPr>
            <w:tcW w:w="8694" w:type="dxa"/>
            <w:gridSpan w:val="12"/>
            <w:shd w:val="clear" w:color="auto" w:fill="auto"/>
          </w:tcPr>
          <w:p w:rsidR="00554132" w:rsidRPr="00D27D7E" w:rsidRDefault="00554132" w:rsidP="00755D75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lang w:val="en-GB"/>
              </w:rPr>
              <w:t>Nature of Services (I</w:t>
            </w:r>
            <w:r w:rsidR="00755D75" w:rsidRPr="00D27D7E">
              <w:rPr>
                <w:rFonts w:ascii="Times New Roman" w:hAnsi="Times New Roman" w:cs="Times New Roman"/>
                <w:b/>
                <w:lang w:val="en-GB"/>
              </w:rPr>
              <w:t>n charge staff</w:t>
            </w:r>
            <w:r w:rsidRPr="00D27D7E"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</w:tc>
      </w:tr>
      <w:tr w:rsidR="00554132" w:rsidRPr="00D27D7E" w:rsidTr="00DF3ADA">
        <w:tc>
          <w:tcPr>
            <w:tcW w:w="9378" w:type="dxa"/>
            <w:gridSpan w:val="13"/>
            <w:shd w:val="clear" w:color="auto" w:fill="auto"/>
          </w:tcPr>
          <w:p w:rsidR="00554132" w:rsidRPr="00D27D7E" w:rsidRDefault="00554132" w:rsidP="00DF66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6" w:hanging="437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 xml:space="preserve">Special Educational Assessment </w:t>
            </w:r>
            <w:r w:rsidR="00DF6601">
              <w:rPr>
                <w:rFonts w:ascii="Times New Roman" w:hAnsi="Times New Roman" w:cs="Times New Roman"/>
                <w:lang w:val="en-GB"/>
              </w:rPr>
              <w:t>Unit (SEA-U)</w:t>
            </w:r>
            <w:r w:rsidRPr="00D27D7E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554132" w:rsidRPr="00D27D7E" w:rsidTr="00DF3ADA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D27D7E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D27D7E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54132" w:rsidRPr="00D27D7E" w:rsidRDefault="00554132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Nature of Special Need</w:t>
            </w:r>
          </w:p>
          <w:p w:rsidR="00554132" w:rsidRPr="00D27D7E" w:rsidRDefault="00554132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  <w:p w:rsidR="00554132" w:rsidRPr="00D27D7E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Hearing Loss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Intellectual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Learning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Motor Problems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Multiple Disabilities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No. of Sessions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554132" w:rsidRPr="00D27D7E" w:rsidRDefault="00554132" w:rsidP="005541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i/>
                <w:lang w:val="en-GB"/>
              </w:rPr>
              <w:t>Total No. of Sessions</w:t>
            </w: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 xml:space="preserve">Screening &amp; 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42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42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A6700D" w:rsidRPr="00D27D7E" w:rsidRDefault="00A6700D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A6700D" w:rsidRPr="00D27D7E" w:rsidRDefault="00A6700D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A6700D" w:rsidRPr="00D27D7E" w:rsidRDefault="00A6700D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A6700D" w:rsidRPr="00D27D7E" w:rsidRDefault="00A6700D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  <w:p w:rsidR="00A6700D" w:rsidRPr="00D27D7E" w:rsidRDefault="00A6700D" w:rsidP="0055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65</w:t>
            </w: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15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3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2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2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0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A6700D" w:rsidRPr="00D27D7E" w:rsidTr="00EB0FEE">
        <w:trPr>
          <w:trHeight w:val="530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7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19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17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5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2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5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10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65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i/>
                <w:noProof/>
              </w:rPr>
              <w:t>65</w:t>
            </w:r>
            <w:r w:rsidRPr="00D27D7E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 xml:space="preserve">Assessment &amp; 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1</w: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A6700D" w:rsidRPr="00D27D7E" w:rsidRDefault="00A6700D" w:rsidP="00B73FA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0</w: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0</w: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0</w: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5</w: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0</w: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0</w: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700D" w:rsidRPr="00D27D7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D27D7E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302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=SUM(left) </w:instrTex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A6700D" w:rsidRPr="00D27D7E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0</w:t>
            </w:r>
            <w:r w:rsidRPr="00D27D7E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700D" w:rsidRPr="00D27D7E" w:rsidTr="00E0725E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6700D" w:rsidRPr="00D27D7E" w:rsidRDefault="00A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7D7E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700D" w:rsidRPr="00D27D7E" w:rsidTr="0091194E">
        <w:trPr>
          <w:trHeight w:val="223"/>
        </w:trPr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A6700D" w:rsidRPr="00D27D7E" w:rsidRDefault="00A670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7D7E">
              <w:rPr>
                <w:rFonts w:ascii="Times New Roman" w:hAnsi="Times New Roman" w:cs="Times New Roman"/>
                <w:bCs/>
              </w:rPr>
              <w:t xml:space="preserve">Places from which seen: </w:t>
            </w:r>
            <w:r w:rsidRPr="00D27D7E">
              <w:rPr>
                <w:rFonts w:ascii="Times New Roman" w:hAnsi="Times New Roman" w:cs="Times New Roman"/>
              </w:rPr>
              <w:t>(1)</w:t>
            </w:r>
            <w:r w:rsidRPr="00D27D7E">
              <w:rPr>
                <w:rFonts w:ascii="Times New Roman" w:hAnsi="Times New Roman" w:cs="Times New Roman"/>
                <w:bCs/>
              </w:rPr>
              <w:t xml:space="preserve">Karnataka: 46 </w:t>
            </w:r>
            <w:r w:rsidRPr="00D27D7E">
              <w:rPr>
                <w:rFonts w:ascii="Times New Roman" w:hAnsi="Times New Roman" w:cs="Times New Roman"/>
              </w:rPr>
              <w:t>(2)</w:t>
            </w:r>
            <w:r w:rsidRPr="00D27D7E">
              <w:rPr>
                <w:rFonts w:ascii="Times New Roman" w:hAnsi="Times New Roman" w:cs="Times New Roman"/>
                <w:bCs/>
              </w:rPr>
              <w:t xml:space="preserve">Kerala: 15 </w:t>
            </w:r>
            <w:r w:rsidRPr="00D27D7E">
              <w:rPr>
                <w:rFonts w:ascii="Times New Roman" w:hAnsi="Times New Roman" w:cs="Times New Roman"/>
              </w:rPr>
              <w:t>(3)</w:t>
            </w:r>
            <w:r w:rsidRPr="00D27D7E">
              <w:rPr>
                <w:rFonts w:ascii="Times New Roman" w:hAnsi="Times New Roman" w:cs="Times New Roman"/>
                <w:bCs/>
              </w:rPr>
              <w:t xml:space="preserve">AP: 02 </w:t>
            </w:r>
            <w:r w:rsidRPr="00D27D7E">
              <w:rPr>
                <w:rFonts w:ascii="Times New Roman" w:hAnsi="Times New Roman" w:cs="Times New Roman"/>
              </w:rPr>
              <w:t>(4)</w:t>
            </w:r>
            <w:proofErr w:type="spellStart"/>
            <w:r w:rsidRPr="00D27D7E">
              <w:rPr>
                <w:rFonts w:ascii="Times New Roman" w:hAnsi="Times New Roman" w:cs="Times New Roman"/>
                <w:noProof/>
              </w:rPr>
              <w:t>Telangana</w:t>
            </w:r>
            <w:proofErr w:type="spellEnd"/>
            <w:r w:rsidRPr="00D27D7E">
              <w:rPr>
                <w:rFonts w:ascii="Times New Roman" w:hAnsi="Times New Roman" w:cs="Times New Roman"/>
              </w:rPr>
              <w:t>: Nil (5)</w:t>
            </w:r>
            <w:r w:rsidRPr="00D27D7E">
              <w:rPr>
                <w:rFonts w:ascii="Times New Roman" w:hAnsi="Times New Roman" w:cs="Times New Roman"/>
                <w:bCs/>
              </w:rPr>
              <w:t>TN: 01 (6)Other Parts of India: 01(Allahabad, UP) (7)Any other: Nil</w:t>
            </w:r>
          </w:p>
        </w:tc>
      </w:tr>
      <w:tr w:rsidR="00A6700D" w:rsidRPr="00D27D7E" w:rsidTr="0091194E">
        <w:trPr>
          <w:trHeight w:val="83"/>
        </w:trPr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A6700D" w:rsidRPr="00D27D7E" w:rsidRDefault="00A670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7D7E">
              <w:rPr>
                <w:rFonts w:ascii="Times New Roman" w:hAnsi="Times New Roman" w:cs="Times New Roman"/>
                <w:bCs/>
              </w:rPr>
              <w:t>Age groups seen:</w:t>
            </w:r>
            <w:r w:rsidRPr="00D27D7E">
              <w:rPr>
                <w:rFonts w:ascii="Times New Roman" w:hAnsi="Times New Roman" w:cs="Times New Roman"/>
              </w:rPr>
              <w:t>(1)Birth</w:t>
            </w:r>
            <w:r w:rsidRPr="00D27D7E">
              <w:rPr>
                <w:rFonts w:ascii="Times New Roman" w:hAnsi="Times New Roman" w:cs="Times New Roman"/>
                <w:bCs/>
              </w:rPr>
              <w:t xml:space="preserve"> to 2.5yrs: 06  </w:t>
            </w:r>
            <w:r w:rsidRPr="00D27D7E">
              <w:rPr>
                <w:rFonts w:ascii="Times New Roman" w:hAnsi="Times New Roman" w:cs="Times New Roman"/>
              </w:rPr>
              <w:t>(2)</w:t>
            </w:r>
            <w:r w:rsidRPr="00D27D7E">
              <w:rPr>
                <w:rFonts w:ascii="Times New Roman" w:hAnsi="Times New Roman" w:cs="Times New Roman"/>
                <w:bCs/>
              </w:rPr>
              <w:t>2.5</w:t>
            </w:r>
            <w:r w:rsidRPr="00D27D7E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D27D7E">
              <w:rPr>
                <w:rFonts w:ascii="Times New Roman" w:hAnsi="Times New Roman" w:cs="Times New Roman"/>
                <w:bCs/>
              </w:rPr>
              <w:t xml:space="preserve"> to 6 </w:t>
            </w:r>
            <w:proofErr w:type="spellStart"/>
            <w:r w:rsidRPr="00D27D7E">
              <w:rPr>
                <w:rFonts w:ascii="Times New Roman" w:hAnsi="Times New Roman" w:cs="Times New Roman"/>
                <w:bCs/>
              </w:rPr>
              <w:t>yrs</w:t>
            </w:r>
            <w:proofErr w:type="spellEnd"/>
            <w:r w:rsidRPr="00D27D7E">
              <w:rPr>
                <w:rFonts w:ascii="Times New Roman" w:hAnsi="Times New Roman" w:cs="Times New Roman"/>
                <w:bCs/>
              </w:rPr>
              <w:t xml:space="preserve">: 30 </w:t>
            </w:r>
            <w:r w:rsidRPr="00D27D7E">
              <w:rPr>
                <w:rFonts w:ascii="Times New Roman" w:hAnsi="Times New Roman" w:cs="Times New Roman"/>
              </w:rPr>
              <w:t>(3)</w:t>
            </w:r>
            <w:r w:rsidRPr="00D27D7E">
              <w:rPr>
                <w:rFonts w:ascii="Times New Roman" w:hAnsi="Times New Roman" w:cs="Times New Roman"/>
                <w:bCs/>
              </w:rPr>
              <w:t>6yrs</w:t>
            </w:r>
            <w:r w:rsidRPr="00D27D7E">
              <w:rPr>
                <w:rFonts w:ascii="Times New Roman" w:hAnsi="Times New Roman" w:cs="Times New Roman"/>
                <w:bCs/>
                <w:vertAlign w:val="superscript"/>
              </w:rPr>
              <w:t xml:space="preserve">+ </w:t>
            </w:r>
            <w:r w:rsidRPr="00D27D7E">
              <w:rPr>
                <w:rFonts w:ascii="Times New Roman" w:hAnsi="Times New Roman" w:cs="Times New Roman"/>
                <w:bCs/>
              </w:rPr>
              <w:t xml:space="preserve">to 16 years: 28 </w:t>
            </w:r>
            <w:r w:rsidRPr="00D27D7E">
              <w:rPr>
                <w:rFonts w:ascii="Times New Roman" w:hAnsi="Times New Roman" w:cs="Times New Roman"/>
              </w:rPr>
              <w:t>(4)1</w:t>
            </w:r>
            <w:r w:rsidRPr="00D27D7E">
              <w:rPr>
                <w:rFonts w:ascii="Times New Roman" w:hAnsi="Times New Roman" w:cs="Times New Roman"/>
                <w:bCs/>
              </w:rPr>
              <w:t>6yrs</w:t>
            </w:r>
            <w:r w:rsidRPr="00D27D7E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D27D7E">
              <w:rPr>
                <w:rFonts w:ascii="Times New Roman" w:hAnsi="Times New Roman" w:cs="Times New Roman"/>
                <w:bCs/>
              </w:rPr>
              <w:t>: 01</w:t>
            </w:r>
          </w:p>
        </w:tc>
      </w:tr>
      <w:tr w:rsidR="00A6700D" w:rsidRPr="00D27D7E" w:rsidTr="0091194E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A6700D" w:rsidRPr="00D27D7E" w:rsidRDefault="00A670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D7E">
              <w:rPr>
                <w:rFonts w:ascii="Times New Roman" w:hAnsi="Times New Roman" w:cs="Times New Roman"/>
              </w:rPr>
              <w:t xml:space="preserve">Total  No. of Referrals: (1)Educational Assessment: 06 (2)Educational Guidance: Nil (3)PIP: 09 (4)PPEP/ PBC/ GECS: 36 (5)CSS/IEP/NFE/DET: 11 (6)Any Other Services at AIISH: 01 (speech-language therapy) (7)Any Other Services Outside AIISH: 01 (NIEPID, </w:t>
            </w:r>
            <w:proofErr w:type="spellStart"/>
            <w:r w:rsidRPr="00D27D7E">
              <w:rPr>
                <w:rFonts w:ascii="Times New Roman" w:hAnsi="Times New Roman" w:cs="Times New Roman"/>
              </w:rPr>
              <w:t>Secunderabad</w:t>
            </w:r>
            <w:proofErr w:type="spellEnd"/>
            <w:r w:rsidRPr="00D27D7E">
              <w:rPr>
                <w:rFonts w:ascii="Times New Roman" w:hAnsi="Times New Roman" w:cs="Times New Roman"/>
              </w:rPr>
              <w:t>)</w:t>
            </w:r>
          </w:p>
        </w:tc>
      </w:tr>
      <w:tr w:rsidR="00A6700D" w:rsidRPr="00D27D7E" w:rsidTr="0091194E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694" w:type="dxa"/>
            <w:gridSpan w:val="12"/>
            <w:shd w:val="clear" w:color="auto" w:fill="auto"/>
          </w:tcPr>
          <w:p w:rsidR="00A6700D" w:rsidRPr="00D27D7E" w:rsidRDefault="00A67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No. of Reports Issued/Ready for Issue: (1) School Readiness: 03 (3) Curriculum-Based Assessment:  03 (4) Post-School: Nil</w:t>
            </w:r>
          </w:p>
        </w:tc>
      </w:tr>
    </w:tbl>
    <w:p w:rsidR="00AC02BC" w:rsidRPr="00D27D7E" w:rsidRDefault="00AC02BC" w:rsidP="00554132">
      <w:pPr>
        <w:spacing w:after="0"/>
      </w:pPr>
    </w:p>
    <w:p w:rsidR="009A732B" w:rsidRPr="00D27D7E" w:rsidRDefault="009A732B" w:rsidP="00554132">
      <w:pPr>
        <w:spacing w:after="0"/>
      </w:pPr>
    </w:p>
    <w:p w:rsidR="008617CA" w:rsidRPr="00D27D7E" w:rsidRDefault="008617CA" w:rsidP="00554132">
      <w:pPr>
        <w:spacing w:after="0"/>
        <w:rPr>
          <w:vanish/>
        </w:rPr>
      </w:pPr>
    </w:p>
    <w:p w:rsidR="00554132" w:rsidRPr="00D27D7E" w:rsidRDefault="00554132" w:rsidP="00554132">
      <w:pPr>
        <w:spacing w:after="0"/>
        <w:rPr>
          <w:vanish/>
        </w:rPr>
      </w:pPr>
    </w:p>
    <w:p w:rsidR="00554132" w:rsidRPr="00D27D7E" w:rsidRDefault="00554132" w:rsidP="00554132"/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554132" w:rsidRPr="00D27D7E" w:rsidTr="000D38D8">
        <w:trPr>
          <w:trHeight w:val="895"/>
        </w:trPr>
        <w:tc>
          <w:tcPr>
            <w:tcW w:w="9343" w:type="dxa"/>
          </w:tcPr>
          <w:p w:rsidR="00554132" w:rsidRPr="00D27D7E" w:rsidRDefault="00554132" w:rsidP="00554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</w:t>
            </w:r>
            <w:r w:rsidR="00755D75"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school</w:t>
            </w:r>
            <w:r w:rsidR="00DF660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Training:</w:t>
            </w:r>
            <w:r w:rsidR="00DF660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Preparatory programme for schooling providing training in self-help, cognitive, language and (pre) academic skills, Preschool Supplementary Services (PSS)</w:t>
            </w:r>
          </w:p>
        </w:tc>
      </w:tr>
      <w:tr w:rsidR="009624FD" w:rsidRPr="00D27D7E" w:rsidTr="00F6292B">
        <w:trPr>
          <w:trHeight w:val="60"/>
        </w:trPr>
        <w:tc>
          <w:tcPr>
            <w:tcW w:w="9343" w:type="dxa"/>
          </w:tcPr>
          <w:tbl>
            <w:tblPr>
              <w:tblpPr w:leftFromText="180" w:rightFromText="180" w:vertAnchor="text" w:horzAnchor="margin" w:tblpXSpec="center" w:tblpY="-223"/>
              <w:tblOverlap w:val="never"/>
              <w:tblW w:w="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4"/>
              <w:gridCol w:w="1269"/>
              <w:gridCol w:w="1485"/>
              <w:gridCol w:w="2068"/>
            </w:tblGrid>
            <w:tr w:rsidR="009624FD" w:rsidRPr="00D27D7E" w:rsidTr="00EE397F">
              <w:trPr>
                <w:trHeight w:val="55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D27D7E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Language &amp; Disability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  <w:hideMark/>
                </w:tcPr>
                <w:p w:rsidR="009624FD" w:rsidRPr="00D27D7E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Groups</w:t>
                  </w:r>
                </w:p>
              </w:tc>
              <w:tc>
                <w:tcPr>
                  <w:tcW w:w="3553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624FD" w:rsidRPr="00D27D7E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Children</w:t>
                  </w:r>
                </w:p>
              </w:tc>
            </w:tr>
            <w:tr w:rsidR="009624FD" w:rsidRPr="00D27D7E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D27D7E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  <w:hideMark/>
                </w:tcPr>
                <w:p w:rsidR="009624FD" w:rsidRPr="00D27D7E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  <w:hideMark/>
                </w:tcPr>
                <w:p w:rsidR="009624FD" w:rsidRPr="00D27D7E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  <w:hideMark/>
                </w:tcPr>
                <w:p w:rsidR="009624FD" w:rsidRPr="00D27D7E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FEMALE</w:t>
                  </w:r>
                </w:p>
              </w:tc>
            </w:tr>
            <w:tr w:rsidR="007C4BBE" w:rsidRPr="00D27D7E" w:rsidTr="00EE397F">
              <w:trPr>
                <w:trHeight w:val="301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Kannada ASD &amp; ID &amp;MD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</w:tr>
            <w:tr w:rsidR="007C4BBE" w:rsidRPr="00D27D7E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7C4BBE" w:rsidRPr="00D27D7E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Kannada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39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</w:tr>
            <w:tr w:rsidR="007C4BBE" w:rsidRPr="00D27D7E" w:rsidTr="00C20A1B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7C4BBE" w:rsidRPr="00D27D7E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Malayalam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C4BBE" w:rsidRPr="00D27D7E" w:rsidTr="00EE397F">
              <w:trPr>
                <w:trHeight w:val="376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Malayalam ASD &amp; ID &amp; MD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</w:tr>
            <w:tr w:rsidR="007C4BBE" w:rsidRPr="00D27D7E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7C4BBE" w:rsidRPr="00D27D7E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7C4BBE" w:rsidRPr="00D27D7E" w:rsidTr="00EE397F">
              <w:trPr>
                <w:trHeight w:val="265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MD &amp; ID &amp; ASD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7C4BBE" w:rsidRPr="00D27D7E" w:rsidTr="00EE397F">
              <w:trPr>
                <w:trHeight w:val="26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English ID, ASD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C4BBE" w:rsidRPr="00D27D7E" w:rsidTr="00EE397F">
              <w:trPr>
                <w:trHeight w:val="25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Telugu ASD &amp; ID &amp; MD&amp; HL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C4BBE" w:rsidRPr="00D27D7E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7C4BBE" w:rsidRPr="00D27D7E" w:rsidRDefault="007C4BBE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</w:rPr>
                    <w:t>TOTAL Number of children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147</w:t>
                  </w:r>
                </w:p>
              </w:tc>
              <w:tc>
                <w:tcPr>
                  <w:tcW w:w="2068" w:type="dxa"/>
                  <w:shd w:val="clear" w:color="auto" w:fill="auto"/>
                  <w:noWrap/>
                  <w:vAlign w:val="center"/>
                </w:tcPr>
                <w:p w:rsidR="007C4BBE" w:rsidRPr="00D27D7E" w:rsidRDefault="007C4BBE" w:rsidP="007C4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79</w:t>
                  </w:r>
                </w:p>
              </w:tc>
            </w:tr>
            <w:tr w:rsidR="009624FD" w:rsidRPr="00D27D7E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:rsidR="009624FD" w:rsidRPr="00D27D7E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TOTAL No. Groups</w:t>
                  </w:r>
                </w:p>
              </w:tc>
              <w:tc>
                <w:tcPr>
                  <w:tcW w:w="1269" w:type="dxa"/>
                  <w:shd w:val="clear" w:color="auto" w:fill="auto"/>
                  <w:noWrap/>
                  <w:vAlign w:val="center"/>
                </w:tcPr>
                <w:p w:rsidR="009624FD" w:rsidRPr="00D27D7E" w:rsidRDefault="007C4BBE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39</w:t>
                  </w:r>
                </w:p>
              </w:tc>
              <w:tc>
                <w:tcPr>
                  <w:tcW w:w="3553" w:type="dxa"/>
                  <w:gridSpan w:val="2"/>
                  <w:shd w:val="clear" w:color="auto" w:fill="auto"/>
                  <w:noWrap/>
                  <w:vAlign w:val="center"/>
                </w:tcPr>
                <w:p w:rsidR="009624FD" w:rsidRPr="00D27D7E" w:rsidRDefault="007C4BBE" w:rsidP="007C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226</w:t>
                  </w:r>
                </w:p>
              </w:tc>
            </w:tr>
            <w:tr w:rsidR="009624FD" w:rsidRPr="00D27D7E" w:rsidTr="00EE397F">
              <w:trPr>
                <w:trHeight w:val="319"/>
              </w:trPr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:rsidR="009624FD" w:rsidRPr="00D27D7E" w:rsidRDefault="009624FD" w:rsidP="00962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Sessions</w:t>
                  </w:r>
                </w:p>
              </w:tc>
              <w:tc>
                <w:tcPr>
                  <w:tcW w:w="4822" w:type="dxa"/>
                  <w:gridSpan w:val="3"/>
                  <w:shd w:val="clear" w:color="auto" w:fill="auto"/>
                  <w:noWrap/>
                  <w:vAlign w:val="center"/>
                </w:tcPr>
                <w:p w:rsidR="009624FD" w:rsidRPr="00D27D7E" w:rsidRDefault="007C4BBE" w:rsidP="009624FD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</w:rPr>
                    <w:t xml:space="preserve">3120 </w:t>
                  </w:r>
                  <w:r w:rsidR="009624FD" w:rsidRPr="00D27D7E">
                    <w:rPr>
                      <w:rFonts w:ascii="Times New Roman" w:eastAsia="Times New Roman" w:hAnsi="Times New Roman" w:cs="Times New Roman"/>
                      <w:b/>
                    </w:rPr>
                    <w:t>( Group</w:t>
                  </w:r>
                  <w:r w:rsidR="00755D75" w:rsidRPr="00D27D7E"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  <w:r w:rsidR="009624FD" w:rsidRPr="00D27D7E">
                    <w:rPr>
                      <w:rFonts w:ascii="Times New Roman" w:eastAsia="Times New Roman" w:hAnsi="Times New Roman" w:cs="Times New Roman"/>
                      <w:b/>
                    </w:rPr>
                    <w:t>wise)</w:t>
                  </w:r>
                </w:p>
              </w:tc>
            </w:tr>
          </w:tbl>
          <w:p w:rsidR="0091194E" w:rsidRPr="00D27D7E" w:rsidRDefault="0091194E" w:rsidP="005541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1194E" w:rsidRPr="00D27D7E" w:rsidRDefault="0091194E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A427C" w:rsidRPr="00D27D7E" w:rsidRDefault="004A427C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A427C" w:rsidRPr="00D27D7E" w:rsidRDefault="004A427C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A427C" w:rsidRPr="00D27D7E" w:rsidRDefault="004A427C" w:rsidP="009119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194E" w:rsidRPr="00D27D7E" w:rsidRDefault="0091194E" w:rsidP="00147A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A427C" w:rsidRPr="00D27D7E" w:rsidRDefault="004A427C"/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1"/>
        <w:gridCol w:w="1358"/>
        <w:gridCol w:w="494"/>
        <w:gridCol w:w="2301"/>
        <w:gridCol w:w="921"/>
        <w:gridCol w:w="906"/>
      </w:tblGrid>
      <w:tr w:rsidR="000B1B3E" w:rsidRPr="00D27D7E" w:rsidTr="004C68B7">
        <w:tc>
          <w:tcPr>
            <w:tcW w:w="3451" w:type="dxa"/>
            <w:vMerge w:val="restart"/>
            <w:shd w:val="clear" w:color="auto" w:fill="auto"/>
          </w:tcPr>
          <w:p w:rsidR="000B1B3E" w:rsidRPr="00D27D7E" w:rsidRDefault="000B1B3E" w:rsidP="005C3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Curricular Support Services – Supportive training to augment education in mainstream school/ other educational programmes</w:t>
            </w:r>
          </w:p>
          <w:p w:rsidR="000B1B3E" w:rsidRPr="00D27D7E" w:rsidRDefault="000B1B3E" w:rsidP="005C368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B1B3E" w:rsidRPr="00D27D7E" w:rsidRDefault="000B1B3E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B1B3E" w:rsidRPr="00D27D7E" w:rsidRDefault="000B1B3E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B1B3E" w:rsidRPr="00D27D7E" w:rsidRDefault="000B1B3E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</w:rPr>
              <w:t>ID/</w:t>
            </w:r>
            <w:r w:rsidRPr="00D27D7E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CP/ASD/MD/LD/</w:t>
            </w:r>
            <w:r w:rsidRPr="00D27D7E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B1B3E" w:rsidRPr="00D27D7E" w:rsidRDefault="000B1B3E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B1B3E" w:rsidRPr="00D27D7E" w:rsidRDefault="000B1B3E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5C368C" w:rsidRPr="00D27D7E" w:rsidTr="002B3BEE">
        <w:tc>
          <w:tcPr>
            <w:tcW w:w="3451" w:type="dxa"/>
            <w:vMerge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5C368C" w:rsidRPr="00D27D7E" w:rsidRDefault="005C368C" w:rsidP="00DF6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6</w:t>
            </w:r>
          </w:p>
        </w:tc>
        <w:tc>
          <w:tcPr>
            <w:tcW w:w="230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11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17</w:t>
            </w:r>
          </w:p>
        </w:tc>
        <w:tc>
          <w:tcPr>
            <w:tcW w:w="906" w:type="dxa"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55</w:t>
            </w:r>
          </w:p>
        </w:tc>
      </w:tr>
      <w:tr w:rsidR="005C368C" w:rsidRPr="00D27D7E" w:rsidTr="008617CA">
        <w:tc>
          <w:tcPr>
            <w:tcW w:w="3451" w:type="dxa"/>
            <w:vMerge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5C368C" w:rsidRPr="00D27D7E" w:rsidRDefault="005C368C" w:rsidP="00DF6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5C368C" w:rsidRPr="00D27D7E" w:rsidRDefault="005C368C" w:rsidP="005C368C">
            <w:pPr>
              <w:spacing w:after="0" w:line="240" w:lineRule="auto"/>
              <w:jc w:val="center"/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</w:tr>
      <w:tr w:rsidR="005C368C" w:rsidRPr="00D27D7E" w:rsidTr="008617CA">
        <w:tc>
          <w:tcPr>
            <w:tcW w:w="3451" w:type="dxa"/>
            <w:vMerge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5C368C" w:rsidRPr="00D27D7E" w:rsidRDefault="005C368C" w:rsidP="00DF6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:rsidR="005C368C" w:rsidRPr="00D27D7E" w:rsidRDefault="005C368C" w:rsidP="005C368C">
            <w:pPr>
              <w:spacing w:after="0" w:line="240" w:lineRule="auto"/>
              <w:jc w:val="center"/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</w:tr>
      <w:tr w:rsidR="005C368C" w:rsidRPr="00D27D7E" w:rsidTr="002B3BEE">
        <w:tc>
          <w:tcPr>
            <w:tcW w:w="3451" w:type="dxa"/>
            <w:vMerge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5C368C" w:rsidRPr="00D27D7E" w:rsidRDefault="005C368C" w:rsidP="00DF6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230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47</w:t>
            </w:r>
          </w:p>
        </w:tc>
      </w:tr>
      <w:tr w:rsidR="005C368C" w:rsidRPr="00D27D7E" w:rsidTr="002B3BEE">
        <w:tc>
          <w:tcPr>
            <w:tcW w:w="3451" w:type="dxa"/>
            <w:vMerge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5C368C" w:rsidRPr="00D27D7E" w:rsidRDefault="005C368C" w:rsidP="00DF6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230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13</w:t>
            </w:r>
          </w:p>
        </w:tc>
      </w:tr>
      <w:tr w:rsidR="005C368C" w:rsidRPr="00D27D7E" w:rsidTr="002B3BEE">
        <w:tc>
          <w:tcPr>
            <w:tcW w:w="3451" w:type="dxa"/>
            <w:vMerge/>
            <w:shd w:val="clear" w:color="auto" w:fill="auto"/>
          </w:tcPr>
          <w:p w:rsidR="005C368C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5C368C" w:rsidRPr="00D27D7E" w:rsidRDefault="005C368C" w:rsidP="00DF66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230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:rsidR="005C368C" w:rsidRPr="00D27D7E" w:rsidRDefault="005C368C" w:rsidP="005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-</w:t>
            </w:r>
          </w:p>
        </w:tc>
      </w:tr>
      <w:tr w:rsidR="002B3BEE" w:rsidRPr="00D27D7E" w:rsidTr="00A86C24">
        <w:tc>
          <w:tcPr>
            <w:tcW w:w="7604" w:type="dxa"/>
            <w:gridSpan w:val="4"/>
            <w:shd w:val="clear" w:color="auto" w:fill="auto"/>
          </w:tcPr>
          <w:p w:rsidR="002B3BEE" w:rsidRPr="00D27D7E" w:rsidRDefault="002B3BEE" w:rsidP="005C368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7D7E">
              <w:rPr>
                <w:rFonts w:ascii="Times New Roman" w:eastAsia="Times New Roman" w:hAnsi="Times New Roman" w:cs="Times New Roman"/>
                <w:b/>
              </w:rPr>
              <w:lastRenderedPageBreak/>
              <w:t>Total</w:t>
            </w:r>
          </w:p>
        </w:tc>
        <w:tc>
          <w:tcPr>
            <w:tcW w:w="921" w:type="dxa"/>
            <w:shd w:val="clear" w:color="auto" w:fill="auto"/>
          </w:tcPr>
          <w:p w:rsidR="002B3BEE" w:rsidRPr="00D27D7E" w:rsidRDefault="005C368C" w:rsidP="005C3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06" w:type="dxa"/>
            <w:shd w:val="clear" w:color="auto" w:fill="auto"/>
          </w:tcPr>
          <w:p w:rsidR="002B3BEE" w:rsidRPr="00D27D7E" w:rsidRDefault="005C368C" w:rsidP="005C368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0B1B3E" w:rsidRPr="00D27D7E" w:rsidTr="004C68B7">
        <w:tc>
          <w:tcPr>
            <w:tcW w:w="9431" w:type="dxa"/>
            <w:gridSpan w:val="6"/>
            <w:shd w:val="clear" w:color="auto" w:fill="auto"/>
          </w:tcPr>
          <w:p w:rsidR="00053E8A" w:rsidRPr="00D27D7E" w:rsidRDefault="00053E8A" w:rsidP="005C36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20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7"/>
              <w:gridCol w:w="1215"/>
              <w:gridCol w:w="481"/>
              <w:gridCol w:w="2244"/>
              <w:gridCol w:w="910"/>
              <w:gridCol w:w="938"/>
            </w:tblGrid>
            <w:tr w:rsidR="000B1B3E" w:rsidRPr="00D27D7E" w:rsidTr="00D7180B">
              <w:trPr>
                <w:trHeight w:val="660"/>
                <w:jc w:val="right"/>
              </w:trPr>
              <w:tc>
                <w:tcPr>
                  <w:tcW w:w="3417" w:type="dxa"/>
                  <w:vMerge w:val="restart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HL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ID/</w:t>
                  </w:r>
                  <w:r w:rsidRPr="00D27D7E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CP/ASD/MD/LD/</w:t>
                  </w:r>
                  <w:r w:rsidRPr="00D27D7E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DD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5C368C" w:rsidRPr="00D27D7E" w:rsidTr="002B3BEE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5C368C" w:rsidRPr="00D27D7E" w:rsidRDefault="005C368C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5C368C" w:rsidRPr="00D27D7E" w:rsidRDefault="005C368C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481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2</w:t>
                  </w:r>
                </w:p>
              </w:tc>
              <w:tc>
                <w:tcPr>
                  <w:tcW w:w="2244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8</w:t>
                  </w:r>
                </w:p>
              </w:tc>
              <w:tc>
                <w:tcPr>
                  <w:tcW w:w="910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10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C368C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56</w:t>
                  </w:r>
                </w:p>
              </w:tc>
            </w:tr>
            <w:tr w:rsidR="005C368C" w:rsidRPr="00D27D7E" w:rsidTr="002B3BEE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5C368C" w:rsidRPr="00D27D7E" w:rsidRDefault="005C368C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5C368C" w:rsidRPr="00D27D7E" w:rsidRDefault="005C368C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481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1</w:t>
                  </w:r>
                </w:p>
              </w:tc>
              <w:tc>
                <w:tcPr>
                  <w:tcW w:w="2244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2</w:t>
                  </w:r>
                </w:p>
              </w:tc>
              <w:tc>
                <w:tcPr>
                  <w:tcW w:w="910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3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C368C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5C368C" w:rsidRPr="00D27D7E" w:rsidTr="008617C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5C368C" w:rsidRPr="00D27D7E" w:rsidRDefault="005C368C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5C368C" w:rsidRPr="00D27D7E" w:rsidRDefault="005C368C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481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1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5C368C" w:rsidRPr="00D27D7E" w:rsidRDefault="005C368C" w:rsidP="005C36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1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C368C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5C368C" w:rsidRPr="00D27D7E" w:rsidTr="008617C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5C368C" w:rsidRPr="00D27D7E" w:rsidRDefault="005C368C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5C368C" w:rsidRPr="00D27D7E" w:rsidRDefault="005C368C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481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5C368C" w:rsidRPr="00D27D7E" w:rsidRDefault="005C368C" w:rsidP="005C36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</w:tcPr>
                <w:p w:rsidR="005C368C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C368C" w:rsidRPr="00D27D7E" w:rsidTr="008617C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5C368C" w:rsidRPr="00D27D7E" w:rsidRDefault="005C368C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5C368C" w:rsidRPr="00D27D7E" w:rsidRDefault="005C368C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481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1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5C368C" w:rsidRPr="00D27D7E" w:rsidRDefault="005C368C" w:rsidP="005C36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1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C368C" w:rsidRPr="00D27D7E" w:rsidTr="008617CA">
              <w:trPr>
                <w:trHeight w:val="153"/>
                <w:jc w:val="right"/>
              </w:trPr>
              <w:tc>
                <w:tcPr>
                  <w:tcW w:w="3417" w:type="dxa"/>
                  <w:vMerge/>
                </w:tcPr>
                <w:p w:rsidR="005C368C" w:rsidRPr="00D27D7E" w:rsidRDefault="005C368C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5C368C" w:rsidRPr="00D27D7E" w:rsidRDefault="005C368C" w:rsidP="00DF6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481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5C368C" w:rsidRPr="00D27D7E" w:rsidRDefault="005C368C" w:rsidP="005C36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  <w:vAlign w:val="bottom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</w:tcPr>
                <w:p w:rsidR="005C368C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27D7E" w:rsidTr="00D7180B">
              <w:trPr>
                <w:trHeight w:val="487"/>
                <w:jc w:val="right"/>
              </w:trPr>
              <w:tc>
                <w:tcPr>
                  <w:tcW w:w="3417" w:type="dxa"/>
                  <w:vMerge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Total</w:t>
                  </w:r>
                </w:p>
              </w:tc>
              <w:tc>
                <w:tcPr>
                  <w:tcW w:w="481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2244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FB4CF4" w:rsidP="005C36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15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0B1B3E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0B1B3E" w:rsidRPr="00D27D7E" w:rsidRDefault="000B1B3E" w:rsidP="005C368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B3E" w:rsidRPr="00D27D7E" w:rsidTr="004C68B7">
        <w:tc>
          <w:tcPr>
            <w:tcW w:w="9431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6"/>
              <w:gridCol w:w="1206"/>
              <w:gridCol w:w="505"/>
              <w:gridCol w:w="2283"/>
              <w:gridCol w:w="910"/>
              <w:gridCol w:w="935"/>
            </w:tblGrid>
            <w:tr w:rsidR="000B1B3E" w:rsidRPr="00D27D7E" w:rsidTr="009679CA">
              <w:trPr>
                <w:trHeight w:val="674"/>
                <w:jc w:val="right"/>
              </w:trPr>
              <w:tc>
                <w:tcPr>
                  <w:tcW w:w="3296" w:type="dxa"/>
                  <w:vMerge w:val="restart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Demonstration Educational Training – Short-term demonstration to caregivers in any of the above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HL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ID/</w:t>
                  </w:r>
                  <w:r w:rsidRPr="00D27D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CP/ASD/MD/LD/DD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0B1B3E" w:rsidRPr="00D27D7E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27D7E" w:rsidRDefault="002B3BEE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0B1B3E" w:rsidRPr="00D27D7E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27D7E" w:rsidRDefault="002B3BEE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27D7E" w:rsidRDefault="005C368C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0B1B3E" w:rsidRPr="00D27D7E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27D7E" w:rsidRDefault="004C68B7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27D7E" w:rsidRDefault="004C68B7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4C68B7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27D7E" w:rsidRDefault="00A2138A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27D7E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27D7E" w:rsidRDefault="004C68B7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27D7E" w:rsidRDefault="005B4483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4C68B7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27D7E" w:rsidRDefault="005B4483" w:rsidP="005C368C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27D7E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27D7E" w:rsidRDefault="00422764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422764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27D7E" w:rsidRDefault="00422764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27D7E" w:rsidTr="00AA27DB">
              <w:trPr>
                <w:trHeight w:val="359"/>
                <w:jc w:val="right"/>
              </w:trPr>
              <w:tc>
                <w:tcPr>
                  <w:tcW w:w="3296" w:type="dxa"/>
                  <w:vMerge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1B3E" w:rsidRPr="00D27D7E" w:rsidTr="009679CA">
              <w:trPr>
                <w:jc w:val="right"/>
              </w:trPr>
              <w:tc>
                <w:tcPr>
                  <w:tcW w:w="3296" w:type="dxa"/>
                  <w:vMerge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D27D7E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505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83" w:type="dxa"/>
                  <w:shd w:val="clear" w:color="auto" w:fill="auto"/>
                </w:tcPr>
                <w:p w:rsidR="000B1B3E" w:rsidRPr="00D27D7E" w:rsidRDefault="000B1B3E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B1B3E" w:rsidRPr="00D27D7E" w:rsidRDefault="00A07013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:rsidR="000B1B3E" w:rsidRPr="00D27D7E" w:rsidRDefault="005C368C" w:rsidP="005C36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7D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B1B3E" w:rsidRPr="00D27D7E" w:rsidRDefault="000B1B3E" w:rsidP="005C3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0B1B3E" w:rsidRPr="00D27D7E" w:rsidTr="004C68B7">
        <w:tc>
          <w:tcPr>
            <w:tcW w:w="9431" w:type="dxa"/>
            <w:gridSpan w:val="6"/>
            <w:shd w:val="clear" w:color="auto" w:fill="auto"/>
          </w:tcPr>
          <w:p w:rsidR="000B1B3E" w:rsidRPr="00D27D7E" w:rsidRDefault="000B1B3E" w:rsidP="005C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>Total clients:</w:t>
            </w:r>
            <w:r w:rsidR="00DF660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5C368C" w:rsidRPr="00D27D7E">
              <w:rPr>
                <w:rFonts w:ascii="Times New Roman" w:hAnsi="Times New Roman" w:cs="Times New Roman"/>
                <w:b/>
                <w:bCs/>
                <w:sz w:val="20"/>
              </w:rPr>
              <w:t>47</w:t>
            </w:r>
          </w:p>
          <w:p w:rsidR="000B1B3E" w:rsidRPr="00D27D7E" w:rsidRDefault="000B1B3E" w:rsidP="005C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 xml:space="preserve">Old clients:- </w:t>
            </w:r>
            <w:r w:rsidR="00DF6601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  <w:r w:rsidR="005C368C" w:rsidRPr="00D27D7E">
              <w:rPr>
                <w:rFonts w:ascii="Times New Roman" w:hAnsi="Times New Roman" w:cs="Times New Roman"/>
                <w:b/>
                <w:bCs/>
                <w:sz w:val="20"/>
              </w:rPr>
              <w:t>51</w:t>
            </w:r>
          </w:p>
          <w:p w:rsidR="000B1B3E" w:rsidRPr="00D27D7E" w:rsidRDefault="000B1B3E" w:rsidP="005C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 xml:space="preserve">New clients:- </w:t>
            </w:r>
            <w:r w:rsidR="005B5F24" w:rsidRPr="00D27D7E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  <w:p w:rsidR="000B1B3E" w:rsidRPr="00D27D7E" w:rsidRDefault="000B1B3E" w:rsidP="005C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>Discharged</w:t>
            </w:r>
            <w:r w:rsidR="00DF660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>(DET):-</w:t>
            </w:r>
            <w:r w:rsidR="00FF5C6A" w:rsidRPr="00D27D7E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D27D7E" w:rsidRDefault="000B1B3E" w:rsidP="005C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>Discharged</w:t>
            </w:r>
            <w:r w:rsidR="00DF660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 xml:space="preserve">(CSS):- </w:t>
            </w:r>
            <w:r w:rsidR="005C368C" w:rsidRPr="00D27D7E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D27D7E" w:rsidRDefault="000B1B3E" w:rsidP="005C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>Discharged</w:t>
            </w:r>
            <w:r w:rsidR="00DF660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 xml:space="preserve">(IEP):- </w:t>
            </w:r>
            <w:r w:rsidR="00FF5C6A" w:rsidRPr="00D27D7E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D27D7E" w:rsidRDefault="00EC4F89" w:rsidP="005C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>Discontinued</w:t>
            </w:r>
            <w:r w:rsidR="00DF660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 xml:space="preserve">(DET):- </w:t>
            </w:r>
            <w:r w:rsidR="000D38D8" w:rsidRPr="00D27D7E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D27D7E" w:rsidRDefault="00AF146E" w:rsidP="005C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>Discontinued</w:t>
            </w:r>
            <w:r w:rsidR="00DF660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 xml:space="preserve">(CSS):- </w:t>
            </w:r>
            <w:r w:rsidR="005C368C" w:rsidRPr="00D27D7E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  <w:p w:rsidR="000B1B3E" w:rsidRPr="00D27D7E" w:rsidRDefault="00AF146E" w:rsidP="005C3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>Discontinued</w:t>
            </w:r>
            <w:r w:rsidR="00DF660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27D7E">
              <w:rPr>
                <w:rFonts w:ascii="Times New Roman" w:hAnsi="Times New Roman" w:cs="Times New Roman"/>
                <w:b/>
                <w:bCs/>
                <w:sz w:val="20"/>
              </w:rPr>
              <w:t xml:space="preserve">(IEP):- </w:t>
            </w:r>
            <w:r w:rsidR="00B13AD2" w:rsidRPr="00D27D7E">
              <w:rPr>
                <w:rFonts w:ascii="Times New Roman" w:hAnsi="Times New Roman" w:cs="Times New Roman"/>
                <w:b/>
                <w:bCs/>
                <w:sz w:val="20"/>
              </w:rPr>
              <w:t>NIL</w:t>
            </w:r>
          </w:p>
        </w:tc>
      </w:tr>
    </w:tbl>
    <w:p w:rsidR="00554132" w:rsidRPr="00D27D7E" w:rsidRDefault="00554132" w:rsidP="00554132">
      <w:pPr>
        <w:spacing w:after="0" w:line="240" w:lineRule="auto"/>
      </w:pPr>
    </w:p>
    <w:tbl>
      <w:tblPr>
        <w:tblW w:w="9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1206"/>
        <w:gridCol w:w="478"/>
        <w:gridCol w:w="438"/>
        <w:gridCol w:w="484"/>
        <w:gridCol w:w="618"/>
        <w:gridCol w:w="551"/>
        <w:gridCol w:w="495"/>
        <w:gridCol w:w="477"/>
        <w:gridCol w:w="568"/>
        <w:gridCol w:w="521"/>
        <w:gridCol w:w="1590"/>
        <w:gridCol w:w="727"/>
        <w:gridCol w:w="1502"/>
      </w:tblGrid>
      <w:tr w:rsidR="00D7180B" w:rsidRPr="00D27D7E" w:rsidTr="00784AF5">
        <w:trPr>
          <w:gridAfter w:val="2"/>
          <w:wAfter w:w="2229" w:type="dxa"/>
          <w:trHeight w:val="276"/>
        </w:trPr>
        <w:tc>
          <w:tcPr>
            <w:tcW w:w="7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80B" w:rsidRPr="00D27D7E" w:rsidRDefault="00D7180B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Pre</w:t>
            </w:r>
            <w:r w:rsidR="00755D75"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-</w:t>
            </w: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school Parent Empowerment Programme – PPEP</w:t>
            </w:r>
          </w:p>
        </w:tc>
      </w:tr>
      <w:tr w:rsidR="0089640E" w:rsidRPr="00D27D7E" w:rsidTr="00784AF5">
        <w:tc>
          <w:tcPr>
            <w:tcW w:w="222" w:type="dxa"/>
            <w:vMerge w:val="restart"/>
            <w:shd w:val="clear" w:color="auto" w:fill="auto"/>
          </w:tcPr>
          <w:p w:rsidR="0089640E" w:rsidRPr="00D27D7E" w:rsidRDefault="0089640E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478" w:type="dxa"/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438" w:type="dxa"/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</w:rPr>
              <w:t>ID</w:t>
            </w:r>
          </w:p>
        </w:tc>
        <w:tc>
          <w:tcPr>
            <w:tcW w:w="484" w:type="dxa"/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</w:t>
            </w:r>
          </w:p>
        </w:tc>
        <w:tc>
          <w:tcPr>
            <w:tcW w:w="618" w:type="dxa"/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ASD   </w:t>
            </w:r>
          </w:p>
        </w:tc>
        <w:tc>
          <w:tcPr>
            <w:tcW w:w="551" w:type="dxa"/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MD</w:t>
            </w:r>
          </w:p>
        </w:tc>
        <w:tc>
          <w:tcPr>
            <w:tcW w:w="495" w:type="dxa"/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LD</w:t>
            </w:r>
          </w:p>
        </w:tc>
        <w:tc>
          <w:tcPr>
            <w:tcW w:w="477" w:type="dxa"/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568" w:type="dxa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SLD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VI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0E" w:rsidRPr="00D27D7E" w:rsidRDefault="0089640E" w:rsidP="0089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Group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89640E" w:rsidRPr="00D27D7E" w:rsidRDefault="0089640E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613411" w:rsidRPr="00D27D7E" w:rsidTr="00784AF5">
        <w:tc>
          <w:tcPr>
            <w:tcW w:w="222" w:type="dxa"/>
            <w:vMerge/>
            <w:shd w:val="clear" w:color="auto" w:fill="auto"/>
          </w:tcPr>
          <w:p w:rsidR="00613411" w:rsidRPr="00D27D7E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D27D7E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478" w:type="dxa"/>
            <w:shd w:val="clear" w:color="auto" w:fill="auto"/>
          </w:tcPr>
          <w:p w:rsidR="00613411" w:rsidRPr="00D27D7E" w:rsidRDefault="00AA6C55" w:rsidP="003B6CB7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51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95" w:type="dxa"/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8" w:type="dxa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D27D7E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D27D7E" w:rsidRDefault="00AA6C55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73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D27D7E" w:rsidRDefault="00AA6C55" w:rsidP="00C3025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220</w:t>
            </w:r>
          </w:p>
        </w:tc>
      </w:tr>
      <w:tr w:rsidR="00613411" w:rsidRPr="00D27D7E" w:rsidTr="00784AF5">
        <w:tc>
          <w:tcPr>
            <w:tcW w:w="222" w:type="dxa"/>
            <w:vMerge/>
            <w:shd w:val="clear" w:color="auto" w:fill="auto"/>
          </w:tcPr>
          <w:p w:rsidR="00613411" w:rsidRPr="00D27D7E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D27D7E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478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438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484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95" w:type="dxa"/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D27D7E" w:rsidRDefault="00A526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68" w:type="dxa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D27D7E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D27D7E" w:rsidRDefault="00AA6C55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613411" w:rsidRPr="00D27D7E" w:rsidTr="00784AF5">
        <w:tc>
          <w:tcPr>
            <w:tcW w:w="222" w:type="dxa"/>
            <w:vMerge/>
            <w:shd w:val="clear" w:color="auto" w:fill="auto"/>
          </w:tcPr>
          <w:p w:rsidR="00613411" w:rsidRPr="00D27D7E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D27D7E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478" w:type="dxa"/>
            <w:shd w:val="clear" w:color="auto" w:fill="auto"/>
          </w:tcPr>
          <w:p w:rsidR="00613411" w:rsidRPr="00D27D7E" w:rsidRDefault="00A526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8" w:type="dxa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D27D7E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D27D7E" w:rsidRDefault="00AA6C55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D27D7E" w:rsidRDefault="00AA6C55" w:rsidP="00A52655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</w:tr>
      <w:tr w:rsidR="00613411" w:rsidRPr="00D27D7E" w:rsidTr="00784AF5">
        <w:tc>
          <w:tcPr>
            <w:tcW w:w="222" w:type="dxa"/>
            <w:vMerge/>
            <w:shd w:val="clear" w:color="auto" w:fill="auto"/>
          </w:tcPr>
          <w:p w:rsidR="00613411" w:rsidRPr="00D27D7E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D27D7E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478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38" w:type="dxa"/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D27D7E" w:rsidRDefault="00DD19D5" w:rsidP="00EE397F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68" w:type="dxa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D27D7E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D27D7E" w:rsidRDefault="00AA6C55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D27D7E" w:rsidRDefault="00613411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D27D7E" w:rsidRDefault="00AA6C55" w:rsidP="00EE397F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</w:tr>
      <w:tr w:rsidR="00613411" w:rsidRPr="00D27D7E" w:rsidTr="00784AF5">
        <w:tc>
          <w:tcPr>
            <w:tcW w:w="222" w:type="dxa"/>
            <w:vMerge/>
            <w:shd w:val="clear" w:color="auto" w:fill="auto"/>
          </w:tcPr>
          <w:p w:rsidR="00613411" w:rsidRPr="00D27D7E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D27D7E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478" w:type="dxa"/>
            <w:shd w:val="clear" w:color="auto" w:fill="auto"/>
          </w:tcPr>
          <w:p w:rsidR="00613411" w:rsidRPr="00D27D7E" w:rsidRDefault="00AA6C55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613411" w:rsidRPr="00D27D7E" w:rsidRDefault="00A52655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84" w:type="dxa"/>
            <w:shd w:val="clear" w:color="auto" w:fill="auto"/>
          </w:tcPr>
          <w:p w:rsidR="00613411" w:rsidRPr="00D27D7E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613411" w:rsidRPr="00D27D7E" w:rsidRDefault="00AA6C55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613411" w:rsidRPr="00D27D7E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95" w:type="dxa"/>
            <w:shd w:val="clear" w:color="auto" w:fill="auto"/>
          </w:tcPr>
          <w:p w:rsidR="00613411" w:rsidRPr="00D27D7E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D27D7E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8" w:type="dxa"/>
          </w:tcPr>
          <w:p w:rsidR="00613411" w:rsidRPr="00D27D7E" w:rsidRDefault="00613411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D27D7E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D27D7E" w:rsidRDefault="00AA6C55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D27D7E" w:rsidRDefault="00613411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D27D7E" w:rsidRDefault="00AA6C55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20</w:t>
            </w:r>
          </w:p>
        </w:tc>
      </w:tr>
      <w:tr w:rsidR="00613411" w:rsidRPr="00D27D7E" w:rsidTr="00784AF5">
        <w:trPr>
          <w:trHeight w:val="395"/>
        </w:trPr>
        <w:tc>
          <w:tcPr>
            <w:tcW w:w="222" w:type="dxa"/>
            <w:vMerge/>
            <w:shd w:val="clear" w:color="auto" w:fill="auto"/>
          </w:tcPr>
          <w:p w:rsidR="00613411" w:rsidRPr="00D27D7E" w:rsidRDefault="00613411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:rsidR="00613411" w:rsidRPr="00D27D7E" w:rsidRDefault="00613411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478" w:type="dxa"/>
            <w:shd w:val="clear" w:color="auto" w:fill="auto"/>
          </w:tcPr>
          <w:p w:rsidR="00613411" w:rsidRPr="00D27D7E" w:rsidRDefault="00AA6C55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613411" w:rsidRPr="00D27D7E" w:rsidRDefault="00A52655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84" w:type="dxa"/>
            <w:shd w:val="clear" w:color="auto" w:fill="auto"/>
          </w:tcPr>
          <w:p w:rsidR="00613411" w:rsidRPr="00D27D7E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18" w:type="dxa"/>
            <w:shd w:val="clear" w:color="auto" w:fill="auto"/>
          </w:tcPr>
          <w:p w:rsidR="00613411" w:rsidRPr="00D27D7E" w:rsidRDefault="00AA6C55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613411" w:rsidRPr="00D27D7E" w:rsidRDefault="00A52655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613411" w:rsidRPr="00D27D7E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77" w:type="dxa"/>
            <w:shd w:val="clear" w:color="auto" w:fill="auto"/>
          </w:tcPr>
          <w:p w:rsidR="00613411" w:rsidRPr="00D27D7E" w:rsidRDefault="00613411" w:rsidP="00EE3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8" w:type="dxa"/>
          </w:tcPr>
          <w:p w:rsidR="00613411" w:rsidRPr="00D27D7E" w:rsidRDefault="00613411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3411" w:rsidRPr="00D27D7E" w:rsidRDefault="00613411" w:rsidP="0089640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--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3411" w:rsidRPr="00D27D7E" w:rsidRDefault="00AA6C55" w:rsidP="006134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D7E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613411" w:rsidRPr="00D27D7E" w:rsidRDefault="00613411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613411" w:rsidRPr="00D27D7E" w:rsidRDefault="00AA6C55" w:rsidP="00EE3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D7E">
              <w:rPr>
                <w:rFonts w:ascii="Times New Roman" w:hAnsi="Times New Roman" w:cs="Times New Roman"/>
              </w:rPr>
              <w:t>20</w:t>
            </w:r>
          </w:p>
        </w:tc>
      </w:tr>
      <w:tr w:rsidR="0089640E" w:rsidRPr="00D27D7E" w:rsidTr="00784AF5">
        <w:tc>
          <w:tcPr>
            <w:tcW w:w="553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89640E" w:rsidRPr="00D27D7E" w:rsidRDefault="0089640E" w:rsidP="00554132">
            <w:pPr>
              <w:tabs>
                <w:tab w:val="left" w:pos="142"/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40E" w:rsidRPr="00D27D7E" w:rsidRDefault="00AA6C55" w:rsidP="005C21A3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7D7E">
              <w:rPr>
                <w:rFonts w:ascii="Times New Roman" w:eastAsia="Times New Roman" w:hAnsi="Times New Roman" w:cs="Times New Roman"/>
                <w:b/>
              </w:rPr>
              <w:t>129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:rsidR="0089640E" w:rsidRPr="00D27D7E" w:rsidRDefault="0089640E" w:rsidP="00554132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89640E" w:rsidRPr="00D27D7E" w:rsidRDefault="00AA6C55" w:rsidP="00C3025E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554132" w:rsidRPr="00D27D7E" w:rsidTr="002B1724">
        <w:tc>
          <w:tcPr>
            <w:tcW w:w="9877" w:type="dxa"/>
            <w:gridSpan w:val="14"/>
          </w:tcPr>
          <w:p w:rsidR="00EE397F" w:rsidRPr="00D27D7E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clients promoted to the next higher level(Preschool) of service:  </w:t>
            </w:r>
            <w:r w:rsidR="00AA6C55"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</w:t>
            </w:r>
          </w:p>
          <w:p w:rsidR="00EE397F" w:rsidRPr="00D27D7E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discharged</w:t>
            </w:r>
            <w:r w:rsidR="00DF660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:</w:t>
            </w:r>
            <w:r w:rsidR="00AA6C55"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04</w:t>
            </w:r>
          </w:p>
          <w:p w:rsidR="00EE397F" w:rsidRPr="00D27D7E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discontinued: </w:t>
            </w:r>
            <w:r w:rsidR="00AA6C55"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</w:t>
            </w:r>
          </w:p>
          <w:p w:rsidR="00EE397F" w:rsidRPr="00D27D7E" w:rsidRDefault="00EE397F" w:rsidP="00EE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New clients (</w:t>
            </w:r>
            <w:r w:rsidR="00AA6C55"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Dec</w:t>
            </w:r>
            <w:r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) :</w:t>
            </w:r>
            <w:r w:rsidR="00A52655"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32</w:t>
            </w:r>
          </w:p>
          <w:p w:rsidR="00554132" w:rsidRPr="00D27D7E" w:rsidRDefault="00EE397F" w:rsidP="00613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Shifted from PPEP to PIP:</w:t>
            </w:r>
            <w:r w:rsidR="00AA6C55" w:rsidRPr="00D27D7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3</w:t>
            </w:r>
          </w:p>
        </w:tc>
      </w:tr>
    </w:tbl>
    <w:p w:rsidR="00005484" w:rsidRDefault="00005484"/>
    <w:p w:rsidR="00EA34BE" w:rsidRDefault="00EA34BE"/>
    <w:p w:rsidR="00EA34BE" w:rsidRPr="00D27D7E" w:rsidRDefault="00EA34BE"/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296"/>
        <w:gridCol w:w="563"/>
        <w:gridCol w:w="3186"/>
        <w:gridCol w:w="1404"/>
        <w:gridCol w:w="1017"/>
      </w:tblGrid>
      <w:tr w:rsidR="00554132" w:rsidRPr="00D27D7E" w:rsidTr="00D165FE">
        <w:trPr>
          <w:trHeight w:val="276"/>
        </w:trPr>
        <w:tc>
          <w:tcPr>
            <w:tcW w:w="9632" w:type="dxa"/>
            <w:gridSpan w:val="6"/>
            <w:shd w:val="clear" w:color="auto" w:fill="auto"/>
          </w:tcPr>
          <w:p w:rsidR="00554132" w:rsidRPr="00D27D7E" w:rsidRDefault="00755D75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 xml:space="preserve">Parent </w:t>
            </w:r>
            <w:r w:rsidR="00554132"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Infant Programme – PIP(Birth to 2 ½ years)</w:t>
            </w:r>
          </w:p>
        </w:tc>
      </w:tr>
      <w:tr w:rsidR="00554132" w:rsidRPr="00D27D7E" w:rsidTr="00D165FE">
        <w:trPr>
          <w:trHeight w:val="872"/>
        </w:trPr>
        <w:tc>
          <w:tcPr>
            <w:tcW w:w="2166" w:type="dxa"/>
            <w:vMerge w:val="restart"/>
            <w:shd w:val="clear" w:color="auto" w:fill="auto"/>
          </w:tcPr>
          <w:p w:rsidR="00554132" w:rsidRPr="00D27D7E" w:rsidRDefault="00554132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Parent-Infant Programme</w:t>
            </w:r>
          </w:p>
        </w:tc>
        <w:tc>
          <w:tcPr>
            <w:tcW w:w="1296" w:type="dxa"/>
            <w:shd w:val="clear" w:color="auto" w:fill="auto"/>
          </w:tcPr>
          <w:p w:rsidR="00554132" w:rsidRPr="00D27D7E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563" w:type="dxa"/>
            <w:shd w:val="clear" w:color="auto" w:fill="auto"/>
          </w:tcPr>
          <w:p w:rsidR="00554132" w:rsidRPr="00D27D7E" w:rsidRDefault="00554132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3186" w:type="dxa"/>
            <w:shd w:val="clear" w:color="auto" w:fill="auto"/>
          </w:tcPr>
          <w:p w:rsidR="00554132" w:rsidRPr="00D27D7E" w:rsidRDefault="00554132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1404" w:type="dxa"/>
            <w:shd w:val="clear" w:color="auto" w:fill="auto"/>
          </w:tcPr>
          <w:p w:rsidR="00554132" w:rsidRPr="00D27D7E" w:rsidRDefault="00554132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017" w:type="dxa"/>
            <w:shd w:val="clear" w:color="auto" w:fill="auto"/>
          </w:tcPr>
          <w:p w:rsidR="00554132" w:rsidRPr="00D27D7E" w:rsidRDefault="00554132" w:rsidP="0055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sessions</w:t>
            </w:r>
          </w:p>
        </w:tc>
      </w:tr>
      <w:tr w:rsidR="00A6700D" w:rsidRPr="00D27D7E" w:rsidTr="00D165FE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A6700D" w:rsidRPr="00D27D7E" w:rsidRDefault="00A6700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563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3186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1017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77</w:t>
            </w:r>
          </w:p>
        </w:tc>
      </w:tr>
      <w:tr w:rsidR="00A6700D" w:rsidRPr="00D27D7E" w:rsidTr="00D165FE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A6700D" w:rsidRPr="00D27D7E" w:rsidRDefault="00A6700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563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3186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404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1017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58</w:t>
            </w:r>
          </w:p>
        </w:tc>
      </w:tr>
      <w:tr w:rsidR="00A6700D" w:rsidRPr="00D27D7E" w:rsidTr="00D165FE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A6700D" w:rsidRPr="00D27D7E" w:rsidRDefault="00A6700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563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3186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404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</w:tr>
      <w:tr w:rsidR="00A6700D" w:rsidRPr="00D27D7E" w:rsidTr="00D165FE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A6700D" w:rsidRPr="00D27D7E" w:rsidRDefault="00A6700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563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3186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404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</w:tr>
      <w:tr w:rsidR="00A6700D" w:rsidRPr="00D27D7E" w:rsidTr="00D165FE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A6700D" w:rsidRPr="00D27D7E" w:rsidRDefault="00A6700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563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3186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04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017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A6700D" w:rsidRPr="00D27D7E" w:rsidTr="00D165FE">
        <w:trPr>
          <w:trHeight w:val="192"/>
        </w:trPr>
        <w:tc>
          <w:tcPr>
            <w:tcW w:w="2166" w:type="dxa"/>
            <w:vMerge/>
            <w:shd w:val="clear" w:color="auto" w:fill="auto"/>
          </w:tcPr>
          <w:p w:rsidR="00A6700D" w:rsidRPr="00D27D7E" w:rsidRDefault="00A6700D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6700D" w:rsidRPr="00D27D7E" w:rsidRDefault="00A6700D" w:rsidP="0055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563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3186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404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A6700D" w:rsidRPr="00D27D7E" w:rsidRDefault="00A6700D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</w:tr>
      <w:tr w:rsidR="00DC3A4A" w:rsidRPr="00D27D7E" w:rsidTr="00D165FE">
        <w:trPr>
          <w:trHeight w:val="320"/>
        </w:trPr>
        <w:tc>
          <w:tcPr>
            <w:tcW w:w="2166" w:type="dxa"/>
            <w:shd w:val="clear" w:color="auto" w:fill="auto"/>
          </w:tcPr>
          <w:p w:rsidR="00DC3A4A" w:rsidRPr="00D27D7E" w:rsidRDefault="00DC3A4A" w:rsidP="00554132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:rsidR="00DC3A4A" w:rsidRPr="00D27D7E" w:rsidRDefault="00DC3A4A" w:rsidP="00554132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04" w:type="dxa"/>
            <w:shd w:val="clear" w:color="auto" w:fill="auto"/>
          </w:tcPr>
          <w:p w:rsidR="00DC3A4A" w:rsidRPr="00D27D7E" w:rsidRDefault="00A6700D" w:rsidP="003A0DB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17" w:type="dxa"/>
            <w:shd w:val="clear" w:color="auto" w:fill="auto"/>
          </w:tcPr>
          <w:p w:rsidR="00DC3A4A" w:rsidRPr="00D27D7E" w:rsidRDefault="00A6700D" w:rsidP="003A0DB7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554132" w:rsidRPr="00D27D7E" w:rsidTr="00D165FE">
        <w:trPr>
          <w:trHeight w:val="350"/>
        </w:trPr>
        <w:tc>
          <w:tcPr>
            <w:tcW w:w="9632" w:type="dxa"/>
            <w:gridSpan w:val="6"/>
            <w:shd w:val="clear" w:color="auto" w:fill="auto"/>
          </w:tcPr>
          <w:p w:rsidR="00A6700D" w:rsidRPr="00D27D7E" w:rsidRDefault="00A6700D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Old clients: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46</w:t>
            </w:r>
          </w:p>
          <w:p w:rsidR="00A6700D" w:rsidRPr="00D27D7E" w:rsidRDefault="00A6700D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 New clients enrolled: 08</w:t>
            </w:r>
          </w:p>
          <w:p w:rsidR="00A6700D" w:rsidRPr="00D27D7E" w:rsidRDefault="00A6700D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clients: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54</w:t>
            </w:r>
          </w:p>
          <w:p w:rsidR="00A6700D" w:rsidRPr="00D27D7E" w:rsidRDefault="00A6700D" w:rsidP="00A6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discharged :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A6700D" w:rsidRPr="00D27D7E" w:rsidRDefault="00A6700D" w:rsidP="00A6700D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discontinued: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  <w:p w:rsidR="00A6700D" w:rsidRPr="00D27D7E" w:rsidRDefault="00A6700D" w:rsidP="00A6700D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Promoted to next level: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  <w:p w:rsidR="00554132" w:rsidRPr="00D27D7E" w:rsidRDefault="00A6700D" w:rsidP="00A6700D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No. of Remaining:</w:t>
            </w:r>
            <w:r w:rsidR="00DF6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</w:tbl>
    <w:p w:rsidR="00E85F64" w:rsidRPr="00D27D7E" w:rsidRDefault="00E85F64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680"/>
        <w:gridCol w:w="2006"/>
      </w:tblGrid>
      <w:tr w:rsidR="009E4EB1" w:rsidRPr="00D27D7E" w:rsidTr="00755D75">
        <w:trPr>
          <w:trHeight w:val="836"/>
        </w:trPr>
        <w:tc>
          <w:tcPr>
            <w:tcW w:w="5920" w:type="dxa"/>
            <w:vMerge w:val="restart"/>
            <w:tcBorders>
              <w:left w:val="single" w:sz="4" w:space="0" w:color="auto"/>
            </w:tcBorders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</w:t>
            </w:r>
            <w:proofErr w:type="spellStart"/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LiBoToy</w:t>
            </w:r>
            <w:proofErr w:type="spellEnd"/>
          </w:p>
          <w:p w:rsidR="009E4EB1" w:rsidRPr="00D27D7E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 issuing educational toys &amp; books for home-based training</w:t>
            </w:r>
            <w:r w:rsidR="00340101"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686" w:type="dxa"/>
            <w:gridSpan w:val="2"/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Total number of members enrolled </w:t>
            </w:r>
            <w:r w:rsidR="00BE3D05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A6700D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205</w:t>
            </w:r>
          </w:p>
          <w:p w:rsidR="009E4EB1" w:rsidRPr="00D27D7E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- </w:t>
            </w:r>
            <w:r w:rsidR="00A6700D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:rsidR="009E4EB1" w:rsidRPr="00D27D7E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Amount – </w:t>
            </w:r>
            <w:r w:rsidR="00A6700D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1050</w:t>
            </w:r>
            <w:r w:rsidR="00B5000B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/-</w:t>
            </w:r>
          </w:p>
          <w:p w:rsidR="009E4EB1" w:rsidRPr="00D27D7E" w:rsidRDefault="009E4EB1" w:rsidP="0069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sessions –</w:t>
            </w:r>
            <w:r w:rsidR="00A6700D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24</w:t>
            </w:r>
          </w:p>
        </w:tc>
      </w:tr>
      <w:tr w:rsidR="009E4EB1" w:rsidRPr="00D27D7E" w:rsidTr="00755D75">
        <w:trPr>
          <w:trHeight w:val="313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D27D7E" w:rsidTr="00755D75">
        <w:trPr>
          <w:trHeight w:val="275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D27D7E" w:rsidRDefault="009E4EB1" w:rsidP="0075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2.6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27D7E" w:rsidRDefault="00A6700D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9E4EB1" w:rsidRPr="00D27D7E" w:rsidTr="00755D75">
        <w:trPr>
          <w:trHeight w:val="275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D27D7E" w:rsidRDefault="00BC31C4" w:rsidP="00BC3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2.6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55D75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9E4EB1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4 </w:t>
            </w:r>
            <w:proofErr w:type="spellStart"/>
            <w:r w:rsidR="009E4EB1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E7336A" w:rsidRPr="00D27D7E" w:rsidRDefault="00A6700D" w:rsidP="00E7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55</w:t>
            </w:r>
          </w:p>
        </w:tc>
      </w:tr>
      <w:tr w:rsidR="009E4EB1" w:rsidRPr="00D27D7E" w:rsidTr="00755D75">
        <w:trPr>
          <w:trHeight w:val="275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D27D7E" w:rsidRDefault="009E4EB1" w:rsidP="00DF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4.0</w:t>
            </w:r>
            <w:r w:rsidR="00755D75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="00755D75"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  <w:r w:rsidR="00DF660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27D7E" w:rsidRDefault="00A6700D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135</w:t>
            </w:r>
          </w:p>
        </w:tc>
      </w:tr>
      <w:tr w:rsidR="009E4EB1" w:rsidRPr="00D27D7E" w:rsidTr="00755D75">
        <w:trPr>
          <w:trHeight w:val="275"/>
        </w:trPr>
        <w:tc>
          <w:tcPr>
            <w:tcW w:w="5920" w:type="dxa"/>
            <w:vMerge/>
            <w:tcBorders>
              <w:left w:val="single" w:sz="4" w:space="0" w:color="auto"/>
            </w:tcBorders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9E4EB1" w:rsidRPr="00D27D7E" w:rsidRDefault="009E4EB1" w:rsidP="0075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6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above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B5000B" w:rsidRPr="00D27D7E" w:rsidRDefault="00A6700D" w:rsidP="00AD3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</w:tbl>
    <w:p w:rsidR="0068214C" w:rsidRPr="00D27D7E" w:rsidRDefault="0068214C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213"/>
        <w:gridCol w:w="3213"/>
      </w:tblGrid>
      <w:tr w:rsidR="009E4EB1" w:rsidRPr="00D27D7E" w:rsidTr="007748D5">
        <w:trPr>
          <w:trHeight w:val="373"/>
        </w:trPr>
        <w:tc>
          <w:tcPr>
            <w:tcW w:w="1666" w:type="pct"/>
            <w:shd w:val="clear" w:color="auto" w:fill="auto"/>
          </w:tcPr>
          <w:p w:rsidR="009E4EB1" w:rsidRPr="00D27D7E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D27D7E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D27D7E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lang w:val="en-GB"/>
              </w:rPr>
              <w:t>Number of Sessions</w:t>
            </w:r>
          </w:p>
        </w:tc>
      </w:tr>
      <w:tr w:rsidR="009E4EB1" w:rsidRPr="00D27D7E" w:rsidTr="007748D5">
        <w:trPr>
          <w:trHeight w:val="423"/>
        </w:trPr>
        <w:tc>
          <w:tcPr>
            <w:tcW w:w="1666" w:type="pct"/>
            <w:shd w:val="clear" w:color="auto" w:fill="auto"/>
          </w:tcPr>
          <w:p w:rsidR="009E4EB1" w:rsidRPr="00D27D7E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D27D7E" w:rsidRDefault="00A6700D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226</w:t>
            </w:r>
          </w:p>
        </w:tc>
        <w:tc>
          <w:tcPr>
            <w:tcW w:w="1667" w:type="pct"/>
            <w:shd w:val="clear" w:color="auto" w:fill="auto"/>
          </w:tcPr>
          <w:p w:rsidR="009E4EB1" w:rsidRPr="00D27D7E" w:rsidRDefault="005E0439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20</w:t>
            </w:r>
          </w:p>
        </w:tc>
      </w:tr>
    </w:tbl>
    <w:p w:rsidR="00DE1EFE" w:rsidRPr="00D27D7E" w:rsidRDefault="00DE1EFE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9E4EB1" w:rsidRPr="00D27D7E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  <w:r w:rsidRPr="00EA34BE">
        <w:rPr>
          <w:rFonts w:ascii="Times New Roman" w:hAnsi="Times New Roman" w:cs="Times New Roman"/>
          <w:b/>
          <w:lang w:val="en-GB"/>
        </w:rPr>
        <w:t>Supports for Empowering Caregivers</w:t>
      </w:r>
    </w:p>
    <w:tbl>
      <w:tblPr>
        <w:tblW w:w="9325" w:type="dxa"/>
        <w:jc w:val="center"/>
        <w:tblInd w:w="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1800"/>
        <w:gridCol w:w="1530"/>
        <w:gridCol w:w="2783"/>
      </w:tblGrid>
      <w:tr w:rsidR="009E4EB1" w:rsidRPr="00D27D7E" w:rsidTr="001A2673">
        <w:trPr>
          <w:trHeight w:val="125"/>
          <w:jc w:val="center"/>
        </w:trPr>
        <w:tc>
          <w:tcPr>
            <w:tcW w:w="3212" w:type="dxa"/>
            <w:vAlign w:val="center"/>
          </w:tcPr>
          <w:p w:rsidR="009E4EB1" w:rsidRPr="00DF6601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DF6601">
              <w:rPr>
                <w:rFonts w:ascii="Times New Roman" w:hAnsi="Times New Roman" w:cs="Times New Roman"/>
                <w:bCs/>
                <w:i/>
                <w:lang w:val="en-GB"/>
              </w:rPr>
              <w:t>Name of Training Unit</w:t>
            </w:r>
          </w:p>
        </w:tc>
        <w:tc>
          <w:tcPr>
            <w:tcW w:w="1800" w:type="dxa"/>
            <w:vAlign w:val="center"/>
          </w:tcPr>
          <w:p w:rsidR="009E4EB1" w:rsidRPr="00DF6601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DF6601">
              <w:rPr>
                <w:rFonts w:ascii="Times New Roman" w:hAnsi="Times New Roman" w:cs="Times New Roman"/>
                <w:bCs/>
                <w:i/>
                <w:lang w:val="en-GB"/>
              </w:rPr>
              <w:t>No. of Parent</w:t>
            </w:r>
          </w:p>
          <w:p w:rsidR="009E4EB1" w:rsidRPr="00DF6601" w:rsidRDefault="009E4EB1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DF6601">
              <w:rPr>
                <w:rFonts w:ascii="Times New Roman" w:hAnsi="Times New Roman" w:cs="Times New Roman"/>
                <w:bCs/>
                <w:i/>
                <w:lang w:val="en-GB"/>
              </w:rPr>
              <w:t>Beneficiaries</w:t>
            </w:r>
          </w:p>
        </w:tc>
        <w:tc>
          <w:tcPr>
            <w:tcW w:w="1530" w:type="dxa"/>
            <w:vAlign w:val="center"/>
          </w:tcPr>
          <w:p w:rsidR="009E4EB1" w:rsidRPr="00DF6601" w:rsidRDefault="009E4EB1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DF6601">
              <w:rPr>
                <w:rFonts w:ascii="Times New Roman" w:hAnsi="Times New Roman" w:cs="Times New Roman"/>
                <w:bCs/>
                <w:i/>
                <w:lang w:val="en-GB"/>
              </w:rPr>
              <w:t>No. of Sessions</w:t>
            </w:r>
          </w:p>
        </w:tc>
        <w:tc>
          <w:tcPr>
            <w:tcW w:w="2783" w:type="dxa"/>
            <w:vAlign w:val="center"/>
          </w:tcPr>
          <w:p w:rsidR="009E4EB1" w:rsidRPr="00DF6601" w:rsidRDefault="009E4EB1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DF6601">
              <w:rPr>
                <w:rFonts w:ascii="Times New Roman" w:hAnsi="Times New Roman" w:cs="Times New Roman"/>
                <w:bCs/>
                <w:i/>
                <w:lang w:val="en-GB"/>
              </w:rPr>
              <w:t>Content of Training</w:t>
            </w:r>
          </w:p>
        </w:tc>
      </w:tr>
      <w:tr w:rsidR="009E4EB1" w:rsidRPr="00D27D7E" w:rsidTr="001A2673">
        <w:trPr>
          <w:trHeight w:val="759"/>
          <w:jc w:val="center"/>
        </w:trPr>
        <w:tc>
          <w:tcPr>
            <w:tcW w:w="3212" w:type="dxa"/>
          </w:tcPr>
          <w:p w:rsidR="009E4EB1" w:rsidRPr="00D27D7E" w:rsidRDefault="009E4EB1" w:rsidP="00B80A91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lang w:val="en-GB"/>
              </w:rPr>
            </w:pPr>
            <w:r w:rsidRPr="00D27D7E">
              <w:rPr>
                <w:rFonts w:ascii="Times New Roman" w:hAnsi="Times New Roman" w:cs="Times New Roman"/>
                <w:bCs/>
                <w:lang w:val="en-GB"/>
              </w:rPr>
              <w:t>Caregiver Computer Training Unit</w:t>
            </w:r>
          </w:p>
        </w:tc>
        <w:tc>
          <w:tcPr>
            <w:tcW w:w="1800" w:type="dxa"/>
            <w:vAlign w:val="center"/>
          </w:tcPr>
          <w:p w:rsidR="009E4EB1" w:rsidRPr="00D27D7E" w:rsidRDefault="009A732B" w:rsidP="009A732B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27D7E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530" w:type="dxa"/>
            <w:vAlign w:val="center"/>
          </w:tcPr>
          <w:p w:rsidR="009E4EB1" w:rsidRPr="00D27D7E" w:rsidRDefault="009A732B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27D7E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783" w:type="dxa"/>
            <w:vAlign w:val="center"/>
          </w:tcPr>
          <w:p w:rsidR="00A130DA" w:rsidRPr="00D27D7E" w:rsidRDefault="009A732B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27D7E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  <w:tr w:rsidR="009E4EB1" w:rsidRPr="00D27D7E" w:rsidTr="001A2673">
        <w:trPr>
          <w:trHeight w:val="737"/>
          <w:jc w:val="center"/>
        </w:trPr>
        <w:tc>
          <w:tcPr>
            <w:tcW w:w="3212" w:type="dxa"/>
          </w:tcPr>
          <w:p w:rsidR="009E4EB1" w:rsidRPr="00D27D7E" w:rsidRDefault="009E4EB1" w:rsidP="00B80A91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lang w:val="en-GB"/>
              </w:rPr>
            </w:pPr>
            <w:r w:rsidRPr="00D27D7E">
              <w:rPr>
                <w:rFonts w:ascii="Times New Roman" w:hAnsi="Times New Roman" w:cs="Times New Roman"/>
                <w:bCs/>
                <w:lang w:val="en-GB"/>
              </w:rPr>
              <w:t>Caregiver Literacy Training Unit</w:t>
            </w:r>
          </w:p>
        </w:tc>
        <w:tc>
          <w:tcPr>
            <w:tcW w:w="1800" w:type="dxa"/>
            <w:vAlign w:val="center"/>
          </w:tcPr>
          <w:p w:rsidR="009E4EB1" w:rsidRPr="00D27D7E" w:rsidRDefault="00A6700D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27D7E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530" w:type="dxa"/>
            <w:vAlign w:val="center"/>
          </w:tcPr>
          <w:p w:rsidR="009E4EB1" w:rsidRPr="00D27D7E" w:rsidRDefault="00A6700D" w:rsidP="00B80A91">
            <w:pPr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27D7E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783" w:type="dxa"/>
          </w:tcPr>
          <w:p w:rsidR="009E4EB1" w:rsidRPr="00D27D7E" w:rsidRDefault="00A6700D" w:rsidP="00B80A91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27D7E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</w:tbl>
    <w:p w:rsidR="00995D5F" w:rsidRDefault="00995D5F" w:rsidP="00995D5F">
      <w:pPr>
        <w:pStyle w:val="ListParagraph"/>
        <w:tabs>
          <w:tab w:val="left" w:pos="142"/>
          <w:tab w:val="left" w:pos="567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EA34BE" w:rsidRPr="00D27D7E" w:rsidRDefault="00EA34BE" w:rsidP="00995D5F">
      <w:pPr>
        <w:pStyle w:val="ListParagraph"/>
        <w:tabs>
          <w:tab w:val="left" w:pos="142"/>
          <w:tab w:val="left" w:pos="567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F319A3" w:rsidRPr="00D27D7E" w:rsidRDefault="00F319A3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lastRenderedPageBreak/>
        <w:t xml:space="preserve">Support Services to </w:t>
      </w:r>
      <w:r w:rsidR="005E244A" w:rsidRPr="00D27D7E">
        <w:rPr>
          <w:rFonts w:ascii="Times New Roman" w:hAnsi="Times New Roman" w:cs="Times New Roman"/>
          <w:sz w:val="24"/>
          <w:szCs w:val="24"/>
        </w:rPr>
        <w:t>Clients</w:t>
      </w:r>
      <w:r w:rsidRPr="00D27D7E">
        <w:rPr>
          <w:rFonts w:ascii="Times New Roman" w:hAnsi="Times New Roman" w:cs="Times New Roman"/>
          <w:sz w:val="24"/>
          <w:szCs w:val="24"/>
        </w:rPr>
        <w:t xml:space="preserve"> and Family</w:t>
      </w:r>
    </w:p>
    <w:p w:rsidR="005544EA" w:rsidRPr="00D27D7E" w:rsidRDefault="008A0BB2" w:rsidP="00C358F1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D7E">
        <w:rPr>
          <w:rFonts w:ascii="Times New Roman" w:hAnsi="Times New Roman" w:cs="Times New Roman"/>
          <w:b/>
          <w:bCs/>
          <w:sz w:val="24"/>
          <w:szCs w:val="24"/>
        </w:rPr>
        <w:t>Counselling and guidance</w:t>
      </w:r>
    </w:p>
    <w:tbl>
      <w:tblPr>
        <w:tblW w:w="2853" w:type="dxa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163"/>
      </w:tblGrid>
      <w:tr w:rsidR="00FF4E24" w:rsidRPr="00D27D7E" w:rsidTr="00A03BC5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FF4E24" w:rsidRPr="00D27D7E" w:rsidRDefault="00FF4E24" w:rsidP="00C3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FF4E24" w:rsidRPr="00D27D7E" w:rsidRDefault="00FF4E24" w:rsidP="00C3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D27D7E" w:rsidTr="00A03BC5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</w:tcPr>
          <w:p w:rsidR="00FF4E24" w:rsidRPr="00D27D7E" w:rsidRDefault="00A6700D" w:rsidP="00C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226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FF4E24" w:rsidRPr="00D27D7E" w:rsidRDefault="00A6700D" w:rsidP="00C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96</w:t>
            </w:r>
          </w:p>
        </w:tc>
      </w:tr>
    </w:tbl>
    <w:p w:rsidR="00995C36" w:rsidRPr="00D27D7E" w:rsidRDefault="00995C36" w:rsidP="00DF6601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D7E">
        <w:rPr>
          <w:rFonts w:ascii="Times New Roman" w:eastAsia="Times New Roman" w:hAnsi="Times New Roman" w:cs="Times New Roman"/>
          <w:b/>
          <w:bCs/>
          <w:lang w:val="en-GB"/>
        </w:rPr>
        <w:t>U-SAFE</w:t>
      </w:r>
    </w:p>
    <w:tbl>
      <w:tblPr>
        <w:tblpPr w:leftFromText="180" w:rightFromText="180" w:vertAnchor="text" w:horzAnchor="page" w:tblpX="2502" w:tblpY="176"/>
        <w:tblW w:w="31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16"/>
      </w:tblGrid>
      <w:tr w:rsidR="00995C36" w:rsidRPr="00D27D7E" w:rsidTr="00A03BC5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D27D7E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D27D7E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D27D7E" w:rsidTr="00A03BC5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995C36" w:rsidRPr="00D27D7E" w:rsidRDefault="00A6700D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995C36" w:rsidRPr="00D27D7E" w:rsidRDefault="00A6700D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</w:tr>
    </w:tbl>
    <w:p w:rsidR="00995C36" w:rsidRPr="00D27D7E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995C36" w:rsidRPr="00D27D7E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E50626" w:rsidRPr="00D27D7E" w:rsidRDefault="00E50626" w:rsidP="00DF6601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7D7E">
        <w:rPr>
          <w:rFonts w:ascii="Times New Roman" w:hAnsi="Times New Roman" w:cs="Times New Roman"/>
          <w:b/>
          <w:color w:val="000000"/>
          <w:sz w:val="24"/>
          <w:szCs w:val="24"/>
        </w:rPr>
        <w:t>SUMERU</w:t>
      </w:r>
    </w:p>
    <w:tbl>
      <w:tblPr>
        <w:tblpPr w:leftFromText="180" w:rightFromText="180" w:vertAnchor="text" w:horzAnchor="page" w:tblpX="3023" w:tblpY="141"/>
        <w:tblW w:w="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16"/>
      </w:tblGrid>
      <w:tr w:rsidR="00E50626" w:rsidRPr="00D27D7E" w:rsidTr="00E5062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E50626" w:rsidRPr="00D27D7E" w:rsidRDefault="00E50626" w:rsidP="00E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E50626" w:rsidRPr="00D27D7E" w:rsidRDefault="00E50626" w:rsidP="00E50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E50626" w:rsidRPr="00D27D7E" w:rsidTr="00E5062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E50626" w:rsidRPr="00D27D7E" w:rsidRDefault="00A6700D" w:rsidP="00E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E50626" w:rsidRPr="00D27D7E" w:rsidRDefault="00A6700D" w:rsidP="00E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</w:tr>
    </w:tbl>
    <w:p w:rsidR="00E50626" w:rsidRPr="00D27D7E" w:rsidRDefault="00E50626" w:rsidP="00E5062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</w:p>
    <w:p w:rsidR="00E50626" w:rsidRPr="00D27D7E" w:rsidRDefault="00E50626" w:rsidP="00E5062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</w:p>
    <w:p w:rsidR="00E50626" w:rsidRPr="00D27D7E" w:rsidRDefault="00E50626" w:rsidP="00E5062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</w:p>
    <w:p w:rsidR="00AF6259" w:rsidRPr="00D27D7E" w:rsidRDefault="00F319A3" w:rsidP="007C6A49">
      <w:pPr>
        <w:pStyle w:val="ListParagraph"/>
        <w:numPr>
          <w:ilvl w:val="0"/>
          <w:numId w:val="2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D7E">
        <w:rPr>
          <w:rFonts w:ascii="Times New Roman" w:hAnsi="Times New Roman" w:cs="Times New Roman"/>
          <w:color w:val="000000"/>
          <w:sz w:val="24"/>
          <w:szCs w:val="24"/>
        </w:rPr>
        <w:t xml:space="preserve">Details of Certificates </w:t>
      </w:r>
      <w:proofErr w:type="spellStart"/>
      <w:r w:rsidRPr="00D27D7E">
        <w:rPr>
          <w:rFonts w:ascii="Times New Roman" w:hAnsi="Times New Roman" w:cs="Times New Roman"/>
          <w:color w:val="000000"/>
          <w:sz w:val="24"/>
          <w:szCs w:val="24"/>
        </w:rPr>
        <w:t>Issued:</w:t>
      </w:r>
      <w:r w:rsidR="00A6700D" w:rsidRPr="00D27D7E">
        <w:rPr>
          <w:rFonts w:ascii="Times New Roman" w:hAnsi="Times New Roman" w:cs="Times New Roman"/>
          <w:color w:val="000000"/>
          <w:sz w:val="24"/>
          <w:szCs w:val="24"/>
        </w:rPr>
        <w:t>NIL</w:t>
      </w:r>
      <w:proofErr w:type="spellEnd"/>
    </w:p>
    <w:p w:rsidR="008A0BB2" w:rsidRPr="00D27D7E" w:rsidRDefault="00F319A3" w:rsidP="007C6A49">
      <w:pPr>
        <w:pStyle w:val="ListParagraph"/>
        <w:numPr>
          <w:ilvl w:val="0"/>
          <w:numId w:val="2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D7E">
        <w:rPr>
          <w:rFonts w:ascii="Times New Roman" w:hAnsi="Times New Roman" w:cs="Times New Roman"/>
          <w:color w:val="000000"/>
          <w:sz w:val="24"/>
          <w:szCs w:val="24"/>
        </w:rPr>
        <w:t>Financial Aid</w:t>
      </w:r>
      <w:r w:rsidR="002D5E65" w:rsidRPr="00D27D7E">
        <w:rPr>
          <w:rFonts w:ascii="Times New Roman" w:hAnsi="Times New Roman" w:cs="Times New Roman"/>
          <w:color w:val="000000"/>
          <w:sz w:val="24"/>
          <w:szCs w:val="24"/>
        </w:rPr>
        <w:t>- NIL</w:t>
      </w:r>
    </w:p>
    <w:p w:rsidR="00F319A3" w:rsidRPr="00D27D7E" w:rsidRDefault="00F319A3" w:rsidP="007C6A49">
      <w:pPr>
        <w:pStyle w:val="ListParagraph"/>
        <w:numPr>
          <w:ilvl w:val="0"/>
          <w:numId w:val="2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D7E">
        <w:rPr>
          <w:rFonts w:ascii="Times New Roman" w:hAnsi="Times New Roman" w:cs="Times New Roman"/>
          <w:color w:val="000000"/>
          <w:sz w:val="24"/>
          <w:szCs w:val="24"/>
        </w:rPr>
        <w:t xml:space="preserve">Legal advice </w:t>
      </w:r>
      <w:r w:rsidR="002D5E65" w:rsidRPr="00D27D7E">
        <w:rPr>
          <w:rFonts w:ascii="Times New Roman" w:hAnsi="Times New Roman" w:cs="Times New Roman"/>
          <w:color w:val="000000"/>
          <w:sz w:val="24"/>
          <w:szCs w:val="24"/>
        </w:rPr>
        <w:t>-NIL</w:t>
      </w:r>
    </w:p>
    <w:p w:rsidR="00DB28A8" w:rsidRPr="00D27D7E" w:rsidRDefault="00F319A3" w:rsidP="007C6A49">
      <w:pPr>
        <w:pStyle w:val="ListParagraph"/>
        <w:numPr>
          <w:ilvl w:val="0"/>
          <w:numId w:val="2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Any other(Please Specify):</w:t>
      </w:r>
    </w:p>
    <w:p w:rsidR="00AD11C2" w:rsidRPr="00D27D7E" w:rsidRDefault="00AD11C2" w:rsidP="00AD11C2">
      <w:pPr>
        <w:rPr>
          <w:rFonts w:ascii="Times New Roman" w:hAnsi="Times New Roman" w:cs="Times New Roman"/>
          <w:b/>
          <w:bCs/>
          <w:sz w:val="24"/>
        </w:rPr>
      </w:pPr>
      <w:r w:rsidRPr="00D27D7E">
        <w:rPr>
          <w:rFonts w:ascii="Times New Roman" w:hAnsi="Times New Roman" w:cs="Times New Roman"/>
          <w:b/>
          <w:bCs/>
          <w:sz w:val="24"/>
        </w:rPr>
        <w:t>Attended workshop/Seminar/Orientation program in AIISH institute 201</w:t>
      </w:r>
      <w:r w:rsidR="006C1324" w:rsidRPr="00D27D7E">
        <w:rPr>
          <w:rFonts w:ascii="Times New Roman" w:hAnsi="Times New Roman" w:cs="Times New Roman"/>
          <w:b/>
          <w:bCs/>
          <w:sz w:val="24"/>
        </w:rPr>
        <w:t>8-19</w:t>
      </w:r>
      <w:r w:rsidR="00755D75" w:rsidRPr="00D27D7E">
        <w:rPr>
          <w:rFonts w:ascii="Times New Roman" w:hAnsi="Times New Roman" w:cs="Times New Roman"/>
          <w:b/>
          <w:bCs/>
          <w:sz w:val="24"/>
        </w:rPr>
        <w:t xml:space="preserve">: </w:t>
      </w:r>
      <w:r w:rsidR="005F7E14" w:rsidRPr="00D27D7E">
        <w:rPr>
          <w:rFonts w:ascii="Times New Roman" w:hAnsi="Times New Roman" w:cs="Times New Roman"/>
          <w:b/>
          <w:bCs/>
          <w:sz w:val="24"/>
        </w:rPr>
        <w:t>0</w:t>
      </w:r>
      <w:r w:rsidR="00DF6601">
        <w:rPr>
          <w:rFonts w:ascii="Times New Roman" w:hAnsi="Times New Roman" w:cs="Times New Roman"/>
          <w:b/>
          <w:bCs/>
          <w:sz w:val="24"/>
        </w:rPr>
        <w:t>4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710"/>
        <w:gridCol w:w="3079"/>
      </w:tblGrid>
      <w:tr w:rsidR="00AD11C2" w:rsidRPr="00D27D7E" w:rsidTr="0091194E">
        <w:tc>
          <w:tcPr>
            <w:tcW w:w="2448" w:type="dxa"/>
            <w:vAlign w:val="center"/>
          </w:tcPr>
          <w:p w:rsidR="00AD11C2" w:rsidRPr="00D27D7E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27D7E">
              <w:rPr>
                <w:b/>
                <w:bCs/>
                <w:sz w:val="24"/>
                <w:szCs w:val="24"/>
              </w:rPr>
              <w:t>Name of Staff</w:t>
            </w:r>
          </w:p>
        </w:tc>
        <w:tc>
          <w:tcPr>
            <w:tcW w:w="3710" w:type="dxa"/>
            <w:vAlign w:val="center"/>
          </w:tcPr>
          <w:p w:rsidR="00AD11C2" w:rsidRPr="00D27D7E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27D7E">
              <w:rPr>
                <w:b/>
                <w:bCs/>
                <w:sz w:val="24"/>
                <w:szCs w:val="24"/>
              </w:rPr>
              <w:t>Attended to workshop title name</w:t>
            </w:r>
          </w:p>
        </w:tc>
        <w:tc>
          <w:tcPr>
            <w:tcW w:w="3079" w:type="dxa"/>
            <w:vAlign w:val="center"/>
          </w:tcPr>
          <w:p w:rsidR="00AD11C2" w:rsidRPr="00D27D7E" w:rsidRDefault="00AD11C2" w:rsidP="005124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27D7E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91194E" w:rsidRPr="00D27D7E" w:rsidTr="0091194E">
        <w:tc>
          <w:tcPr>
            <w:tcW w:w="2448" w:type="dxa"/>
          </w:tcPr>
          <w:p w:rsidR="007748D5" w:rsidRPr="00D27D7E" w:rsidRDefault="005B5F24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sz w:val="24"/>
                <w:szCs w:val="24"/>
                <w:lang w:eastAsia="en-IN" w:bidi="hi-IN"/>
              </w:rPr>
            </w:pPr>
            <w:proofErr w:type="spellStart"/>
            <w:r w:rsidRPr="00D27D7E">
              <w:rPr>
                <w:sz w:val="24"/>
                <w:szCs w:val="24"/>
                <w:lang w:eastAsia="en-IN" w:bidi="hi-IN"/>
              </w:rPr>
              <w:t>Mr.Sandesh</w:t>
            </w:r>
            <w:proofErr w:type="spellEnd"/>
            <w:r w:rsidRPr="00D27D7E">
              <w:rPr>
                <w:sz w:val="24"/>
                <w:szCs w:val="24"/>
                <w:lang w:eastAsia="en-IN" w:bidi="hi-IN"/>
              </w:rPr>
              <w:t xml:space="preserve"> S C</w:t>
            </w:r>
          </w:p>
          <w:p w:rsidR="005B5F24" w:rsidRPr="00D27D7E" w:rsidRDefault="005B5F24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sz w:val="24"/>
                <w:szCs w:val="24"/>
                <w:lang w:eastAsia="en-IN" w:bidi="hi-IN"/>
              </w:rPr>
            </w:pPr>
            <w:proofErr w:type="spellStart"/>
            <w:r w:rsidRPr="00D27D7E">
              <w:rPr>
                <w:sz w:val="24"/>
                <w:szCs w:val="24"/>
                <w:lang w:eastAsia="en-IN" w:bidi="hi-IN"/>
              </w:rPr>
              <w:t>Ms.RakshaAnand</w:t>
            </w:r>
            <w:proofErr w:type="spellEnd"/>
          </w:p>
        </w:tc>
        <w:tc>
          <w:tcPr>
            <w:tcW w:w="3710" w:type="dxa"/>
          </w:tcPr>
          <w:p w:rsidR="00AB6C2E" w:rsidRPr="00D27D7E" w:rsidRDefault="005B5F24" w:rsidP="005B5F24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  <w:lang w:eastAsia="en-IN" w:bidi="hi-IN"/>
              </w:rPr>
            </w:pPr>
            <w:r w:rsidRPr="00D27D7E">
              <w:rPr>
                <w:sz w:val="24"/>
                <w:szCs w:val="24"/>
                <w:lang w:eastAsia="en-IN" w:bidi="hi-IN"/>
              </w:rPr>
              <w:t>Third Hindi workshop</w:t>
            </w:r>
          </w:p>
        </w:tc>
        <w:tc>
          <w:tcPr>
            <w:tcW w:w="3079" w:type="dxa"/>
          </w:tcPr>
          <w:p w:rsidR="0091194E" w:rsidRPr="00D27D7E" w:rsidRDefault="005B5F24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  <w:lang w:eastAsia="en-IN" w:bidi="hi-IN"/>
              </w:rPr>
            </w:pPr>
            <w:r w:rsidRPr="00D27D7E">
              <w:rPr>
                <w:bCs/>
                <w:sz w:val="24"/>
                <w:szCs w:val="24"/>
                <w:lang w:eastAsia="en-IN" w:bidi="hi-IN"/>
              </w:rPr>
              <w:t>21.12.2018</w:t>
            </w:r>
          </w:p>
        </w:tc>
      </w:tr>
      <w:tr w:rsidR="005B5F24" w:rsidRPr="00D27D7E" w:rsidTr="0091194E">
        <w:tc>
          <w:tcPr>
            <w:tcW w:w="2448" w:type="dxa"/>
          </w:tcPr>
          <w:p w:rsidR="005B5F24" w:rsidRPr="00D27D7E" w:rsidRDefault="005B5F24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sz w:val="24"/>
                <w:szCs w:val="24"/>
                <w:lang w:eastAsia="en-IN" w:bidi="hi-IN"/>
              </w:rPr>
            </w:pPr>
            <w:proofErr w:type="spellStart"/>
            <w:r w:rsidRPr="00D27D7E">
              <w:rPr>
                <w:sz w:val="24"/>
                <w:szCs w:val="24"/>
                <w:lang w:eastAsia="en-IN" w:bidi="hi-IN"/>
              </w:rPr>
              <w:t>Dr.</w:t>
            </w:r>
            <w:proofErr w:type="spellEnd"/>
            <w:r w:rsidRPr="00D27D7E">
              <w:rPr>
                <w:sz w:val="24"/>
                <w:szCs w:val="24"/>
                <w:lang w:eastAsia="en-IN" w:bidi="hi-IN"/>
              </w:rPr>
              <w:t xml:space="preserve"> G. Malar</w:t>
            </w:r>
          </w:p>
          <w:p w:rsidR="005B5F24" w:rsidRPr="00D27D7E" w:rsidRDefault="005B5F24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sz w:val="24"/>
                <w:szCs w:val="24"/>
                <w:lang w:eastAsia="en-IN" w:bidi="hi-IN"/>
              </w:rPr>
            </w:pPr>
            <w:proofErr w:type="spellStart"/>
            <w:r w:rsidRPr="00D27D7E">
              <w:rPr>
                <w:sz w:val="24"/>
                <w:szCs w:val="24"/>
                <w:lang w:eastAsia="en-IN" w:bidi="hi-IN"/>
              </w:rPr>
              <w:t>Mr.MurshidulAlam</w:t>
            </w:r>
            <w:proofErr w:type="spellEnd"/>
          </w:p>
        </w:tc>
        <w:tc>
          <w:tcPr>
            <w:tcW w:w="3710" w:type="dxa"/>
          </w:tcPr>
          <w:p w:rsidR="005B5F24" w:rsidRPr="00D27D7E" w:rsidRDefault="005B5F24" w:rsidP="00DF6601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eastAsia="en-IN" w:bidi="hi-IN"/>
              </w:rPr>
            </w:pPr>
            <w:r w:rsidRPr="00D27D7E">
              <w:rPr>
                <w:sz w:val="24"/>
                <w:szCs w:val="24"/>
                <w:lang w:eastAsia="en-IN" w:bidi="hi-IN"/>
              </w:rPr>
              <w:t xml:space="preserve">Workshop on </w:t>
            </w:r>
            <w:r w:rsidR="00DF6601">
              <w:rPr>
                <w:sz w:val="24"/>
                <w:szCs w:val="24"/>
                <w:lang w:eastAsia="en-IN" w:bidi="hi-IN"/>
              </w:rPr>
              <w:t>‘</w:t>
            </w:r>
            <w:r w:rsidR="008B6778" w:rsidRPr="00D27D7E">
              <w:rPr>
                <w:sz w:val="24"/>
                <w:szCs w:val="24"/>
                <w:lang w:eastAsia="en-IN" w:bidi="hi-IN"/>
              </w:rPr>
              <w:t>Listening Skills in Counselling: An Indian Perspective'</w:t>
            </w:r>
          </w:p>
        </w:tc>
        <w:tc>
          <w:tcPr>
            <w:tcW w:w="3079" w:type="dxa"/>
          </w:tcPr>
          <w:p w:rsidR="005B5F24" w:rsidRPr="00D27D7E" w:rsidRDefault="00B52602" w:rsidP="00EC3AD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  <w:lang w:eastAsia="en-IN" w:bidi="hi-IN"/>
              </w:rPr>
            </w:pPr>
            <w:r w:rsidRPr="00D27D7E">
              <w:rPr>
                <w:bCs/>
                <w:sz w:val="24"/>
                <w:szCs w:val="24"/>
                <w:lang w:eastAsia="en-IN" w:bidi="hi-IN"/>
              </w:rPr>
              <w:t>28.12.2018</w:t>
            </w:r>
          </w:p>
        </w:tc>
      </w:tr>
    </w:tbl>
    <w:p w:rsidR="00755D75" w:rsidRPr="00D27D7E" w:rsidRDefault="00755D75" w:rsidP="00AD11C2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522A06" w:rsidRPr="00D27D7E" w:rsidRDefault="00522A06" w:rsidP="00AD11C2">
      <w:p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D7E">
        <w:rPr>
          <w:rFonts w:ascii="Times New Roman" w:hAnsi="Times New Roman" w:cs="Times New Roman"/>
          <w:b/>
          <w:bCs/>
          <w:sz w:val="24"/>
        </w:rPr>
        <w:t>Attended workshop/Seminar/Orientation program in Outside</w:t>
      </w:r>
      <w:r w:rsidR="006C1324" w:rsidRPr="00D27D7E">
        <w:rPr>
          <w:rFonts w:ascii="Times New Roman" w:hAnsi="Times New Roman" w:cs="Times New Roman"/>
          <w:b/>
          <w:bCs/>
          <w:sz w:val="24"/>
        </w:rPr>
        <w:t xml:space="preserve"> institute 2018-19</w:t>
      </w:r>
      <w:r w:rsidR="00AB5EE4" w:rsidRPr="00D27D7E">
        <w:rPr>
          <w:rFonts w:ascii="Times New Roman" w:hAnsi="Times New Roman" w:cs="Times New Roman"/>
          <w:b/>
          <w:bCs/>
          <w:sz w:val="24"/>
        </w:rPr>
        <w:t>:</w:t>
      </w:r>
      <w:r w:rsidR="00DF6601">
        <w:rPr>
          <w:rFonts w:ascii="Times New Roman" w:hAnsi="Times New Roman" w:cs="Times New Roman"/>
          <w:b/>
          <w:bCs/>
          <w:sz w:val="24"/>
        </w:rPr>
        <w:t xml:space="preserve"> 01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22A06" w:rsidRPr="00D27D7E" w:rsidTr="0051247A">
        <w:tc>
          <w:tcPr>
            <w:tcW w:w="3080" w:type="dxa"/>
            <w:vAlign w:val="center"/>
          </w:tcPr>
          <w:p w:rsidR="00522A06" w:rsidRPr="00D27D7E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D27D7E">
              <w:rPr>
                <w:b/>
                <w:bCs/>
                <w:sz w:val="24"/>
              </w:rPr>
              <w:t>Name of Staff</w:t>
            </w:r>
          </w:p>
        </w:tc>
        <w:tc>
          <w:tcPr>
            <w:tcW w:w="3081" w:type="dxa"/>
            <w:vAlign w:val="center"/>
          </w:tcPr>
          <w:p w:rsidR="00522A06" w:rsidRPr="00D27D7E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D27D7E">
              <w:rPr>
                <w:b/>
                <w:bCs/>
                <w:sz w:val="24"/>
              </w:rPr>
              <w:t>Attended to workshop title name</w:t>
            </w:r>
          </w:p>
        </w:tc>
        <w:tc>
          <w:tcPr>
            <w:tcW w:w="3081" w:type="dxa"/>
            <w:vAlign w:val="center"/>
          </w:tcPr>
          <w:p w:rsidR="00522A06" w:rsidRPr="00D27D7E" w:rsidRDefault="00522A06" w:rsidP="0051247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D27D7E">
              <w:rPr>
                <w:b/>
                <w:bCs/>
                <w:sz w:val="24"/>
              </w:rPr>
              <w:t>Date</w:t>
            </w:r>
          </w:p>
        </w:tc>
      </w:tr>
      <w:tr w:rsidR="00522A06" w:rsidRPr="00D27D7E" w:rsidTr="00DE280A">
        <w:tc>
          <w:tcPr>
            <w:tcW w:w="3080" w:type="dxa"/>
          </w:tcPr>
          <w:p w:rsidR="00522A06" w:rsidRPr="00D27D7E" w:rsidRDefault="00B52602" w:rsidP="00DE280A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D27D7E">
              <w:rPr>
                <w:sz w:val="24"/>
              </w:rPr>
              <w:t>Mr.</w:t>
            </w:r>
            <w:proofErr w:type="spellEnd"/>
            <w:r w:rsidRPr="00D27D7E">
              <w:rPr>
                <w:sz w:val="24"/>
              </w:rPr>
              <w:t xml:space="preserve"> Suresh C B</w:t>
            </w:r>
          </w:p>
        </w:tc>
        <w:tc>
          <w:tcPr>
            <w:tcW w:w="3081" w:type="dxa"/>
          </w:tcPr>
          <w:p w:rsidR="00522A06" w:rsidRPr="00D27D7E" w:rsidRDefault="00B52602" w:rsidP="00DE280A">
            <w:pPr>
              <w:spacing w:after="0" w:line="240" w:lineRule="auto"/>
              <w:jc w:val="center"/>
              <w:rPr>
                <w:sz w:val="24"/>
              </w:rPr>
            </w:pPr>
            <w:r w:rsidRPr="00D27D7E">
              <w:rPr>
                <w:sz w:val="24"/>
              </w:rPr>
              <w:t>ICSFP 2018 &amp; Annual meet of ASFP-I at Bangalore</w:t>
            </w:r>
          </w:p>
        </w:tc>
        <w:tc>
          <w:tcPr>
            <w:tcW w:w="3081" w:type="dxa"/>
          </w:tcPr>
          <w:p w:rsidR="00522A06" w:rsidRPr="00D27D7E" w:rsidRDefault="00B52602" w:rsidP="00DE280A">
            <w:pPr>
              <w:spacing w:after="0" w:line="240" w:lineRule="auto"/>
              <w:jc w:val="center"/>
              <w:rPr>
                <w:sz w:val="24"/>
              </w:rPr>
            </w:pPr>
            <w:r w:rsidRPr="00D27D7E">
              <w:rPr>
                <w:sz w:val="24"/>
              </w:rPr>
              <w:t>12-15, December 2018</w:t>
            </w:r>
          </w:p>
        </w:tc>
      </w:tr>
    </w:tbl>
    <w:p w:rsidR="00C91D0B" w:rsidRPr="00D27D7E" w:rsidRDefault="00901FBF" w:rsidP="00F34A5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ab/>
      </w:r>
    </w:p>
    <w:p w:rsidR="00F60344" w:rsidRPr="00D27D7E" w:rsidRDefault="0065217D" w:rsidP="00F34A5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EXTENSION ACTIVITIES</w:t>
      </w:r>
    </w:p>
    <w:p w:rsidR="007E362A" w:rsidRPr="00D27D7E" w:rsidRDefault="00E23C32" w:rsidP="0093196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D7E">
        <w:rPr>
          <w:rFonts w:ascii="Times New Roman" w:hAnsi="Times New Roman" w:cs="Times New Roman"/>
          <w:color w:val="000000"/>
          <w:sz w:val="24"/>
          <w:szCs w:val="24"/>
        </w:rPr>
        <w:t>Public Lecture Series</w:t>
      </w:r>
      <w:r w:rsidR="00847CFB" w:rsidRPr="00D27D7E">
        <w:rPr>
          <w:rFonts w:ascii="Times New Roman" w:hAnsi="Times New Roman" w:cs="Times New Roman"/>
          <w:color w:val="000000"/>
          <w:sz w:val="24"/>
          <w:szCs w:val="24"/>
        </w:rPr>
        <w:t>: Nil</w:t>
      </w:r>
    </w:p>
    <w:p w:rsidR="00D64C0F" w:rsidRPr="00D27D7E" w:rsidRDefault="0065217D" w:rsidP="00A6700D">
      <w:pPr>
        <w:pStyle w:val="ListParagraph"/>
        <w:numPr>
          <w:ilvl w:val="3"/>
          <w:numId w:val="11"/>
        </w:numPr>
        <w:tabs>
          <w:tab w:val="left" w:pos="567"/>
        </w:tabs>
        <w:spacing w:after="0" w:line="240" w:lineRule="auto"/>
        <w:ind w:hanging="3382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 xml:space="preserve">TECHNLOGICAL CONSULTANCY SERVICES: </w:t>
      </w:r>
      <w:r w:rsidR="00C1773B" w:rsidRPr="00D27D7E">
        <w:rPr>
          <w:rFonts w:ascii="Times New Roman" w:hAnsi="Times New Roman" w:cs="Times New Roman"/>
          <w:sz w:val="24"/>
          <w:szCs w:val="24"/>
        </w:rPr>
        <w:t>NIL</w:t>
      </w:r>
    </w:p>
    <w:p w:rsidR="00E23C32" w:rsidRPr="00D27D7E" w:rsidRDefault="00E23C32" w:rsidP="00A6700D">
      <w:pPr>
        <w:pStyle w:val="ListParagraph"/>
        <w:numPr>
          <w:ilvl w:val="3"/>
          <w:numId w:val="11"/>
        </w:numPr>
        <w:tabs>
          <w:tab w:val="left" w:pos="567"/>
        </w:tabs>
        <w:spacing w:after="0" w:line="240" w:lineRule="auto"/>
        <w:ind w:hanging="3382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CENTRAL FACILITIES</w:t>
      </w:r>
    </w:p>
    <w:p w:rsidR="00E23C32" w:rsidRPr="00D27D7E" w:rsidRDefault="00E23C32" w:rsidP="00DF6601">
      <w:pPr>
        <w:pStyle w:val="ListParagraph"/>
        <w:numPr>
          <w:ilvl w:val="3"/>
          <w:numId w:val="5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D27D7E" w:rsidRDefault="00E23C32" w:rsidP="00DF6601">
      <w:pPr>
        <w:pStyle w:val="ListParagraph"/>
        <w:numPr>
          <w:ilvl w:val="3"/>
          <w:numId w:val="5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1B6D93" w:rsidRPr="00D27D7E" w:rsidRDefault="001B6D93" w:rsidP="00DF66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 xml:space="preserve">Orientation Programs (For outsiders): </w:t>
      </w:r>
      <w:r w:rsidRPr="00D27D7E">
        <w:rPr>
          <w:rFonts w:ascii="Times New Roman" w:hAnsi="Times New Roman" w:cs="Times New Roman"/>
          <w:bCs/>
          <w:sz w:val="24"/>
          <w:szCs w:val="24"/>
        </w:rPr>
        <w:t xml:space="preserve">The following orientation programs were conducted to orient about the activities of the department and also to </w:t>
      </w:r>
      <w:r w:rsidRPr="00D27D7E">
        <w:rPr>
          <w:rFonts w:ascii="Times New Roman" w:eastAsia="Times New Roman" w:hAnsi="Times New Roman" w:cs="Times New Roman"/>
          <w:bCs/>
          <w:sz w:val="24"/>
          <w:szCs w:val="24"/>
        </w:rPr>
        <w:t>provide knowledge about the educational facilities and welfare measures for children with special needs. : 02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090"/>
        <w:gridCol w:w="3823"/>
        <w:gridCol w:w="1470"/>
        <w:gridCol w:w="1296"/>
      </w:tblGrid>
      <w:tr w:rsidR="001B6D93" w:rsidRPr="00D27D7E" w:rsidTr="001B6D93">
        <w:trPr>
          <w:jc w:val="center"/>
        </w:trPr>
        <w:tc>
          <w:tcPr>
            <w:tcW w:w="828" w:type="dxa"/>
          </w:tcPr>
          <w:p w:rsidR="001B6D93" w:rsidRPr="00D27D7E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SL No.</w:t>
            </w:r>
          </w:p>
        </w:tc>
        <w:tc>
          <w:tcPr>
            <w:tcW w:w="1959" w:type="dxa"/>
          </w:tcPr>
          <w:p w:rsidR="001B6D93" w:rsidRPr="00D27D7E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3942" w:type="dxa"/>
          </w:tcPr>
          <w:p w:rsidR="001B6D93" w:rsidRPr="00D27D7E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470" w:type="dxa"/>
          </w:tcPr>
          <w:p w:rsidR="001B6D93" w:rsidRPr="00D27D7E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1B6D93" w:rsidRPr="00D27D7E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0" w:type="auto"/>
          </w:tcPr>
          <w:p w:rsidR="001B6D93" w:rsidRPr="00D27D7E" w:rsidRDefault="001B6D93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5B5F24" w:rsidRPr="00D27D7E" w:rsidTr="001B6D93">
        <w:trPr>
          <w:jc w:val="center"/>
        </w:trPr>
        <w:tc>
          <w:tcPr>
            <w:tcW w:w="828" w:type="dxa"/>
          </w:tcPr>
          <w:p w:rsidR="005B5F24" w:rsidRPr="00D27D7E" w:rsidRDefault="005B5F24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5B5F24" w:rsidRPr="00D27D7E" w:rsidRDefault="005B5F24" w:rsidP="00DF66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Ms.LakshmiPrabha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J.K</w:t>
            </w:r>
          </w:p>
        </w:tc>
        <w:tc>
          <w:tcPr>
            <w:tcW w:w="3942" w:type="dxa"/>
          </w:tcPr>
          <w:p w:rsidR="005B5F24" w:rsidRPr="00D27D7E" w:rsidRDefault="005B5F24" w:rsidP="00DF66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Project manager of </w:t>
            </w: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Akkara</w:t>
            </w:r>
            <w:proofErr w:type="spellEnd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Foundations, Kerala</w:t>
            </w:r>
          </w:p>
        </w:tc>
        <w:tc>
          <w:tcPr>
            <w:tcW w:w="1470" w:type="dxa"/>
          </w:tcPr>
          <w:p w:rsidR="005B5F24" w:rsidRPr="00D27D7E" w:rsidRDefault="005B5F24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F24" w:rsidRPr="00D27D7E" w:rsidRDefault="005B5F24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12.12.2018</w:t>
            </w:r>
          </w:p>
        </w:tc>
      </w:tr>
      <w:tr w:rsidR="005B5F24" w:rsidRPr="00D27D7E" w:rsidTr="001B6D93">
        <w:trPr>
          <w:jc w:val="center"/>
        </w:trPr>
        <w:tc>
          <w:tcPr>
            <w:tcW w:w="828" w:type="dxa"/>
          </w:tcPr>
          <w:p w:rsidR="005B5F24" w:rsidRPr="00D27D7E" w:rsidRDefault="005B5F24" w:rsidP="001B6D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5B5F24" w:rsidRPr="00D27D7E" w:rsidRDefault="005B5F24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Dr.PrithiVenkatesh</w:t>
            </w:r>
            <w:proofErr w:type="spellEnd"/>
          </w:p>
        </w:tc>
        <w:tc>
          <w:tcPr>
            <w:tcW w:w="3942" w:type="dxa"/>
          </w:tcPr>
          <w:p w:rsidR="005B5F24" w:rsidRPr="00D27D7E" w:rsidRDefault="005B5F24" w:rsidP="00DF66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 trainees and  faculty from Government Teacher Training College</w:t>
            </w:r>
          </w:p>
        </w:tc>
        <w:tc>
          <w:tcPr>
            <w:tcW w:w="1470" w:type="dxa"/>
          </w:tcPr>
          <w:p w:rsidR="005B5F24" w:rsidRPr="00D27D7E" w:rsidRDefault="005B5F24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B5F24" w:rsidRPr="00D27D7E" w:rsidRDefault="005B5F24" w:rsidP="00A670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7D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28.12.2018</w:t>
            </w:r>
          </w:p>
        </w:tc>
      </w:tr>
    </w:tbl>
    <w:p w:rsidR="00CB2373" w:rsidRPr="00D27D7E" w:rsidRDefault="00E23C32" w:rsidP="005525CD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Major Events of the Year with a brief account</w:t>
      </w:r>
      <w:r w:rsidR="0016027E" w:rsidRPr="00D27D7E">
        <w:rPr>
          <w:rFonts w:ascii="Times New Roman" w:hAnsi="Times New Roman" w:cs="Times New Roman"/>
          <w:sz w:val="24"/>
          <w:szCs w:val="24"/>
        </w:rPr>
        <w:t>:</w:t>
      </w:r>
    </w:p>
    <w:p w:rsidR="00F32689" w:rsidRPr="00D27D7E" w:rsidRDefault="00F32689" w:rsidP="00F32689">
      <w:pPr>
        <w:pStyle w:val="ListParagraph"/>
        <w:numPr>
          <w:ilvl w:val="0"/>
          <w:numId w:val="7"/>
        </w:numPr>
        <w:spacing w:after="0" w:line="240" w:lineRule="auto"/>
        <w:ind w:right="-4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the Programme/ Event: </w:t>
      </w:r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>Chris</w:t>
      </w:r>
      <w:r w:rsidR="00DF6601">
        <w:rPr>
          <w:rFonts w:ascii="Times New Roman" w:eastAsia="Times New Roman" w:hAnsi="Times New Roman" w:cs="Times New Roman"/>
          <w:sz w:val="24"/>
          <w:szCs w:val="24"/>
        </w:rPr>
        <w:t>t</w:t>
      </w:r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DF6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 xml:space="preserve">&amp; New </w:t>
      </w:r>
      <w:r w:rsidR="00DF6601">
        <w:rPr>
          <w:rFonts w:ascii="Times New Roman" w:eastAsia="Times New Roman" w:hAnsi="Times New Roman" w:cs="Times New Roman"/>
          <w:sz w:val="24"/>
          <w:szCs w:val="24"/>
        </w:rPr>
        <w:t>Y</w:t>
      </w:r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>ear celebration</w:t>
      </w:r>
      <w:r w:rsidR="00DF660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10A" w:rsidRPr="00D27D7E" w:rsidRDefault="00F32689" w:rsidP="00D4510A">
      <w:pPr>
        <w:pStyle w:val="ListParagraph"/>
        <w:numPr>
          <w:ilvl w:val="0"/>
          <w:numId w:val="7"/>
        </w:numPr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>31.12.2018</w:t>
      </w:r>
    </w:p>
    <w:p w:rsidR="00F32689" w:rsidRPr="00D27D7E" w:rsidRDefault="00F32689" w:rsidP="00F32689">
      <w:pPr>
        <w:pStyle w:val="ListParagraph"/>
        <w:numPr>
          <w:ilvl w:val="0"/>
          <w:numId w:val="7"/>
        </w:numPr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Coordinated by: </w:t>
      </w:r>
      <w:proofErr w:type="spellStart"/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>Mr.</w:t>
      </w:r>
      <w:proofErr w:type="spellEnd"/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 xml:space="preserve"> Suresh CB, </w:t>
      </w:r>
      <w:proofErr w:type="spellStart"/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>Mr.Rajkumar</w:t>
      </w:r>
      <w:proofErr w:type="spellEnd"/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B6778" w:rsidRPr="00D27D7E">
        <w:rPr>
          <w:rFonts w:ascii="Times New Roman" w:eastAsia="Times New Roman" w:hAnsi="Times New Roman" w:cs="Times New Roman"/>
          <w:sz w:val="24"/>
          <w:szCs w:val="24"/>
        </w:rPr>
        <w:t>Ms.RakshaAnand</w:t>
      </w:r>
      <w:proofErr w:type="spellEnd"/>
    </w:p>
    <w:p w:rsidR="006A349E" w:rsidRPr="00D27D7E" w:rsidRDefault="00A6700D" w:rsidP="00A65FC2">
      <w:pPr>
        <w:pStyle w:val="ListParagraph"/>
        <w:ind w:left="1080" w:right="-46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noProof/>
          <w:sz w:val="24"/>
          <w:szCs w:val="21"/>
          <w:lang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99060</wp:posOffset>
            </wp:positionV>
            <wp:extent cx="3751580" cy="2814320"/>
            <wp:effectExtent l="0" t="0" r="0" b="0"/>
            <wp:wrapTight wrapText="bothSides">
              <wp:wrapPolygon edited="0">
                <wp:start x="0" y="0"/>
                <wp:lineTo x="0" y="21493"/>
                <wp:lineTo x="21498" y="21493"/>
                <wp:lineTo x="21498" y="0"/>
                <wp:lineTo x="0" y="0"/>
              </wp:wrapPolygon>
            </wp:wrapTight>
            <wp:docPr id="1" name="Picture 1" descr="C:\Users\User\Pictures\Picasa\Collages\New ye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asa\Collages\New yea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E14" w:rsidRPr="00D27D7E" w:rsidRDefault="005F7E14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8B6778" w:rsidRPr="00D27D7E" w:rsidRDefault="008B6778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9A26D5" w:rsidRPr="00D27D7E" w:rsidRDefault="009A26D5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9A26D5" w:rsidRPr="00D27D7E" w:rsidRDefault="009A26D5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9A26D5" w:rsidRDefault="009A26D5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D27D7E" w:rsidRDefault="00D27D7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D27D7E" w:rsidRDefault="00D27D7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EA34BE" w:rsidRDefault="00EA34B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EA34BE" w:rsidRPr="00D27D7E" w:rsidRDefault="00EA34BE" w:rsidP="00EA34BE">
      <w:pPr>
        <w:pStyle w:val="ListParagraph"/>
        <w:numPr>
          <w:ilvl w:val="0"/>
          <w:numId w:val="7"/>
        </w:numPr>
        <w:spacing w:after="0" w:line="240" w:lineRule="auto"/>
        <w:ind w:right="-4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the Programme/ Event: </w:t>
      </w:r>
      <w:r>
        <w:rPr>
          <w:rFonts w:ascii="Times New Roman" w:eastAsia="Times New Roman" w:hAnsi="Times New Roman" w:cs="Times New Roman"/>
          <w:sz w:val="24"/>
          <w:szCs w:val="24"/>
        </w:rPr>
        <w:t>World Disabled Day 2018</w:t>
      </w:r>
    </w:p>
    <w:p w:rsidR="00EA34BE" w:rsidRPr="00D27D7E" w:rsidRDefault="00EA34BE" w:rsidP="00EA34BE">
      <w:pPr>
        <w:pStyle w:val="ListParagraph"/>
        <w:numPr>
          <w:ilvl w:val="0"/>
          <w:numId w:val="7"/>
        </w:numPr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27D7E">
        <w:rPr>
          <w:rFonts w:ascii="Times New Roman" w:eastAsia="Times New Roman" w:hAnsi="Times New Roman" w:cs="Times New Roman"/>
          <w:sz w:val="24"/>
          <w:szCs w:val="24"/>
        </w:rPr>
        <w:t>.12.2018</w:t>
      </w:r>
    </w:p>
    <w:p w:rsidR="00EA34BE" w:rsidRPr="00EA34BE" w:rsidRDefault="00EA34BE" w:rsidP="00EA34BE">
      <w:pPr>
        <w:pStyle w:val="ListParagraph"/>
        <w:numPr>
          <w:ilvl w:val="0"/>
          <w:numId w:val="7"/>
        </w:numPr>
        <w:ind w:right="-46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noProof/>
          <w:sz w:val="24"/>
          <w:szCs w:val="21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6877B8F2" wp14:editId="53FEFD52">
            <wp:simplePos x="0" y="0"/>
            <wp:positionH relativeFrom="column">
              <wp:posOffset>859790</wp:posOffset>
            </wp:positionH>
            <wp:positionV relativeFrom="paragraph">
              <wp:posOffset>239395</wp:posOffset>
            </wp:positionV>
            <wp:extent cx="3515360" cy="2635885"/>
            <wp:effectExtent l="0" t="0" r="0" b="0"/>
            <wp:wrapTight wrapText="bothSides">
              <wp:wrapPolygon edited="0">
                <wp:start x="0" y="0"/>
                <wp:lineTo x="0" y="21387"/>
                <wp:lineTo x="21538" y="21387"/>
                <wp:lineTo x="21538" y="0"/>
                <wp:lineTo x="0" y="0"/>
              </wp:wrapPolygon>
            </wp:wrapTight>
            <wp:docPr id="4" name="Picture 4" descr="C:\Users\User\Pictures\Picasa\Collages\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asa\Collages\W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4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Coordinated by: </w:t>
      </w:r>
    </w:p>
    <w:p w:rsidR="00EA34BE" w:rsidRDefault="00EA34B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EA34BE" w:rsidRDefault="00EA34B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EA34BE" w:rsidRDefault="00EA34B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EA34BE" w:rsidRDefault="00EA34B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EA34BE" w:rsidRDefault="00EA34B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EA34BE" w:rsidRDefault="00EA34B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EA34BE" w:rsidRDefault="00EA34B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EA34BE" w:rsidRPr="00D27D7E" w:rsidRDefault="00EA34BE" w:rsidP="005F7E14">
      <w:pPr>
        <w:ind w:right="567"/>
        <w:jc w:val="right"/>
        <w:rPr>
          <w:rFonts w:ascii="Times New Roman" w:hAnsi="Times New Roman" w:cs="Times New Roman"/>
          <w:sz w:val="24"/>
          <w:szCs w:val="21"/>
        </w:rPr>
      </w:pPr>
    </w:p>
    <w:p w:rsidR="007A17F3" w:rsidRPr="00D27D7E" w:rsidRDefault="00290473" w:rsidP="007A17F3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sz w:val="24"/>
          <w:szCs w:val="24"/>
          <w:lang w:val="en-GB"/>
        </w:rPr>
      </w:pPr>
      <w:r w:rsidRPr="00D27D7E">
        <w:rPr>
          <w:rFonts w:ascii="Times New Roman" w:hAnsi="Times New Roman" w:cs="Times New Roman"/>
          <w:sz w:val="24"/>
          <w:szCs w:val="24"/>
          <w:lang w:val="en-GB"/>
        </w:rPr>
        <w:t>Press Releases and Media Coverage</w:t>
      </w:r>
      <w:r w:rsidR="006405E2" w:rsidRPr="00D27D7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A26D5" w:rsidRPr="00D27D7E">
        <w:rPr>
          <w:rFonts w:ascii="Times New Roman" w:hAnsi="Times New Roman" w:cs="Times New Roman"/>
          <w:sz w:val="24"/>
          <w:szCs w:val="24"/>
          <w:lang w:val="en-GB"/>
        </w:rPr>
        <w:t xml:space="preserve"> NIL</w:t>
      </w:r>
    </w:p>
    <w:p w:rsidR="005C6E37" w:rsidRPr="00D27D7E" w:rsidRDefault="00F41397" w:rsidP="00C22737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  <w:r w:rsidRPr="00D27D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</w:t>
      </w:r>
      <w:r w:rsidR="00E23C32" w:rsidRPr="00D27D7E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proofErr w:type="gramStart"/>
      <w:r w:rsidR="00E23C32" w:rsidRPr="00D27D7E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="008D1459" w:rsidRPr="00D27D7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8D1459" w:rsidRPr="00D27D7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D1459" w:rsidRPr="00D27D7E">
        <w:rPr>
          <w:rFonts w:ascii="Times New Roman" w:hAnsi="Times New Roman" w:cs="Times New Roman"/>
          <w:sz w:val="24"/>
          <w:szCs w:val="24"/>
        </w:rPr>
        <w:t xml:space="preserve"> following Teaching Learning Material and Prepare for training children with v</w:t>
      </w:r>
      <w:r w:rsidR="00737774" w:rsidRPr="00D27D7E">
        <w:rPr>
          <w:rFonts w:ascii="Times New Roman" w:hAnsi="Times New Roman" w:cs="Times New Roman"/>
          <w:sz w:val="24"/>
          <w:szCs w:val="24"/>
        </w:rPr>
        <w:t>arious communication disorders i</w:t>
      </w:r>
      <w:r w:rsidR="008D1459" w:rsidRPr="00D27D7E">
        <w:rPr>
          <w:rFonts w:ascii="Times New Roman" w:hAnsi="Times New Roman" w:cs="Times New Roman"/>
          <w:sz w:val="24"/>
          <w:szCs w:val="24"/>
        </w:rPr>
        <w:t>n preschool.</w:t>
      </w: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190"/>
        <w:gridCol w:w="1876"/>
        <w:gridCol w:w="1070"/>
      </w:tblGrid>
      <w:tr w:rsidR="00DD5E8A" w:rsidRPr="00D27D7E" w:rsidTr="00123113">
        <w:trPr>
          <w:trHeight w:val="857"/>
        </w:trPr>
        <w:tc>
          <w:tcPr>
            <w:tcW w:w="0" w:type="auto"/>
          </w:tcPr>
          <w:p w:rsidR="00DD5E8A" w:rsidRPr="00D27D7E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D27D7E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Pr="00D27D7E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Pr="00D27D7E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D27D7E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D27D7E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D27D7E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E02642" w:rsidRPr="00D27D7E" w:rsidTr="00123113">
        <w:trPr>
          <w:trHeight w:val="274"/>
        </w:trPr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D27D7E" w:rsidRDefault="009A26D5" w:rsidP="00F9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E02642" w:rsidRPr="00D27D7E" w:rsidTr="00123113">
        <w:trPr>
          <w:trHeight w:val="251"/>
        </w:trPr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D27D7E" w:rsidRDefault="009A26D5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</w:tr>
      <w:tr w:rsidR="00E02642" w:rsidRPr="00D27D7E" w:rsidTr="00123113">
        <w:trPr>
          <w:trHeight w:val="254"/>
        </w:trPr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05365A" w:rsidRPr="00D27D7E" w:rsidRDefault="009A26D5" w:rsidP="0005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E02642" w:rsidRPr="00D27D7E" w:rsidTr="00123113">
        <w:trPr>
          <w:trHeight w:val="245"/>
        </w:trPr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D27D7E" w:rsidRDefault="009A26D5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142</w:t>
            </w:r>
          </w:p>
        </w:tc>
      </w:tr>
      <w:tr w:rsidR="00E02642" w:rsidRPr="00D27D7E" w:rsidTr="00123113">
        <w:trPr>
          <w:trHeight w:val="248"/>
        </w:trPr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F96B65" w:rsidRPr="00D27D7E" w:rsidRDefault="009A26D5" w:rsidP="00F9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E02642" w:rsidRPr="00D27D7E" w:rsidTr="00123113">
        <w:trPr>
          <w:trHeight w:val="253"/>
        </w:trPr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D27D7E" w:rsidRDefault="009A26D5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E228E6" w:rsidRPr="00D27D7E" w:rsidTr="00123113">
        <w:trPr>
          <w:trHeight w:val="253"/>
        </w:trPr>
        <w:tc>
          <w:tcPr>
            <w:tcW w:w="0" w:type="auto"/>
          </w:tcPr>
          <w:p w:rsidR="00E228E6" w:rsidRPr="00D27D7E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E228E6" w:rsidRPr="00D27D7E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Story cards</w:t>
            </w:r>
          </w:p>
        </w:tc>
        <w:tc>
          <w:tcPr>
            <w:tcW w:w="0" w:type="auto"/>
          </w:tcPr>
          <w:p w:rsidR="00E228E6" w:rsidRPr="00D27D7E" w:rsidRDefault="00E228E6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228E6" w:rsidRPr="00D27D7E" w:rsidRDefault="009A26D5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</w:tr>
      <w:tr w:rsidR="00E02642" w:rsidRPr="00D27D7E" w:rsidTr="00123113">
        <w:trPr>
          <w:trHeight w:val="243"/>
        </w:trPr>
        <w:tc>
          <w:tcPr>
            <w:tcW w:w="0" w:type="auto"/>
          </w:tcPr>
          <w:p w:rsidR="00E02642" w:rsidRPr="00D27D7E" w:rsidRDefault="005560E5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E02642" w:rsidRPr="00D27D7E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D27D7E" w:rsidRDefault="005560E5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  <w:r w:rsidR="0005365A" w:rsidRPr="00D2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:rsidR="00DD5E8A" w:rsidRPr="00D27D7E" w:rsidRDefault="00DD5E8A" w:rsidP="00901FBF">
      <w:pPr>
        <w:pStyle w:val="ListParagraph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DE1EFE" w:rsidRPr="00D27D7E" w:rsidRDefault="00E23C32" w:rsidP="00DE1EFE">
      <w:pPr>
        <w:pStyle w:val="ListParagraph"/>
        <w:numPr>
          <w:ilvl w:val="0"/>
          <w:numId w:val="13"/>
        </w:numPr>
        <w:tabs>
          <w:tab w:val="left" w:pos="748"/>
        </w:tabs>
        <w:spacing w:line="360" w:lineRule="auto"/>
        <w:ind w:hanging="2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sz w:val="24"/>
          <w:szCs w:val="24"/>
        </w:rPr>
        <w:t>AWARDS AND HONORS RECEIVED BY FACULTY AND STAFF</w:t>
      </w:r>
      <w:r w:rsidR="00847CFB" w:rsidRPr="00D27D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B6778" w:rsidRPr="00D27D7E" w:rsidRDefault="008B6778" w:rsidP="008B6778">
      <w:pPr>
        <w:tabs>
          <w:tab w:val="left" w:pos="74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7D7E">
        <w:rPr>
          <w:rFonts w:ascii="Times New Roman" w:hAnsi="Times New Roman" w:cs="Times New Roman"/>
          <w:bCs/>
          <w:sz w:val="24"/>
          <w:szCs w:val="24"/>
        </w:rPr>
        <w:t>Dr.</w:t>
      </w:r>
      <w:proofErr w:type="spellEnd"/>
      <w:r w:rsidRPr="00D27D7E">
        <w:rPr>
          <w:rFonts w:ascii="Times New Roman" w:hAnsi="Times New Roman" w:cs="Times New Roman"/>
          <w:bCs/>
          <w:sz w:val="24"/>
          <w:szCs w:val="24"/>
        </w:rPr>
        <w:t xml:space="preserve"> ALOK KUMAR UPADHYAY has received Award for </w:t>
      </w:r>
      <w:r w:rsidRPr="00D27D7E">
        <w:rPr>
          <w:rFonts w:ascii="Times New Roman" w:hAnsi="Times New Roman" w:cs="Times New Roman"/>
          <w:b/>
          <w:sz w:val="24"/>
          <w:szCs w:val="24"/>
        </w:rPr>
        <w:t xml:space="preserve">Outstanding Performance in the field of Empowerment of Persons with Disabilities </w:t>
      </w:r>
      <w:r w:rsidRPr="00D27D7E">
        <w:rPr>
          <w:rFonts w:ascii="Times New Roman" w:hAnsi="Times New Roman" w:cs="Times New Roman"/>
          <w:bCs/>
          <w:sz w:val="24"/>
          <w:szCs w:val="24"/>
        </w:rPr>
        <w:t>by KALYANAM KAROTI Organization, Mathura (U.P.) on World Disability Day 03.12.2018</w:t>
      </w:r>
    </w:p>
    <w:p w:rsidR="008B6778" w:rsidRPr="00D27D7E" w:rsidRDefault="008B6778" w:rsidP="008B6778">
      <w:pPr>
        <w:tabs>
          <w:tab w:val="left" w:pos="74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drawing>
          <wp:inline distT="0" distB="0" distL="0" distR="0">
            <wp:extent cx="3218688" cy="2413964"/>
            <wp:effectExtent l="0" t="0" r="0" b="0"/>
            <wp:docPr id="2" name="Picture 2" descr="C:\Users\User\Desktop\December report 2018\WhatsApp Image 2018-12-02 at 17.5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cember report 2018\WhatsApp Image 2018-12-02 at 17.55.2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90" cy="241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D7E"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drawing>
          <wp:inline distT="0" distB="0" distL="0" distR="0">
            <wp:extent cx="1842185" cy="2618841"/>
            <wp:effectExtent l="0" t="0" r="0" b="0"/>
            <wp:docPr id="3" name="Picture 3" descr="C:\Users\User\Desktop\December report 2018\WhatsApp Image 2018-12-04 at 11.2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cember report 2018\WhatsApp Image 2018-12-04 at 11.29.3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78" cy="26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97" w:rsidRPr="00D27D7E" w:rsidRDefault="00F41397" w:rsidP="00DE1EFE">
      <w:pPr>
        <w:pStyle w:val="ListParagraph"/>
        <w:numPr>
          <w:ilvl w:val="0"/>
          <w:numId w:val="13"/>
        </w:numPr>
        <w:tabs>
          <w:tab w:val="left" w:pos="748"/>
        </w:tabs>
        <w:spacing w:line="360" w:lineRule="auto"/>
        <w:ind w:hanging="2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>EXTRA CURRICULAR ACTIVITIES</w:t>
      </w:r>
      <w:r w:rsidR="00847CFB" w:rsidRPr="00D27D7E">
        <w:rPr>
          <w:rFonts w:ascii="Times New Roman" w:hAnsi="Times New Roman" w:cs="Times New Roman"/>
          <w:sz w:val="24"/>
          <w:szCs w:val="24"/>
        </w:rPr>
        <w:t>: Nil</w:t>
      </w:r>
    </w:p>
    <w:p w:rsidR="00E23C32" w:rsidRPr="00D27D7E" w:rsidRDefault="00E23C32" w:rsidP="00757622">
      <w:pPr>
        <w:pStyle w:val="ListParagraph"/>
        <w:numPr>
          <w:ilvl w:val="4"/>
          <w:numId w:val="8"/>
        </w:numPr>
        <w:spacing w:after="0" w:line="24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D7E">
        <w:rPr>
          <w:rFonts w:ascii="Times New Roman" w:hAnsi="Times New Roman" w:cs="Times New Roman"/>
          <w:color w:val="000000" w:themeColor="text1"/>
          <w:sz w:val="24"/>
          <w:szCs w:val="24"/>
        </w:rPr>
        <w:t>AIISH Gymkhana</w:t>
      </w:r>
    </w:p>
    <w:p w:rsidR="00B05470" w:rsidRPr="00D27D7E" w:rsidRDefault="00B05470" w:rsidP="00757622">
      <w:pPr>
        <w:pStyle w:val="ListParagraph"/>
        <w:numPr>
          <w:ilvl w:val="0"/>
          <w:numId w:val="13"/>
        </w:numPr>
        <w:spacing w:after="0" w:line="240" w:lineRule="auto"/>
        <w:ind w:left="709" w:hanging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7D7E">
        <w:rPr>
          <w:rFonts w:ascii="Times New Roman" w:hAnsi="Times New Roman" w:cs="Times New Roman"/>
          <w:b/>
          <w:color w:val="000000"/>
          <w:sz w:val="24"/>
          <w:szCs w:val="24"/>
        </w:rPr>
        <w:t>EMINENT VISITORS</w:t>
      </w:r>
      <w:r w:rsidR="00DF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DF6601" w:rsidRPr="00DF6601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B05470" w:rsidRPr="00D27D7E" w:rsidRDefault="00B05470" w:rsidP="00757622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 xml:space="preserve">XI. </w:t>
      </w:r>
      <w:r w:rsidR="00C02026" w:rsidRPr="00D27D7E">
        <w:rPr>
          <w:rFonts w:ascii="Times New Roman" w:hAnsi="Times New Roman" w:cs="Times New Roman"/>
          <w:sz w:val="24"/>
          <w:szCs w:val="24"/>
        </w:rPr>
        <w:tab/>
      </w:r>
      <w:r w:rsidRPr="00D27D7E">
        <w:rPr>
          <w:rFonts w:ascii="Times New Roman" w:hAnsi="Times New Roman" w:cs="Times New Roman"/>
          <w:b/>
          <w:bCs/>
          <w:sz w:val="24"/>
          <w:szCs w:val="24"/>
        </w:rPr>
        <w:t>ANY OTHER</w:t>
      </w:r>
    </w:p>
    <w:p w:rsidR="001648B6" w:rsidRPr="00D27D7E" w:rsidRDefault="00B05470" w:rsidP="002E0EE8">
      <w:pPr>
        <w:pStyle w:val="ListParagraph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>OfficialLanguage</w:t>
      </w:r>
      <w:proofErr w:type="spellEnd"/>
      <w:r w:rsidRPr="00D27D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Implementation:</w:t>
      </w:r>
    </w:p>
    <w:p w:rsidR="00D14CB7" w:rsidRPr="00D27D7E" w:rsidRDefault="008A3915" w:rsidP="002E0EE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Hindi </w:t>
      </w:r>
      <w:r w:rsidR="00EF0391" w:rsidRPr="00D27D7E">
        <w:rPr>
          <w:rFonts w:ascii="Times New Roman" w:hAnsi="Times New Roman" w:cs="Times New Roman"/>
          <w:bCs/>
          <w:sz w:val="24"/>
          <w:szCs w:val="24"/>
          <w:lang w:val="en-GB"/>
        </w:rPr>
        <w:t>Word a day</w:t>
      </w:r>
    </w:p>
    <w:p w:rsidR="00EE2055" w:rsidRPr="00D27D7E" w:rsidRDefault="001648B6" w:rsidP="00EE205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7E">
        <w:rPr>
          <w:rFonts w:ascii="Times New Roman" w:hAnsi="Times New Roman" w:cs="Times New Roman"/>
          <w:bCs/>
          <w:sz w:val="24"/>
          <w:szCs w:val="24"/>
        </w:rPr>
        <w:t>No</w:t>
      </w:r>
      <w:r w:rsidR="00DF6601">
        <w:rPr>
          <w:rFonts w:ascii="Times New Roman" w:hAnsi="Times New Roman" w:cs="Times New Roman"/>
          <w:bCs/>
          <w:sz w:val="24"/>
          <w:szCs w:val="24"/>
        </w:rPr>
        <w:t>.</w:t>
      </w:r>
      <w:r w:rsidRPr="00D27D7E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27D7E">
        <w:rPr>
          <w:rFonts w:ascii="Times New Roman" w:hAnsi="Times New Roman" w:cs="Times New Roman"/>
          <w:bCs/>
          <w:sz w:val="24"/>
          <w:szCs w:val="24"/>
        </w:rPr>
        <w:t>notings</w:t>
      </w:r>
      <w:proofErr w:type="spellEnd"/>
      <w:r w:rsidRPr="00D27D7E">
        <w:rPr>
          <w:rFonts w:ascii="Times New Roman" w:hAnsi="Times New Roman" w:cs="Times New Roman"/>
          <w:bCs/>
          <w:sz w:val="24"/>
          <w:szCs w:val="24"/>
        </w:rPr>
        <w:t>/letters (</w:t>
      </w:r>
      <w:r w:rsidR="008B6778" w:rsidRPr="00D27D7E">
        <w:rPr>
          <w:rFonts w:ascii="Times New Roman" w:hAnsi="Times New Roman" w:cs="Times New Roman"/>
          <w:b/>
          <w:sz w:val="24"/>
          <w:szCs w:val="24"/>
        </w:rPr>
        <w:t>December</w:t>
      </w:r>
      <w:r w:rsidR="0087298A" w:rsidRPr="00D27D7E">
        <w:rPr>
          <w:rFonts w:ascii="Times New Roman" w:hAnsi="Times New Roman" w:cs="Times New Roman"/>
          <w:b/>
          <w:sz w:val="24"/>
          <w:szCs w:val="24"/>
        </w:rPr>
        <w:t>2018</w:t>
      </w:r>
      <w:r w:rsidRPr="00D27D7E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="00C47D18" w:rsidRPr="00D27D7E">
        <w:rPr>
          <w:rFonts w:ascii="Times New Roman" w:hAnsi="Times New Roman" w:cs="Times New Roman"/>
          <w:bCs/>
          <w:sz w:val="24"/>
          <w:szCs w:val="24"/>
        </w:rPr>
        <w:t xml:space="preserve">Hindi: </w:t>
      </w:r>
      <w:r w:rsidR="00135636" w:rsidRPr="00D27D7E">
        <w:rPr>
          <w:rFonts w:ascii="Times New Roman" w:hAnsi="Times New Roman" w:cs="Times New Roman"/>
          <w:bCs/>
          <w:sz w:val="24"/>
          <w:szCs w:val="24"/>
        </w:rPr>
        <w:t>110</w:t>
      </w:r>
      <w:r w:rsidR="00084449" w:rsidRPr="00D27D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7D18" w:rsidRPr="00D27D7E">
        <w:rPr>
          <w:rFonts w:ascii="Times New Roman" w:hAnsi="Times New Roman" w:cs="Times New Roman"/>
          <w:bCs/>
          <w:sz w:val="24"/>
          <w:szCs w:val="24"/>
        </w:rPr>
        <w:t xml:space="preserve"> English: </w:t>
      </w:r>
      <w:r w:rsidR="00135636" w:rsidRPr="00D27D7E">
        <w:rPr>
          <w:rFonts w:ascii="Times New Roman" w:hAnsi="Times New Roman" w:cs="Times New Roman"/>
          <w:bCs/>
          <w:sz w:val="24"/>
          <w:szCs w:val="24"/>
        </w:rPr>
        <w:t>20</w:t>
      </w:r>
    </w:p>
    <w:p w:rsidR="00E859CF" w:rsidRPr="00D27D7E" w:rsidRDefault="00E859CF" w:rsidP="00E85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CF" w:rsidRPr="00D27D7E" w:rsidRDefault="00E859CF" w:rsidP="00EE2055">
      <w:pPr>
        <w:pStyle w:val="ListParagraph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</w:p>
    <w:p w:rsidR="000B0445" w:rsidRPr="00D27D7E" w:rsidRDefault="00EA34BE" w:rsidP="00EE2055">
      <w:pPr>
        <w:pStyle w:val="ListParagraph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4657E9" w:rsidRPr="00D27D7E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="004657E9" w:rsidRPr="00D27D7E">
        <w:rPr>
          <w:rFonts w:ascii="Times New Roman" w:hAnsi="Times New Roman" w:cs="Times New Roman"/>
          <w:sz w:val="24"/>
          <w:szCs w:val="24"/>
        </w:rPr>
        <w:t>/-</w:t>
      </w:r>
    </w:p>
    <w:p w:rsidR="00E41817" w:rsidRDefault="000B0445" w:rsidP="00190CC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D27D7E">
        <w:rPr>
          <w:rFonts w:ascii="Times New Roman" w:hAnsi="Times New Roman" w:cs="Times New Roman"/>
          <w:sz w:val="24"/>
          <w:szCs w:val="24"/>
        </w:rPr>
        <w:t xml:space="preserve"> HOD- Special Education</w:t>
      </w:r>
      <w:bookmarkStart w:id="0" w:name="_GoBack"/>
      <w:bookmarkEnd w:id="0"/>
    </w:p>
    <w:sectPr w:rsidR="00E41817" w:rsidSect="00D27D7E">
      <w:headerReference w:type="default" r:id="rId13"/>
      <w:footerReference w:type="default" r:id="rId14"/>
      <w:pgSz w:w="11906" w:h="16838"/>
      <w:pgMar w:top="1440" w:right="1016" w:bottom="540" w:left="146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1A" w:rsidRDefault="00C74F1A" w:rsidP="002D2C03">
      <w:pPr>
        <w:spacing w:after="0" w:line="240" w:lineRule="auto"/>
      </w:pPr>
      <w:r>
        <w:separator/>
      </w:r>
    </w:p>
  </w:endnote>
  <w:endnote w:type="continuationSeparator" w:id="0">
    <w:p w:rsidR="00C74F1A" w:rsidRDefault="00C74F1A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47" w:rsidRDefault="00C74F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34BE">
      <w:rPr>
        <w:noProof/>
      </w:rPr>
      <w:t>12</w:t>
    </w:r>
    <w:r>
      <w:rPr>
        <w:noProof/>
      </w:rPr>
      <w:fldChar w:fldCharType="end"/>
    </w:r>
  </w:p>
  <w:p w:rsidR="009C1547" w:rsidRDefault="009C1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1A" w:rsidRDefault="00C74F1A" w:rsidP="002D2C03">
      <w:pPr>
        <w:spacing w:after="0" w:line="240" w:lineRule="auto"/>
      </w:pPr>
      <w:r>
        <w:separator/>
      </w:r>
    </w:p>
  </w:footnote>
  <w:footnote w:type="continuationSeparator" w:id="0">
    <w:p w:rsidR="00C74F1A" w:rsidRDefault="00C74F1A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47" w:rsidRPr="00176F61" w:rsidRDefault="009C1547" w:rsidP="00176F61">
    <w:pPr>
      <w:pStyle w:val="Header"/>
      <w:jc w:val="right"/>
      <w:rPr>
        <w:rFonts w:ascii="Brush Script MT" w:hAnsi="Brush Script MT"/>
        <w:lang w:val="en-IN"/>
      </w:rPr>
    </w:pPr>
    <w:r w:rsidRPr="00176F61">
      <w:rPr>
        <w:rFonts w:ascii="Brush Script MT" w:hAnsi="Brush Script MT"/>
        <w:lang w:val="en-IN"/>
      </w:rPr>
      <w:t>Special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2B9"/>
    <w:multiLevelType w:val="hybridMultilevel"/>
    <w:tmpl w:val="8C841C1A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075C0BCD"/>
    <w:multiLevelType w:val="hybridMultilevel"/>
    <w:tmpl w:val="4178F87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9FC"/>
    <w:multiLevelType w:val="multilevel"/>
    <w:tmpl w:val="36364524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73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4">
    <w:nsid w:val="0D3273DF"/>
    <w:multiLevelType w:val="hybridMultilevel"/>
    <w:tmpl w:val="FBE29136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E044EBE"/>
    <w:multiLevelType w:val="hybridMultilevel"/>
    <w:tmpl w:val="92B00C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C6A5BAE">
      <w:start w:val="3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97E6E52C">
      <w:start w:val="1"/>
      <w:numFmt w:val="lowerLetter"/>
      <w:lvlText w:val="%4)"/>
      <w:lvlJc w:val="left"/>
      <w:pPr>
        <w:ind w:left="3600" w:hanging="360"/>
      </w:pPr>
      <w:rPr>
        <w:rFonts w:hint="default"/>
        <w:b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7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E36D6"/>
    <w:multiLevelType w:val="hybridMultilevel"/>
    <w:tmpl w:val="EBE2DD2A"/>
    <w:lvl w:ilvl="0" w:tplc="DA2A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83A24"/>
    <w:multiLevelType w:val="hybridMultilevel"/>
    <w:tmpl w:val="F2BC9C48"/>
    <w:lvl w:ilvl="0" w:tplc="E6CCAC0A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  <w:bCs w:val="0"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1F0826CE"/>
    <w:multiLevelType w:val="hybridMultilevel"/>
    <w:tmpl w:val="4178F87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7A79FC"/>
    <w:multiLevelType w:val="hybridMultilevel"/>
    <w:tmpl w:val="D952D054"/>
    <w:lvl w:ilvl="0" w:tplc="4009001B">
      <w:start w:val="1"/>
      <w:numFmt w:val="lowerRoman"/>
      <w:lvlText w:val="%1."/>
      <w:lvlJc w:val="right"/>
      <w:pPr>
        <w:ind w:left="1222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3DDC8B9E">
      <w:start w:val="7"/>
      <w:numFmt w:val="upperRoman"/>
      <w:lvlText w:val="%3."/>
      <w:lvlJc w:val="left"/>
      <w:pPr>
        <w:ind w:left="3202" w:hanging="720"/>
      </w:pPr>
      <w:rPr>
        <w:rFonts w:cs="Times New Roman" w:hint="default"/>
      </w:rPr>
    </w:lvl>
    <w:lvl w:ilvl="3" w:tplc="7CCC2786">
      <w:start w:val="1"/>
      <w:numFmt w:val="upperLetter"/>
      <w:lvlText w:val="%4)"/>
      <w:lvlJc w:val="left"/>
      <w:pPr>
        <w:ind w:left="3382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5362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5542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2">
    <w:nsid w:val="277F686A"/>
    <w:multiLevelType w:val="hybridMultilevel"/>
    <w:tmpl w:val="63BEECEC"/>
    <w:lvl w:ilvl="0" w:tplc="9E6AEC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54A46"/>
    <w:multiLevelType w:val="hybridMultilevel"/>
    <w:tmpl w:val="F36E489E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AC7120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12C43304">
      <w:start w:val="1"/>
      <w:numFmt w:val="lowerRoman"/>
      <w:lvlText w:val="%4)"/>
      <w:lvlJc w:val="left"/>
      <w:pPr>
        <w:ind w:left="720" w:hanging="72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D05E">
      <w:start w:val="1"/>
      <w:numFmt w:val="decimal"/>
      <w:lvlText w:val="%6."/>
      <w:lvlJc w:val="left"/>
      <w:pPr>
        <w:ind w:left="4560" w:hanging="4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AD432D2"/>
    <w:multiLevelType w:val="hybridMultilevel"/>
    <w:tmpl w:val="D9C4F4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2825E8"/>
    <w:multiLevelType w:val="hybridMultilevel"/>
    <w:tmpl w:val="F1B683C6"/>
    <w:lvl w:ilvl="0" w:tplc="400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307661B2"/>
    <w:multiLevelType w:val="hybridMultilevel"/>
    <w:tmpl w:val="5DE0C07A"/>
    <w:lvl w:ilvl="0" w:tplc="816ECF8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9">
    <w:nsid w:val="3FFD1AAD"/>
    <w:multiLevelType w:val="hybridMultilevel"/>
    <w:tmpl w:val="30CA43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011301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1">
    <w:nsid w:val="44A52C09"/>
    <w:multiLevelType w:val="hybridMultilevel"/>
    <w:tmpl w:val="633E99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340942">
      <w:start w:val="1"/>
      <w:numFmt w:val="lowerRoman"/>
      <w:lvlText w:val="%3."/>
      <w:lvlJc w:val="left"/>
      <w:pPr>
        <w:ind w:left="2700" w:hanging="720"/>
      </w:pPr>
      <w:rPr>
        <w:rFonts w:ascii="Times New Roman" w:eastAsia="Calibri" w:hAnsi="Times New Roman" w:cs="Times New Roman"/>
        <w:b/>
        <w:bCs/>
      </w:rPr>
    </w:lvl>
    <w:lvl w:ilvl="3" w:tplc="1054E1D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E3467"/>
    <w:multiLevelType w:val="hybridMultilevel"/>
    <w:tmpl w:val="58567610"/>
    <w:lvl w:ilvl="0" w:tplc="D8B8934C">
      <w:start w:val="1"/>
      <w:numFmt w:val="lowerRoman"/>
      <w:lvlText w:val="%1."/>
      <w:lvlJc w:val="right"/>
      <w:pPr>
        <w:ind w:left="1222" w:hanging="360"/>
      </w:pPr>
      <w:rPr>
        <w:rFonts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3">
    <w:nsid w:val="47677F3D"/>
    <w:multiLevelType w:val="hybridMultilevel"/>
    <w:tmpl w:val="6BB0A434"/>
    <w:lvl w:ilvl="0" w:tplc="36FCF3F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4C620A4F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6">
    <w:nsid w:val="5069234A"/>
    <w:multiLevelType w:val="hybridMultilevel"/>
    <w:tmpl w:val="1958918C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53C20161"/>
    <w:multiLevelType w:val="hybridMultilevel"/>
    <w:tmpl w:val="10F4E63A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5BEB0F98"/>
    <w:multiLevelType w:val="hybridMultilevel"/>
    <w:tmpl w:val="292CE2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F7B40"/>
    <w:multiLevelType w:val="hybridMultilevel"/>
    <w:tmpl w:val="2BB05458"/>
    <w:lvl w:ilvl="0" w:tplc="43EA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0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2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83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40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25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3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1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E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2B32ED"/>
    <w:multiLevelType w:val="hybridMultilevel"/>
    <w:tmpl w:val="822A2ECA"/>
    <w:lvl w:ilvl="0" w:tplc="899CA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98A2B13"/>
    <w:multiLevelType w:val="hybridMultilevel"/>
    <w:tmpl w:val="D2BAA058"/>
    <w:lvl w:ilvl="0" w:tplc="9256965C">
      <w:start w:val="1"/>
      <w:numFmt w:val="upperLetter"/>
      <w:lvlText w:val="%1)"/>
      <w:lvlJc w:val="left"/>
      <w:pPr>
        <w:ind w:left="-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1" w:hanging="360"/>
      </w:pPr>
    </w:lvl>
    <w:lvl w:ilvl="2" w:tplc="0409001B" w:tentative="1">
      <w:start w:val="1"/>
      <w:numFmt w:val="lowerRoman"/>
      <w:lvlText w:val="%3."/>
      <w:lvlJc w:val="right"/>
      <w:pPr>
        <w:ind w:left="669" w:hanging="180"/>
      </w:pPr>
    </w:lvl>
    <w:lvl w:ilvl="3" w:tplc="0409000F" w:tentative="1">
      <w:start w:val="1"/>
      <w:numFmt w:val="decimal"/>
      <w:lvlText w:val="%4."/>
      <w:lvlJc w:val="left"/>
      <w:pPr>
        <w:ind w:left="1389" w:hanging="360"/>
      </w:pPr>
    </w:lvl>
    <w:lvl w:ilvl="4" w:tplc="04090019" w:tentative="1">
      <w:start w:val="1"/>
      <w:numFmt w:val="lowerLetter"/>
      <w:lvlText w:val="%5."/>
      <w:lvlJc w:val="left"/>
      <w:pPr>
        <w:ind w:left="2109" w:hanging="360"/>
      </w:pPr>
    </w:lvl>
    <w:lvl w:ilvl="5" w:tplc="0409001B" w:tentative="1">
      <w:start w:val="1"/>
      <w:numFmt w:val="lowerRoman"/>
      <w:lvlText w:val="%6."/>
      <w:lvlJc w:val="right"/>
      <w:pPr>
        <w:ind w:left="2829" w:hanging="180"/>
      </w:pPr>
    </w:lvl>
    <w:lvl w:ilvl="6" w:tplc="0409000F" w:tentative="1">
      <w:start w:val="1"/>
      <w:numFmt w:val="decimal"/>
      <w:lvlText w:val="%7."/>
      <w:lvlJc w:val="left"/>
      <w:pPr>
        <w:ind w:left="3549" w:hanging="360"/>
      </w:pPr>
    </w:lvl>
    <w:lvl w:ilvl="7" w:tplc="04090019" w:tentative="1">
      <w:start w:val="1"/>
      <w:numFmt w:val="lowerLetter"/>
      <w:lvlText w:val="%8."/>
      <w:lvlJc w:val="left"/>
      <w:pPr>
        <w:ind w:left="4269" w:hanging="360"/>
      </w:pPr>
    </w:lvl>
    <w:lvl w:ilvl="8" w:tplc="0409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34">
    <w:nsid w:val="73ED128C"/>
    <w:multiLevelType w:val="hybridMultilevel"/>
    <w:tmpl w:val="B8D44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33950"/>
    <w:multiLevelType w:val="hybridMultilevel"/>
    <w:tmpl w:val="B504E144"/>
    <w:lvl w:ilvl="0" w:tplc="E10E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2"/>
  </w:num>
  <w:num w:numId="5">
    <w:abstractNumId w:val="11"/>
  </w:num>
  <w:num w:numId="6">
    <w:abstractNumId w:val="24"/>
  </w:num>
  <w:num w:numId="7">
    <w:abstractNumId w:val="13"/>
  </w:num>
  <w:num w:numId="8">
    <w:abstractNumId w:val="30"/>
  </w:num>
  <w:num w:numId="9">
    <w:abstractNumId w:val="20"/>
  </w:num>
  <w:num w:numId="10">
    <w:abstractNumId w:val="6"/>
  </w:num>
  <w:num w:numId="11">
    <w:abstractNumId w:val="21"/>
  </w:num>
  <w:num w:numId="12">
    <w:abstractNumId w:val="5"/>
  </w:num>
  <w:num w:numId="13">
    <w:abstractNumId w:val="7"/>
  </w:num>
  <w:num w:numId="14">
    <w:abstractNumId w:val="2"/>
  </w:num>
  <w:num w:numId="15">
    <w:abstractNumId w:val="33"/>
  </w:num>
  <w:num w:numId="16">
    <w:abstractNumId w:val="18"/>
  </w:num>
  <w:num w:numId="17">
    <w:abstractNumId w:val="35"/>
  </w:num>
  <w:num w:numId="18">
    <w:abstractNumId w:val="15"/>
  </w:num>
  <w:num w:numId="19">
    <w:abstractNumId w:val="36"/>
  </w:num>
  <w:num w:numId="20">
    <w:abstractNumId w:val="32"/>
  </w:num>
  <w:num w:numId="21">
    <w:abstractNumId w:val="27"/>
  </w:num>
  <w:num w:numId="22">
    <w:abstractNumId w:val="8"/>
  </w:num>
  <w:num w:numId="23">
    <w:abstractNumId w:val="25"/>
  </w:num>
  <w:num w:numId="24">
    <w:abstractNumId w:val="3"/>
  </w:num>
  <w:num w:numId="25">
    <w:abstractNumId w:val="16"/>
  </w:num>
  <w:num w:numId="26">
    <w:abstractNumId w:val="28"/>
  </w:num>
  <w:num w:numId="27">
    <w:abstractNumId w:val="26"/>
  </w:num>
  <w:num w:numId="28">
    <w:abstractNumId w:val="31"/>
  </w:num>
  <w:num w:numId="29">
    <w:abstractNumId w:val="4"/>
  </w:num>
  <w:num w:numId="30">
    <w:abstractNumId w:val="10"/>
  </w:num>
  <w:num w:numId="31">
    <w:abstractNumId w:val="1"/>
  </w:num>
  <w:num w:numId="32">
    <w:abstractNumId w:val="12"/>
  </w:num>
  <w:num w:numId="33">
    <w:abstractNumId w:val="29"/>
  </w:num>
  <w:num w:numId="34">
    <w:abstractNumId w:val="19"/>
  </w:num>
  <w:num w:numId="35">
    <w:abstractNumId w:val="26"/>
  </w:num>
  <w:num w:numId="36">
    <w:abstractNumId w:val="0"/>
  </w:num>
  <w:num w:numId="37">
    <w:abstractNumId w:val="34"/>
  </w:num>
  <w:num w:numId="38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961"/>
    <w:rsid w:val="00000CE8"/>
    <w:rsid w:val="0000152C"/>
    <w:rsid w:val="00001C62"/>
    <w:rsid w:val="00001C88"/>
    <w:rsid w:val="0000250F"/>
    <w:rsid w:val="0000282C"/>
    <w:rsid w:val="000030DD"/>
    <w:rsid w:val="00003B0D"/>
    <w:rsid w:val="00004587"/>
    <w:rsid w:val="00005484"/>
    <w:rsid w:val="0000601F"/>
    <w:rsid w:val="00006802"/>
    <w:rsid w:val="000068EA"/>
    <w:rsid w:val="00011056"/>
    <w:rsid w:val="0001179C"/>
    <w:rsid w:val="00011E32"/>
    <w:rsid w:val="00012436"/>
    <w:rsid w:val="00012B4C"/>
    <w:rsid w:val="00012C18"/>
    <w:rsid w:val="000137FE"/>
    <w:rsid w:val="00013C00"/>
    <w:rsid w:val="000144D8"/>
    <w:rsid w:val="00016209"/>
    <w:rsid w:val="00016357"/>
    <w:rsid w:val="00016B51"/>
    <w:rsid w:val="00016D5B"/>
    <w:rsid w:val="00017523"/>
    <w:rsid w:val="00020301"/>
    <w:rsid w:val="0002052F"/>
    <w:rsid w:val="000210B3"/>
    <w:rsid w:val="000218F8"/>
    <w:rsid w:val="00022226"/>
    <w:rsid w:val="00022562"/>
    <w:rsid w:val="00023DFA"/>
    <w:rsid w:val="0002417C"/>
    <w:rsid w:val="0002545B"/>
    <w:rsid w:val="00027457"/>
    <w:rsid w:val="00027DF6"/>
    <w:rsid w:val="0003018C"/>
    <w:rsid w:val="0003150C"/>
    <w:rsid w:val="000320C3"/>
    <w:rsid w:val="00033A45"/>
    <w:rsid w:val="00033C91"/>
    <w:rsid w:val="00033D83"/>
    <w:rsid w:val="00034859"/>
    <w:rsid w:val="00035699"/>
    <w:rsid w:val="0003653A"/>
    <w:rsid w:val="00036727"/>
    <w:rsid w:val="00036A03"/>
    <w:rsid w:val="00036BBA"/>
    <w:rsid w:val="000412C6"/>
    <w:rsid w:val="00042725"/>
    <w:rsid w:val="000428FB"/>
    <w:rsid w:val="00043D5D"/>
    <w:rsid w:val="00044DCD"/>
    <w:rsid w:val="000455A5"/>
    <w:rsid w:val="00046404"/>
    <w:rsid w:val="000464EE"/>
    <w:rsid w:val="0004667F"/>
    <w:rsid w:val="000467B9"/>
    <w:rsid w:val="00052E68"/>
    <w:rsid w:val="000530F1"/>
    <w:rsid w:val="0005365A"/>
    <w:rsid w:val="00053E8A"/>
    <w:rsid w:val="000540F0"/>
    <w:rsid w:val="00054AC5"/>
    <w:rsid w:val="0005587D"/>
    <w:rsid w:val="0005609A"/>
    <w:rsid w:val="000560B3"/>
    <w:rsid w:val="00056365"/>
    <w:rsid w:val="000564A0"/>
    <w:rsid w:val="0005694E"/>
    <w:rsid w:val="00056C0C"/>
    <w:rsid w:val="00057618"/>
    <w:rsid w:val="00057991"/>
    <w:rsid w:val="00057C1A"/>
    <w:rsid w:val="00061149"/>
    <w:rsid w:val="00061522"/>
    <w:rsid w:val="000616A5"/>
    <w:rsid w:val="00063324"/>
    <w:rsid w:val="00063795"/>
    <w:rsid w:val="00063C76"/>
    <w:rsid w:val="000650B6"/>
    <w:rsid w:val="000656E7"/>
    <w:rsid w:val="0006575B"/>
    <w:rsid w:val="0006627C"/>
    <w:rsid w:val="000666BB"/>
    <w:rsid w:val="00066F6A"/>
    <w:rsid w:val="00067023"/>
    <w:rsid w:val="00067048"/>
    <w:rsid w:val="00067063"/>
    <w:rsid w:val="000672B3"/>
    <w:rsid w:val="00067B74"/>
    <w:rsid w:val="000701A9"/>
    <w:rsid w:val="00072244"/>
    <w:rsid w:val="00072F2E"/>
    <w:rsid w:val="0007352C"/>
    <w:rsid w:val="00075A8A"/>
    <w:rsid w:val="00075C5B"/>
    <w:rsid w:val="000767CF"/>
    <w:rsid w:val="000777EC"/>
    <w:rsid w:val="00077833"/>
    <w:rsid w:val="00077BF5"/>
    <w:rsid w:val="0008187C"/>
    <w:rsid w:val="000828D9"/>
    <w:rsid w:val="00082ADF"/>
    <w:rsid w:val="00082B55"/>
    <w:rsid w:val="00083D23"/>
    <w:rsid w:val="00084449"/>
    <w:rsid w:val="000850BE"/>
    <w:rsid w:val="00085146"/>
    <w:rsid w:val="000859BE"/>
    <w:rsid w:val="00085D8E"/>
    <w:rsid w:val="00085F73"/>
    <w:rsid w:val="00086D7D"/>
    <w:rsid w:val="00087BBB"/>
    <w:rsid w:val="00087BE3"/>
    <w:rsid w:val="0009143C"/>
    <w:rsid w:val="000918A1"/>
    <w:rsid w:val="00092237"/>
    <w:rsid w:val="00093245"/>
    <w:rsid w:val="00094540"/>
    <w:rsid w:val="00095889"/>
    <w:rsid w:val="00095DC2"/>
    <w:rsid w:val="00096A6F"/>
    <w:rsid w:val="0009746A"/>
    <w:rsid w:val="000974DE"/>
    <w:rsid w:val="00097931"/>
    <w:rsid w:val="00097F50"/>
    <w:rsid w:val="000A0576"/>
    <w:rsid w:val="000A207D"/>
    <w:rsid w:val="000A223E"/>
    <w:rsid w:val="000A2C7A"/>
    <w:rsid w:val="000A3AD9"/>
    <w:rsid w:val="000A3E24"/>
    <w:rsid w:val="000A4202"/>
    <w:rsid w:val="000A425F"/>
    <w:rsid w:val="000A4C02"/>
    <w:rsid w:val="000A6A83"/>
    <w:rsid w:val="000A6ABE"/>
    <w:rsid w:val="000A709D"/>
    <w:rsid w:val="000A7644"/>
    <w:rsid w:val="000A7ECC"/>
    <w:rsid w:val="000B02E7"/>
    <w:rsid w:val="000B0445"/>
    <w:rsid w:val="000B172A"/>
    <w:rsid w:val="000B1B3E"/>
    <w:rsid w:val="000B1D5B"/>
    <w:rsid w:val="000B2BDE"/>
    <w:rsid w:val="000B3433"/>
    <w:rsid w:val="000B34CC"/>
    <w:rsid w:val="000B3738"/>
    <w:rsid w:val="000B3A21"/>
    <w:rsid w:val="000B5A1A"/>
    <w:rsid w:val="000B74B9"/>
    <w:rsid w:val="000C0898"/>
    <w:rsid w:val="000C0B62"/>
    <w:rsid w:val="000C1086"/>
    <w:rsid w:val="000C15FC"/>
    <w:rsid w:val="000C175F"/>
    <w:rsid w:val="000C196F"/>
    <w:rsid w:val="000C2478"/>
    <w:rsid w:val="000C288B"/>
    <w:rsid w:val="000C2D13"/>
    <w:rsid w:val="000C32F6"/>
    <w:rsid w:val="000C3FB4"/>
    <w:rsid w:val="000C4D4E"/>
    <w:rsid w:val="000C6E20"/>
    <w:rsid w:val="000C736A"/>
    <w:rsid w:val="000D0C25"/>
    <w:rsid w:val="000D0EC0"/>
    <w:rsid w:val="000D0F0A"/>
    <w:rsid w:val="000D114D"/>
    <w:rsid w:val="000D16F6"/>
    <w:rsid w:val="000D22E8"/>
    <w:rsid w:val="000D3777"/>
    <w:rsid w:val="000D3798"/>
    <w:rsid w:val="000D38D8"/>
    <w:rsid w:val="000D4CAB"/>
    <w:rsid w:val="000D4DF0"/>
    <w:rsid w:val="000D50F4"/>
    <w:rsid w:val="000D5587"/>
    <w:rsid w:val="000D5D18"/>
    <w:rsid w:val="000D7BEE"/>
    <w:rsid w:val="000D7D77"/>
    <w:rsid w:val="000E1491"/>
    <w:rsid w:val="000E14D8"/>
    <w:rsid w:val="000E16EB"/>
    <w:rsid w:val="000E1D48"/>
    <w:rsid w:val="000E2375"/>
    <w:rsid w:val="000E3095"/>
    <w:rsid w:val="000E42C7"/>
    <w:rsid w:val="000E444A"/>
    <w:rsid w:val="000E52CC"/>
    <w:rsid w:val="000E58C5"/>
    <w:rsid w:val="000E5C39"/>
    <w:rsid w:val="000E60F4"/>
    <w:rsid w:val="000E74D5"/>
    <w:rsid w:val="000F16F8"/>
    <w:rsid w:val="000F22FA"/>
    <w:rsid w:val="000F25C0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06D5"/>
    <w:rsid w:val="0010141C"/>
    <w:rsid w:val="00101930"/>
    <w:rsid w:val="001026C1"/>
    <w:rsid w:val="00102AF1"/>
    <w:rsid w:val="00102D18"/>
    <w:rsid w:val="001040C1"/>
    <w:rsid w:val="001045F0"/>
    <w:rsid w:val="0010476B"/>
    <w:rsid w:val="001047AE"/>
    <w:rsid w:val="00105245"/>
    <w:rsid w:val="00105B68"/>
    <w:rsid w:val="0010619E"/>
    <w:rsid w:val="00106CF8"/>
    <w:rsid w:val="0010724F"/>
    <w:rsid w:val="00110B0C"/>
    <w:rsid w:val="00111215"/>
    <w:rsid w:val="0011135D"/>
    <w:rsid w:val="00111733"/>
    <w:rsid w:val="001118ED"/>
    <w:rsid w:val="00112A83"/>
    <w:rsid w:val="00113A1B"/>
    <w:rsid w:val="00113B28"/>
    <w:rsid w:val="00113B5B"/>
    <w:rsid w:val="00113C4C"/>
    <w:rsid w:val="00115D7F"/>
    <w:rsid w:val="00116010"/>
    <w:rsid w:val="00116A6E"/>
    <w:rsid w:val="0011769E"/>
    <w:rsid w:val="00117B1C"/>
    <w:rsid w:val="00117E13"/>
    <w:rsid w:val="00117FB1"/>
    <w:rsid w:val="001219FE"/>
    <w:rsid w:val="00123113"/>
    <w:rsid w:val="00123181"/>
    <w:rsid w:val="00123BEF"/>
    <w:rsid w:val="00123D54"/>
    <w:rsid w:val="001269FB"/>
    <w:rsid w:val="00126B0B"/>
    <w:rsid w:val="0012754F"/>
    <w:rsid w:val="00130364"/>
    <w:rsid w:val="00132EE5"/>
    <w:rsid w:val="00133377"/>
    <w:rsid w:val="001338B7"/>
    <w:rsid w:val="00135636"/>
    <w:rsid w:val="001365D6"/>
    <w:rsid w:val="0013690F"/>
    <w:rsid w:val="00136D38"/>
    <w:rsid w:val="00137ACA"/>
    <w:rsid w:val="0014022D"/>
    <w:rsid w:val="001407D5"/>
    <w:rsid w:val="00140B5D"/>
    <w:rsid w:val="00140BB2"/>
    <w:rsid w:val="00141305"/>
    <w:rsid w:val="00141766"/>
    <w:rsid w:val="00142A85"/>
    <w:rsid w:val="0014378B"/>
    <w:rsid w:val="00143929"/>
    <w:rsid w:val="00143A57"/>
    <w:rsid w:val="00143D7B"/>
    <w:rsid w:val="001441A4"/>
    <w:rsid w:val="001441DB"/>
    <w:rsid w:val="001445F8"/>
    <w:rsid w:val="00144E5E"/>
    <w:rsid w:val="0014660E"/>
    <w:rsid w:val="001468C5"/>
    <w:rsid w:val="001474DC"/>
    <w:rsid w:val="00147A9F"/>
    <w:rsid w:val="0015126A"/>
    <w:rsid w:val="00151446"/>
    <w:rsid w:val="00151476"/>
    <w:rsid w:val="00151B6F"/>
    <w:rsid w:val="00152F61"/>
    <w:rsid w:val="0015300A"/>
    <w:rsid w:val="00154686"/>
    <w:rsid w:val="00155DF8"/>
    <w:rsid w:val="0015651A"/>
    <w:rsid w:val="00156611"/>
    <w:rsid w:val="00156B71"/>
    <w:rsid w:val="0015708E"/>
    <w:rsid w:val="001572FE"/>
    <w:rsid w:val="001573C8"/>
    <w:rsid w:val="00157561"/>
    <w:rsid w:val="0016027E"/>
    <w:rsid w:val="001629A9"/>
    <w:rsid w:val="00162E12"/>
    <w:rsid w:val="0016316F"/>
    <w:rsid w:val="001640F6"/>
    <w:rsid w:val="001641EF"/>
    <w:rsid w:val="001648B6"/>
    <w:rsid w:val="0016585F"/>
    <w:rsid w:val="0016598B"/>
    <w:rsid w:val="00165A88"/>
    <w:rsid w:val="00165E29"/>
    <w:rsid w:val="0016619D"/>
    <w:rsid w:val="001663CC"/>
    <w:rsid w:val="001664A0"/>
    <w:rsid w:val="001677D1"/>
    <w:rsid w:val="00167814"/>
    <w:rsid w:val="00171ECC"/>
    <w:rsid w:val="0017205B"/>
    <w:rsid w:val="00172ABB"/>
    <w:rsid w:val="00172BCE"/>
    <w:rsid w:val="0017308B"/>
    <w:rsid w:val="00173511"/>
    <w:rsid w:val="001736BE"/>
    <w:rsid w:val="00174635"/>
    <w:rsid w:val="001746A2"/>
    <w:rsid w:val="00175332"/>
    <w:rsid w:val="00176F61"/>
    <w:rsid w:val="00177544"/>
    <w:rsid w:val="00177A4D"/>
    <w:rsid w:val="00177B81"/>
    <w:rsid w:val="00177BF6"/>
    <w:rsid w:val="00180262"/>
    <w:rsid w:val="001803DD"/>
    <w:rsid w:val="0018093D"/>
    <w:rsid w:val="00180AAF"/>
    <w:rsid w:val="00180B23"/>
    <w:rsid w:val="001832DC"/>
    <w:rsid w:val="00183F09"/>
    <w:rsid w:val="00184B2F"/>
    <w:rsid w:val="00185889"/>
    <w:rsid w:val="0018602D"/>
    <w:rsid w:val="00187511"/>
    <w:rsid w:val="00187EF8"/>
    <w:rsid w:val="00190090"/>
    <w:rsid w:val="0019014B"/>
    <w:rsid w:val="00190665"/>
    <w:rsid w:val="00190CC5"/>
    <w:rsid w:val="00192009"/>
    <w:rsid w:val="0019245C"/>
    <w:rsid w:val="00192A96"/>
    <w:rsid w:val="00194296"/>
    <w:rsid w:val="0019457C"/>
    <w:rsid w:val="00195212"/>
    <w:rsid w:val="00195C99"/>
    <w:rsid w:val="0019619C"/>
    <w:rsid w:val="0019695D"/>
    <w:rsid w:val="00196E9E"/>
    <w:rsid w:val="00197D34"/>
    <w:rsid w:val="00197E04"/>
    <w:rsid w:val="001A03FB"/>
    <w:rsid w:val="001A104F"/>
    <w:rsid w:val="001A2120"/>
    <w:rsid w:val="001A2673"/>
    <w:rsid w:val="001A26DA"/>
    <w:rsid w:val="001A2797"/>
    <w:rsid w:val="001A2D90"/>
    <w:rsid w:val="001A3018"/>
    <w:rsid w:val="001A36A7"/>
    <w:rsid w:val="001A3B1B"/>
    <w:rsid w:val="001A3FE7"/>
    <w:rsid w:val="001A4923"/>
    <w:rsid w:val="001A4F74"/>
    <w:rsid w:val="001A4FAD"/>
    <w:rsid w:val="001A54FE"/>
    <w:rsid w:val="001A6E0F"/>
    <w:rsid w:val="001A7D51"/>
    <w:rsid w:val="001B0236"/>
    <w:rsid w:val="001B0687"/>
    <w:rsid w:val="001B0DFC"/>
    <w:rsid w:val="001B2299"/>
    <w:rsid w:val="001B24BF"/>
    <w:rsid w:val="001B2F5A"/>
    <w:rsid w:val="001B3A47"/>
    <w:rsid w:val="001B4C33"/>
    <w:rsid w:val="001B4DA7"/>
    <w:rsid w:val="001B4E5C"/>
    <w:rsid w:val="001B51F3"/>
    <w:rsid w:val="001B5CFF"/>
    <w:rsid w:val="001B6D93"/>
    <w:rsid w:val="001B71C7"/>
    <w:rsid w:val="001C08EB"/>
    <w:rsid w:val="001C0A53"/>
    <w:rsid w:val="001C117B"/>
    <w:rsid w:val="001C1BAD"/>
    <w:rsid w:val="001C241F"/>
    <w:rsid w:val="001C266F"/>
    <w:rsid w:val="001C2E2A"/>
    <w:rsid w:val="001C3280"/>
    <w:rsid w:val="001C4AE8"/>
    <w:rsid w:val="001C4D85"/>
    <w:rsid w:val="001C57BC"/>
    <w:rsid w:val="001C647A"/>
    <w:rsid w:val="001C7D59"/>
    <w:rsid w:val="001C7D97"/>
    <w:rsid w:val="001D0FA8"/>
    <w:rsid w:val="001D1860"/>
    <w:rsid w:val="001D1E87"/>
    <w:rsid w:val="001D2A73"/>
    <w:rsid w:val="001D3D2A"/>
    <w:rsid w:val="001D49A9"/>
    <w:rsid w:val="001D5215"/>
    <w:rsid w:val="001D7D47"/>
    <w:rsid w:val="001E06AA"/>
    <w:rsid w:val="001E0C5A"/>
    <w:rsid w:val="001E0CB5"/>
    <w:rsid w:val="001E2A9D"/>
    <w:rsid w:val="001E2E5D"/>
    <w:rsid w:val="001E3152"/>
    <w:rsid w:val="001E3283"/>
    <w:rsid w:val="001E395F"/>
    <w:rsid w:val="001E3B3E"/>
    <w:rsid w:val="001E3F17"/>
    <w:rsid w:val="001E425B"/>
    <w:rsid w:val="001E42A7"/>
    <w:rsid w:val="001E4C0C"/>
    <w:rsid w:val="001E5A00"/>
    <w:rsid w:val="001E5C54"/>
    <w:rsid w:val="001E5EED"/>
    <w:rsid w:val="001E6ECD"/>
    <w:rsid w:val="001E7E1C"/>
    <w:rsid w:val="001E7E22"/>
    <w:rsid w:val="001F05FE"/>
    <w:rsid w:val="001F0737"/>
    <w:rsid w:val="001F08EE"/>
    <w:rsid w:val="001F0B10"/>
    <w:rsid w:val="001F184A"/>
    <w:rsid w:val="001F1A25"/>
    <w:rsid w:val="001F1C83"/>
    <w:rsid w:val="001F1DAD"/>
    <w:rsid w:val="001F1DAE"/>
    <w:rsid w:val="001F2312"/>
    <w:rsid w:val="001F2FAF"/>
    <w:rsid w:val="001F2FB7"/>
    <w:rsid w:val="001F372D"/>
    <w:rsid w:val="001F41B9"/>
    <w:rsid w:val="001F59D9"/>
    <w:rsid w:val="001F626D"/>
    <w:rsid w:val="001F6519"/>
    <w:rsid w:val="001F6D28"/>
    <w:rsid w:val="001F725E"/>
    <w:rsid w:val="00201D8E"/>
    <w:rsid w:val="00202241"/>
    <w:rsid w:val="00202CE5"/>
    <w:rsid w:val="002030F7"/>
    <w:rsid w:val="00203674"/>
    <w:rsid w:val="00203850"/>
    <w:rsid w:val="00203C56"/>
    <w:rsid w:val="00203E80"/>
    <w:rsid w:val="002040AC"/>
    <w:rsid w:val="002047C9"/>
    <w:rsid w:val="00205ED5"/>
    <w:rsid w:val="00206649"/>
    <w:rsid w:val="00206DE2"/>
    <w:rsid w:val="00207202"/>
    <w:rsid w:val="00207875"/>
    <w:rsid w:val="00207886"/>
    <w:rsid w:val="00210D68"/>
    <w:rsid w:val="00210D89"/>
    <w:rsid w:val="00211649"/>
    <w:rsid w:val="00211D20"/>
    <w:rsid w:val="00212FB0"/>
    <w:rsid w:val="00213715"/>
    <w:rsid w:val="002143D0"/>
    <w:rsid w:val="0021483E"/>
    <w:rsid w:val="00214FD0"/>
    <w:rsid w:val="0021554F"/>
    <w:rsid w:val="002159CC"/>
    <w:rsid w:val="0021617A"/>
    <w:rsid w:val="0021648D"/>
    <w:rsid w:val="002169C3"/>
    <w:rsid w:val="00216DD2"/>
    <w:rsid w:val="002172CC"/>
    <w:rsid w:val="00217A83"/>
    <w:rsid w:val="0022012E"/>
    <w:rsid w:val="00220810"/>
    <w:rsid w:val="002208AD"/>
    <w:rsid w:val="0022211C"/>
    <w:rsid w:val="002237B7"/>
    <w:rsid w:val="00225550"/>
    <w:rsid w:val="00226078"/>
    <w:rsid w:val="0023187A"/>
    <w:rsid w:val="00232592"/>
    <w:rsid w:val="00232976"/>
    <w:rsid w:val="00232C77"/>
    <w:rsid w:val="00233647"/>
    <w:rsid w:val="00233A08"/>
    <w:rsid w:val="0023448E"/>
    <w:rsid w:val="0023596B"/>
    <w:rsid w:val="00236871"/>
    <w:rsid w:val="002368C5"/>
    <w:rsid w:val="00236C7B"/>
    <w:rsid w:val="00236F27"/>
    <w:rsid w:val="0023707A"/>
    <w:rsid w:val="00237244"/>
    <w:rsid w:val="00240EC5"/>
    <w:rsid w:val="00241BC2"/>
    <w:rsid w:val="00242509"/>
    <w:rsid w:val="00242DE6"/>
    <w:rsid w:val="002443B3"/>
    <w:rsid w:val="0024488F"/>
    <w:rsid w:val="00244B28"/>
    <w:rsid w:val="00244ED1"/>
    <w:rsid w:val="00245002"/>
    <w:rsid w:val="00245AD8"/>
    <w:rsid w:val="00245E95"/>
    <w:rsid w:val="00250286"/>
    <w:rsid w:val="0025030B"/>
    <w:rsid w:val="002503BF"/>
    <w:rsid w:val="002509D2"/>
    <w:rsid w:val="00250B49"/>
    <w:rsid w:val="00250F95"/>
    <w:rsid w:val="0025229D"/>
    <w:rsid w:val="00254DD5"/>
    <w:rsid w:val="00254E81"/>
    <w:rsid w:val="002551D6"/>
    <w:rsid w:val="00256065"/>
    <w:rsid w:val="002565EB"/>
    <w:rsid w:val="00256727"/>
    <w:rsid w:val="0026055C"/>
    <w:rsid w:val="002609AB"/>
    <w:rsid w:val="002636BF"/>
    <w:rsid w:val="002643C1"/>
    <w:rsid w:val="00264B2E"/>
    <w:rsid w:val="00265382"/>
    <w:rsid w:val="002654E6"/>
    <w:rsid w:val="00265CD8"/>
    <w:rsid w:val="002666DF"/>
    <w:rsid w:val="002669B1"/>
    <w:rsid w:val="00266B8F"/>
    <w:rsid w:val="002704E4"/>
    <w:rsid w:val="0027183D"/>
    <w:rsid w:val="00271919"/>
    <w:rsid w:val="00271FE1"/>
    <w:rsid w:val="002723D2"/>
    <w:rsid w:val="00273043"/>
    <w:rsid w:val="002739C0"/>
    <w:rsid w:val="00274817"/>
    <w:rsid w:val="00275736"/>
    <w:rsid w:val="00275775"/>
    <w:rsid w:val="002762B1"/>
    <w:rsid w:val="002763AD"/>
    <w:rsid w:val="00276B27"/>
    <w:rsid w:val="002774D7"/>
    <w:rsid w:val="0027775D"/>
    <w:rsid w:val="002777F4"/>
    <w:rsid w:val="0028004E"/>
    <w:rsid w:val="002807BE"/>
    <w:rsid w:val="00281361"/>
    <w:rsid w:val="00285206"/>
    <w:rsid w:val="00286038"/>
    <w:rsid w:val="00286DB4"/>
    <w:rsid w:val="0028710C"/>
    <w:rsid w:val="0028769D"/>
    <w:rsid w:val="00290473"/>
    <w:rsid w:val="0029098E"/>
    <w:rsid w:val="002910CF"/>
    <w:rsid w:val="002918AF"/>
    <w:rsid w:val="0029251E"/>
    <w:rsid w:val="00292F98"/>
    <w:rsid w:val="00293CC5"/>
    <w:rsid w:val="002941A2"/>
    <w:rsid w:val="002941A4"/>
    <w:rsid w:val="002945E8"/>
    <w:rsid w:val="00294A6E"/>
    <w:rsid w:val="00295259"/>
    <w:rsid w:val="002955C7"/>
    <w:rsid w:val="00295961"/>
    <w:rsid w:val="00295FEC"/>
    <w:rsid w:val="00296093"/>
    <w:rsid w:val="002969B6"/>
    <w:rsid w:val="002973FA"/>
    <w:rsid w:val="002A0A63"/>
    <w:rsid w:val="002A13A4"/>
    <w:rsid w:val="002A1CDE"/>
    <w:rsid w:val="002A2A8A"/>
    <w:rsid w:val="002A336B"/>
    <w:rsid w:val="002A38B9"/>
    <w:rsid w:val="002A393E"/>
    <w:rsid w:val="002A4D2C"/>
    <w:rsid w:val="002A4FD6"/>
    <w:rsid w:val="002A5352"/>
    <w:rsid w:val="002A6526"/>
    <w:rsid w:val="002A721E"/>
    <w:rsid w:val="002B1153"/>
    <w:rsid w:val="002B1724"/>
    <w:rsid w:val="002B2755"/>
    <w:rsid w:val="002B331D"/>
    <w:rsid w:val="002B39A6"/>
    <w:rsid w:val="002B3BEE"/>
    <w:rsid w:val="002B4649"/>
    <w:rsid w:val="002B47A0"/>
    <w:rsid w:val="002B500A"/>
    <w:rsid w:val="002B5479"/>
    <w:rsid w:val="002B5B5F"/>
    <w:rsid w:val="002B6003"/>
    <w:rsid w:val="002B72AF"/>
    <w:rsid w:val="002B7413"/>
    <w:rsid w:val="002B7A17"/>
    <w:rsid w:val="002C061D"/>
    <w:rsid w:val="002C14AA"/>
    <w:rsid w:val="002C17FF"/>
    <w:rsid w:val="002C1A30"/>
    <w:rsid w:val="002C21B1"/>
    <w:rsid w:val="002C22B2"/>
    <w:rsid w:val="002C40D3"/>
    <w:rsid w:val="002C4367"/>
    <w:rsid w:val="002C4C4A"/>
    <w:rsid w:val="002C68AF"/>
    <w:rsid w:val="002C6954"/>
    <w:rsid w:val="002C6DB5"/>
    <w:rsid w:val="002C7CF8"/>
    <w:rsid w:val="002C7F47"/>
    <w:rsid w:val="002D0484"/>
    <w:rsid w:val="002D0A67"/>
    <w:rsid w:val="002D0C7C"/>
    <w:rsid w:val="002D2C03"/>
    <w:rsid w:val="002D3C8F"/>
    <w:rsid w:val="002D552F"/>
    <w:rsid w:val="002D5E65"/>
    <w:rsid w:val="002D6CE7"/>
    <w:rsid w:val="002D79E2"/>
    <w:rsid w:val="002E0EE8"/>
    <w:rsid w:val="002E12C9"/>
    <w:rsid w:val="002E1738"/>
    <w:rsid w:val="002E1DF5"/>
    <w:rsid w:val="002E3796"/>
    <w:rsid w:val="002E3894"/>
    <w:rsid w:val="002E624A"/>
    <w:rsid w:val="002E6C18"/>
    <w:rsid w:val="002F0085"/>
    <w:rsid w:val="002F0727"/>
    <w:rsid w:val="002F089D"/>
    <w:rsid w:val="002F20BC"/>
    <w:rsid w:val="002F2E00"/>
    <w:rsid w:val="002F40E5"/>
    <w:rsid w:val="002F552B"/>
    <w:rsid w:val="002F55A1"/>
    <w:rsid w:val="002F64C9"/>
    <w:rsid w:val="002F67B1"/>
    <w:rsid w:val="002F6AB0"/>
    <w:rsid w:val="002F75AE"/>
    <w:rsid w:val="002F7B4F"/>
    <w:rsid w:val="003003DC"/>
    <w:rsid w:val="003007BB"/>
    <w:rsid w:val="0030169A"/>
    <w:rsid w:val="00302F9E"/>
    <w:rsid w:val="0030306D"/>
    <w:rsid w:val="003033A8"/>
    <w:rsid w:val="0030390C"/>
    <w:rsid w:val="00303E59"/>
    <w:rsid w:val="00304CA8"/>
    <w:rsid w:val="00307232"/>
    <w:rsid w:val="00307CCF"/>
    <w:rsid w:val="00310F37"/>
    <w:rsid w:val="00312771"/>
    <w:rsid w:val="00312E8F"/>
    <w:rsid w:val="00312EA5"/>
    <w:rsid w:val="0031311B"/>
    <w:rsid w:val="0031337C"/>
    <w:rsid w:val="00314C15"/>
    <w:rsid w:val="00314C7B"/>
    <w:rsid w:val="00314D4C"/>
    <w:rsid w:val="00315685"/>
    <w:rsid w:val="00315EF2"/>
    <w:rsid w:val="003168EF"/>
    <w:rsid w:val="003178AF"/>
    <w:rsid w:val="00320321"/>
    <w:rsid w:val="0032051B"/>
    <w:rsid w:val="00320CAA"/>
    <w:rsid w:val="00321C4F"/>
    <w:rsid w:val="003229D1"/>
    <w:rsid w:val="00323584"/>
    <w:rsid w:val="00323F11"/>
    <w:rsid w:val="00323F22"/>
    <w:rsid w:val="00324BE1"/>
    <w:rsid w:val="00324D77"/>
    <w:rsid w:val="00324DD3"/>
    <w:rsid w:val="00325083"/>
    <w:rsid w:val="00326B81"/>
    <w:rsid w:val="00326DA9"/>
    <w:rsid w:val="00327E2B"/>
    <w:rsid w:val="0033161C"/>
    <w:rsid w:val="00333407"/>
    <w:rsid w:val="003334E6"/>
    <w:rsid w:val="003340A9"/>
    <w:rsid w:val="003341A5"/>
    <w:rsid w:val="0033549E"/>
    <w:rsid w:val="0033581D"/>
    <w:rsid w:val="00335E18"/>
    <w:rsid w:val="00335F9C"/>
    <w:rsid w:val="003375E7"/>
    <w:rsid w:val="0033796F"/>
    <w:rsid w:val="00340101"/>
    <w:rsid w:val="00340B69"/>
    <w:rsid w:val="00340DD7"/>
    <w:rsid w:val="00341304"/>
    <w:rsid w:val="003433A7"/>
    <w:rsid w:val="00344137"/>
    <w:rsid w:val="0034427E"/>
    <w:rsid w:val="0034453A"/>
    <w:rsid w:val="00345209"/>
    <w:rsid w:val="00345D99"/>
    <w:rsid w:val="00346B74"/>
    <w:rsid w:val="00346EDD"/>
    <w:rsid w:val="0034702A"/>
    <w:rsid w:val="00347800"/>
    <w:rsid w:val="003479BD"/>
    <w:rsid w:val="00347CB6"/>
    <w:rsid w:val="00347F3A"/>
    <w:rsid w:val="00350FAA"/>
    <w:rsid w:val="00351F6F"/>
    <w:rsid w:val="00352029"/>
    <w:rsid w:val="00352626"/>
    <w:rsid w:val="00352748"/>
    <w:rsid w:val="003527FF"/>
    <w:rsid w:val="003548D9"/>
    <w:rsid w:val="00356BC3"/>
    <w:rsid w:val="00357188"/>
    <w:rsid w:val="00357794"/>
    <w:rsid w:val="00357898"/>
    <w:rsid w:val="003606BE"/>
    <w:rsid w:val="00360FD1"/>
    <w:rsid w:val="00362BC5"/>
    <w:rsid w:val="003631DE"/>
    <w:rsid w:val="00363885"/>
    <w:rsid w:val="003645D9"/>
    <w:rsid w:val="003646F3"/>
    <w:rsid w:val="00364A2D"/>
    <w:rsid w:val="00364B34"/>
    <w:rsid w:val="003655AB"/>
    <w:rsid w:val="00365FDE"/>
    <w:rsid w:val="0036628D"/>
    <w:rsid w:val="00366915"/>
    <w:rsid w:val="0036760C"/>
    <w:rsid w:val="00367B4E"/>
    <w:rsid w:val="00370A51"/>
    <w:rsid w:val="00371656"/>
    <w:rsid w:val="00372432"/>
    <w:rsid w:val="00373470"/>
    <w:rsid w:val="00373FEA"/>
    <w:rsid w:val="0037426D"/>
    <w:rsid w:val="003742A9"/>
    <w:rsid w:val="00374BEE"/>
    <w:rsid w:val="00374CE0"/>
    <w:rsid w:val="00375329"/>
    <w:rsid w:val="00376067"/>
    <w:rsid w:val="00376612"/>
    <w:rsid w:val="00376B0C"/>
    <w:rsid w:val="003811BF"/>
    <w:rsid w:val="00381533"/>
    <w:rsid w:val="003817D1"/>
    <w:rsid w:val="0038273F"/>
    <w:rsid w:val="00382A12"/>
    <w:rsid w:val="003831F4"/>
    <w:rsid w:val="00384CC6"/>
    <w:rsid w:val="00384E78"/>
    <w:rsid w:val="00385467"/>
    <w:rsid w:val="0038607D"/>
    <w:rsid w:val="003861F2"/>
    <w:rsid w:val="00386D5A"/>
    <w:rsid w:val="00386ED7"/>
    <w:rsid w:val="0038739B"/>
    <w:rsid w:val="003915CF"/>
    <w:rsid w:val="00392459"/>
    <w:rsid w:val="0039390E"/>
    <w:rsid w:val="00393C19"/>
    <w:rsid w:val="00394185"/>
    <w:rsid w:val="003946C4"/>
    <w:rsid w:val="00394B7A"/>
    <w:rsid w:val="00394F05"/>
    <w:rsid w:val="00394F93"/>
    <w:rsid w:val="00395239"/>
    <w:rsid w:val="00395B7C"/>
    <w:rsid w:val="003962CE"/>
    <w:rsid w:val="00397F26"/>
    <w:rsid w:val="003A0DB7"/>
    <w:rsid w:val="003A3827"/>
    <w:rsid w:val="003A3AF7"/>
    <w:rsid w:val="003A43FF"/>
    <w:rsid w:val="003A47AD"/>
    <w:rsid w:val="003A4E66"/>
    <w:rsid w:val="003A55CB"/>
    <w:rsid w:val="003A57C7"/>
    <w:rsid w:val="003A5D65"/>
    <w:rsid w:val="003A7D5E"/>
    <w:rsid w:val="003B02D0"/>
    <w:rsid w:val="003B0C85"/>
    <w:rsid w:val="003B1BFB"/>
    <w:rsid w:val="003B2A1C"/>
    <w:rsid w:val="003B441C"/>
    <w:rsid w:val="003B55DE"/>
    <w:rsid w:val="003B6CB7"/>
    <w:rsid w:val="003B6F93"/>
    <w:rsid w:val="003B7906"/>
    <w:rsid w:val="003B7F51"/>
    <w:rsid w:val="003C000A"/>
    <w:rsid w:val="003C0A88"/>
    <w:rsid w:val="003C0D76"/>
    <w:rsid w:val="003C1B93"/>
    <w:rsid w:val="003C1DBC"/>
    <w:rsid w:val="003C1EE2"/>
    <w:rsid w:val="003C2D61"/>
    <w:rsid w:val="003C2FC0"/>
    <w:rsid w:val="003C3230"/>
    <w:rsid w:val="003C3402"/>
    <w:rsid w:val="003C5539"/>
    <w:rsid w:val="003C5C7F"/>
    <w:rsid w:val="003C5CA5"/>
    <w:rsid w:val="003C60C9"/>
    <w:rsid w:val="003C6187"/>
    <w:rsid w:val="003D06D3"/>
    <w:rsid w:val="003D1725"/>
    <w:rsid w:val="003D2B35"/>
    <w:rsid w:val="003D3852"/>
    <w:rsid w:val="003D3982"/>
    <w:rsid w:val="003D3A31"/>
    <w:rsid w:val="003D498E"/>
    <w:rsid w:val="003D50D3"/>
    <w:rsid w:val="003D5960"/>
    <w:rsid w:val="003D5BB5"/>
    <w:rsid w:val="003D6133"/>
    <w:rsid w:val="003D74E3"/>
    <w:rsid w:val="003E0504"/>
    <w:rsid w:val="003E28D1"/>
    <w:rsid w:val="003E5963"/>
    <w:rsid w:val="003E5A26"/>
    <w:rsid w:val="003E5A3C"/>
    <w:rsid w:val="003E5AE5"/>
    <w:rsid w:val="003E6D62"/>
    <w:rsid w:val="003E71CB"/>
    <w:rsid w:val="003F0113"/>
    <w:rsid w:val="003F07A3"/>
    <w:rsid w:val="003F15A7"/>
    <w:rsid w:val="003F16F7"/>
    <w:rsid w:val="003F19F0"/>
    <w:rsid w:val="003F1B56"/>
    <w:rsid w:val="003F2A86"/>
    <w:rsid w:val="003F2CD2"/>
    <w:rsid w:val="003F2E7F"/>
    <w:rsid w:val="003F352D"/>
    <w:rsid w:val="003F3817"/>
    <w:rsid w:val="003F4129"/>
    <w:rsid w:val="003F4802"/>
    <w:rsid w:val="003F4E27"/>
    <w:rsid w:val="003F50B5"/>
    <w:rsid w:val="003F554F"/>
    <w:rsid w:val="003F7A8B"/>
    <w:rsid w:val="003F7E25"/>
    <w:rsid w:val="004002A8"/>
    <w:rsid w:val="00400949"/>
    <w:rsid w:val="004009DF"/>
    <w:rsid w:val="00400EE7"/>
    <w:rsid w:val="00404BFF"/>
    <w:rsid w:val="00405187"/>
    <w:rsid w:val="00406049"/>
    <w:rsid w:val="004062A4"/>
    <w:rsid w:val="00407CA9"/>
    <w:rsid w:val="00410250"/>
    <w:rsid w:val="00411CF9"/>
    <w:rsid w:val="0041210E"/>
    <w:rsid w:val="00412C59"/>
    <w:rsid w:val="00412DFA"/>
    <w:rsid w:val="00413890"/>
    <w:rsid w:val="004157C5"/>
    <w:rsid w:val="004162F5"/>
    <w:rsid w:val="00416A89"/>
    <w:rsid w:val="004216E0"/>
    <w:rsid w:val="00421A1C"/>
    <w:rsid w:val="00422764"/>
    <w:rsid w:val="00422A98"/>
    <w:rsid w:val="00422D14"/>
    <w:rsid w:val="0042359E"/>
    <w:rsid w:val="00424CC7"/>
    <w:rsid w:val="004252B8"/>
    <w:rsid w:val="004252E0"/>
    <w:rsid w:val="00426277"/>
    <w:rsid w:val="004265FD"/>
    <w:rsid w:val="0042662D"/>
    <w:rsid w:val="00426988"/>
    <w:rsid w:val="004271D0"/>
    <w:rsid w:val="0042780C"/>
    <w:rsid w:val="00427A1F"/>
    <w:rsid w:val="00430ABE"/>
    <w:rsid w:val="004315BF"/>
    <w:rsid w:val="00431E54"/>
    <w:rsid w:val="0043358C"/>
    <w:rsid w:val="00433A76"/>
    <w:rsid w:val="00434901"/>
    <w:rsid w:val="00434E78"/>
    <w:rsid w:val="00435F79"/>
    <w:rsid w:val="00440ACB"/>
    <w:rsid w:val="00442B16"/>
    <w:rsid w:val="0044430B"/>
    <w:rsid w:val="00444B6A"/>
    <w:rsid w:val="004455A4"/>
    <w:rsid w:val="00445651"/>
    <w:rsid w:val="00445B64"/>
    <w:rsid w:val="00445F6D"/>
    <w:rsid w:val="004466F0"/>
    <w:rsid w:val="00447033"/>
    <w:rsid w:val="00447B0E"/>
    <w:rsid w:val="00447ECC"/>
    <w:rsid w:val="00450EDE"/>
    <w:rsid w:val="00451108"/>
    <w:rsid w:val="00451FA6"/>
    <w:rsid w:val="0045209D"/>
    <w:rsid w:val="00452345"/>
    <w:rsid w:val="00452B79"/>
    <w:rsid w:val="00454185"/>
    <w:rsid w:val="00455068"/>
    <w:rsid w:val="00455461"/>
    <w:rsid w:val="00455EB5"/>
    <w:rsid w:val="00456FF2"/>
    <w:rsid w:val="00457A27"/>
    <w:rsid w:val="004600F5"/>
    <w:rsid w:val="00460A74"/>
    <w:rsid w:val="00460C3F"/>
    <w:rsid w:val="0046150E"/>
    <w:rsid w:val="004618E9"/>
    <w:rsid w:val="00461BE9"/>
    <w:rsid w:val="00462014"/>
    <w:rsid w:val="00462882"/>
    <w:rsid w:val="00462E20"/>
    <w:rsid w:val="00463195"/>
    <w:rsid w:val="00463314"/>
    <w:rsid w:val="00463582"/>
    <w:rsid w:val="004639FA"/>
    <w:rsid w:val="0046420B"/>
    <w:rsid w:val="0046423E"/>
    <w:rsid w:val="00464763"/>
    <w:rsid w:val="004657E9"/>
    <w:rsid w:val="00465845"/>
    <w:rsid w:val="00466940"/>
    <w:rsid w:val="004673CC"/>
    <w:rsid w:val="00467AA9"/>
    <w:rsid w:val="00467D1B"/>
    <w:rsid w:val="00470DB6"/>
    <w:rsid w:val="004715E5"/>
    <w:rsid w:val="00472962"/>
    <w:rsid w:val="00472D77"/>
    <w:rsid w:val="00472E33"/>
    <w:rsid w:val="00475568"/>
    <w:rsid w:val="00476A1F"/>
    <w:rsid w:val="004775DB"/>
    <w:rsid w:val="00477D07"/>
    <w:rsid w:val="0048050E"/>
    <w:rsid w:val="00480B22"/>
    <w:rsid w:val="00481958"/>
    <w:rsid w:val="00481ED8"/>
    <w:rsid w:val="0048307F"/>
    <w:rsid w:val="00483115"/>
    <w:rsid w:val="004831B0"/>
    <w:rsid w:val="004839E7"/>
    <w:rsid w:val="00484D75"/>
    <w:rsid w:val="00485401"/>
    <w:rsid w:val="00485BA1"/>
    <w:rsid w:val="00487F3F"/>
    <w:rsid w:val="004900DA"/>
    <w:rsid w:val="00490421"/>
    <w:rsid w:val="00490441"/>
    <w:rsid w:val="00491A78"/>
    <w:rsid w:val="004923F8"/>
    <w:rsid w:val="00493420"/>
    <w:rsid w:val="004940FC"/>
    <w:rsid w:val="00494123"/>
    <w:rsid w:val="00495E42"/>
    <w:rsid w:val="00497EEE"/>
    <w:rsid w:val="004A0069"/>
    <w:rsid w:val="004A0244"/>
    <w:rsid w:val="004A296D"/>
    <w:rsid w:val="004A39FD"/>
    <w:rsid w:val="004A3CC5"/>
    <w:rsid w:val="004A427C"/>
    <w:rsid w:val="004A524D"/>
    <w:rsid w:val="004A76F3"/>
    <w:rsid w:val="004B0364"/>
    <w:rsid w:val="004B090D"/>
    <w:rsid w:val="004B3187"/>
    <w:rsid w:val="004B4CEC"/>
    <w:rsid w:val="004B5B46"/>
    <w:rsid w:val="004B638E"/>
    <w:rsid w:val="004C0674"/>
    <w:rsid w:val="004C27C6"/>
    <w:rsid w:val="004C33F1"/>
    <w:rsid w:val="004C45C7"/>
    <w:rsid w:val="004C4F93"/>
    <w:rsid w:val="004C5EC2"/>
    <w:rsid w:val="004C6285"/>
    <w:rsid w:val="004C64D8"/>
    <w:rsid w:val="004C68B7"/>
    <w:rsid w:val="004C6CF6"/>
    <w:rsid w:val="004C7386"/>
    <w:rsid w:val="004D10F3"/>
    <w:rsid w:val="004D1359"/>
    <w:rsid w:val="004D1479"/>
    <w:rsid w:val="004D19E2"/>
    <w:rsid w:val="004D219D"/>
    <w:rsid w:val="004D2989"/>
    <w:rsid w:val="004D36AF"/>
    <w:rsid w:val="004D4351"/>
    <w:rsid w:val="004D59AC"/>
    <w:rsid w:val="004D6EB5"/>
    <w:rsid w:val="004D74A3"/>
    <w:rsid w:val="004D7E76"/>
    <w:rsid w:val="004E02E0"/>
    <w:rsid w:val="004E0412"/>
    <w:rsid w:val="004E0FCF"/>
    <w:rsid w:val="004E0FFD"/>
    <w:rsid w:val="004E132E"/>
    <w:rsid w:val="004E1797"/>
    <w:rsid w:val="004E1AD6"/>
    <w:rsid w:val="004E26DD"/>
    <w:rsid w:val="004E3570"/>
    <w:rsid w:val="004E35B7"/>
    <w:rsid w:val="004E498C"/>
    <w:rsid w:val="004E6C2A"/>
    <w:rsid w:val="004E6F99"/>
    <w:rsid w:val="004E715C"/>
    <w:rsid w:val="004E7D2E"/>
    <w:rsid w:val="004F0BDA"/>
    <w:rsid w:val="004F0CE1"/>
    <w:rsid w:val="004F0E2F"/>
    <w:rsid w:val="004F1B1B"/>
    <w:rsid w:val="004F1DDB"/>
    <w:rsid w:val="004F28CF"/>
    <w:rsid w:val="004F3959"/>
    <w:rsid w:val="004F5983"/>
    <w:rsid w:val="004F6966"/>
    <w:rsid w:val="004F6B81"/>
    <w:rsid w:val="004F7060"/>
    <w:rsid w:val="0050049A"/>
    <w:rsid w:val="0050156D"/>
    <w:rsid w:val="00501B4D"/>
    <w:rsid w:val="00501FDD"/>
    <w:rsid w:val="00502392"/>
    <w:rsid w:val="0050243B"/>
    <w:rsid w:val="00502C94"/>
    <w:rsid w:val="00502D34"/>
    <w:rsid w:val="00502F1B"/>
    <w:rsid w:val="00503B2A"/>
    <w:rsid w:val="005050CC"/>
    <w:rsid w:val="005052AD"/>
    <w:rsid w:val="005058FF"/>
    <w:rsid w:val="0050708F"/>
    <w:rsid w:val="0050722A"/>
    <w:rsid w:val="00507AB1"/>
    <w:rsid w:val="00507DC5"/>
    <w:rsid w:val="00511845"/>
    <w:rsid w:val="00511C83"/>
    <w:rsid w:val="00511D75"/>
    <w:rsid w:val="0051247A"/>
    <w:rsid w:val="00512F86"/>
    <w:rsid w:val="0051382D"/>
    <w:rsid w:val="00513CAD"/>
    <w:rsid w:val="00514E90"/>
    <w:rsid w:val="00515B8A"/>
    <w:rsid w:val="00515F55"/>
    <w:rsid w:val="00516C78"/>
    <w:rsid w:val="00517F9B"/>
    <w:rsid w:val="00520521"/>
    <w:rsid w:val="005205B2"/>
    <w:rsid w:val="00520ADD"/>
    <w:rsid w:val="005218AD"/>
    <w:rsid w:val="00521F81"/>
    <w:rsid w:val="00521FF5"/>
    <w:rsid w:val="00522325"/>
    <w:rsid w:val="00522495"/>
    <w:rsid w:val="005227A1"/>
    <w:rsid w:val="00522A06"/>
    <w:rsid w:val="00522CBD"/>
    <w:rsid w:val="0052301D"/>
    <w:rsid w:val="005237D7"/>
    <w:rsid w:val="005241DF"/>
    <w:rsid w:val="00524BF9"/>
    <w:rsid w:val="00525FC8"/>
    <w:rsid w:val="00526CCA"/>
    <w:rsid w:val="00526E57"/>
    <w:rsid w:val="00526F19"/>
    <w:rsid w:val="005272BA"/>
    <w:rsid w:val="00527369"/>
    <w:rsid w:val="00531712"/>
    <w:rsid w:val="005317D4"/>
    <w:rsid w:val="005325B0"/>
    <w:rsid w:val="0053272A"/>
    <w:rsid w:val="00532A4F"/>
    <w:rsid w:val="00532DE5"/>
    <w:rsid w:val="00532E36"/>
    <w:rsid w:val="00533860"/>
    <w:rsid w:val="00533CAE"/>
    <w:rsid w:val="00533DF7"/>
    <w:rsid w:val="00533F8B"/>
    <w:rsid w:val="00534105"/>
    <w:rsid w:val="00534A52"/>
    <w:rsid w:val="00535502"/>
    <w:rsid w:val="005366C4"/>
    <w:rsid w:val="00537045"/>
    <w:rsid w:val="005378C0"/>
    <w:rsid w:val="0054011B"/>
    <w:rsid w:val="0054120A"/>
    <w:rsid w:val="00541DC7"/>
    <w:rsid w:val="005426E4"/>
    <w:rsid w:val="00543783"/>
    <w:rsid w:val="00543E17"/>
    <w:rsid w:val="00544EEC"/>
    <w:rsid w:val="00545653"/>
    <w:rsid w:val="00545AE9"/>
    <w:rsid w:val="00545AED"/>
    <w:rsid w:val="00547A7E"/>
    <w:rsid w:val="00547F53"/>
    <w:rsid w:val="005520A4"/>
    <w:rsid w:val="005525CD"/>
    <w:rsid w:val="005535FB"/>
    <w:rsid w:val="00554132"/>
    <w:rsid w:val="005544EA"/>
    <w:rsid w:val="00555829"/>
    <w:rsid w:val="0055582D"/>
    <w:rsid w:val="00555FA1"/>
    <w:rsid w:val="005560E5"/>
    <w:rsid w:val="00557EB0"/>
    <w:rsid w:val="00560DAA"/>
    <w:rsid w:val="0056229E"/>
    <w:rsid w:val="005622BF"/>
    <w:rsid w:val="00562A5B"/>
    <w:rsid w:val="00563AF1"/>
    <w:rsid w:val="00564345"/>
    <w:rsid w:val="005647EB"/>
    <w:rsid w:val="00564D1C"/>
    <w:rsid w:val="00565031"/>
    <w:rsid w:val="00565657"/>
    <w:rsid w:val="00565D57"/>
    <w:rsid w:val="0056624D"/>
    <w:rsid w:val="0056719D"/>
    <w:rsid w:val="0056782F"/>
    <w:rsid w:val="005710FD"/>
    <w:rsid w:val="00571192"/>
    <w:rsid w:val="00571C49"/>
    <w:rsid w:val="005728AA"/>
    <w:rsid w:val="00572C02"/>
    <w:rsid w:val="00573593"/>
    <w:rsid w:val="00574152"/>
    <w:rsid w:val="00574F34"/>
    <w:rsid w:val="00575116"/>
    <w:rsid w:val="005753A5"/>
    <w:rsid w:val="00575A09"/>
    <w:rsid w:val="00576427"/>
    <w:rsid w:val="005764A2"/>
    <w:rsid w:val="00576B66"/>
    <w:rsid w:val="00577ACB"/>
    <w:rsid w:val="0058006A"/>
    <w:rsid w:val="00580287"/>
    <w:rsid w:val="005812EF"/>
    <w:rsid w:val="0058172B"/>
    <w:rsid w:val="00582394"/>
    <w:rsid w:val="0058242E"/>
    <w:rsid w:val="005825F1"/>
    <w:rsid w:val="005831AC"/>
    <w:rsid w:val="00583339"/>
    <w:rsid w:val="005833D9"/>
    <w:rsid w:val="00583974"/>
    <w:rsid w:val="00583A0F"/>
    <w:rsid w:val="00584458"/>
    <w:rsid w:val="00584FE3"/>
    <w:rsid w:val="005862CC"/>
    <w:rsid w:val="005867A8"/>
    <w:rsid w:val="00587065"/>
    <w:rsid w:val="0058788D"/>
    <w:rsid w:val="00590091"/>
    <w:rsid w:val="005912A3"/>
    <w:rsid w:val="005914AD"/>
    <w:rsid w:val="005918C1"/>
    <w:rsid w:val="00591ECA"/>
    <w:rsid w:val="00593EF7"/>
    <w:rsid w:val="00595669"/>
    <w:rsid w:val="00595A9D"/>
    <w:rsid w:val="00595D0A"/>
    <w:rsid w:val="005969EC"/>
    <w:rsid w:val="005A0A0E"/>
    <w:rsid w:val="005A117D"/>
    <w:rsid w:val="005A1CE8"/>
    <w:rsid w:val="005A1D1E"/>
    <w:rsid w:val="005A1F2E"/>
    <w:rsid w:val="005A277E"/>
    <w:rsid w:val="005A288F"/>
    <w:rsid w:val="005A28D6"/>
    <w:rsid w:val="005A38AF"/>
    <w:rsid w:val="005A3A80"/>
    <w:rsid w:val="005A3E3F"/>
    <w:rsid w:val="005A5698"/>
    <w:rsid w:val="005A6DF3"/>
    <w:rsid w:val="005A74CF"/>
    <w:rsid w:val="005A7CB6"/>
    <w:rsid w:val="005B2119"/>
    <w:rsid w:val="005B3B8E"/>
    <w:rsid w:val="005B4470"/>
    <w:rsid w:val="005B4483"/>
    <w:rsid w:val="005B561D"/>
    <w:rsid w:val="005B5F24"/>
    <w:rsid w:val="005B67B8"/>
    <w:rsid w:val="005B6890"/>
    <w:rsid w:val="005B6CCF"/>
    <w:rsid w:val="005B7974"/>
    <w:rsid w:val="005B7D28"/>
    <w:rsid w:val="005C0313"/>
    <w:rsid w:val="005C06CD"/>
    <w:rsid w:val="005C07CF"/>
    <w:rsid w:val="005C1091"/>
    <w:rsid w:val="005C15D0"/>
    <w:rsid w:val="005C190E"/>
    <w:rsid w:val="005C1C83"/>
    <w:rsid w:val="005C21A3"/>
    <w:rsid w:val="005C244A"/>
    <w:rsid w:val="005C2530"/>
    <w:rsid w:val="005C2B7A"/>
    <w:rsid w:val="005C2B86"/>
    <w:rsid w:val="005C2C66"/>
    <w:rsid w:val="005C3209"/>
    <w:rsid w:val="005C368C"/>
    <w:rsid w:val="005C4F7F"/>
    <w:rsid w:val="005C4FA5"/>
    <w:rsid w:val="005C5E84"/>
    <w:rsid w:val="005C6E37"/>
    <w:rsid w:val="005C6EA0"/>
    <w:rsid w:val="005D0215"/>
    <w:rsid w:val="005D0926"/>
    <w:rsid w:val="005D0C38"/>
    <w:rsid w:val="005D0F40"/>
    <w:rsid w:val="005D1206"/>
    <w:rsid w:val="005D19C3"/>
    <w:rsid w:val="005D1A07"/>
    <w:rsid w:val="005D41BE"/>
    <w:rsid w:val="005D5D70"/>
    <w:rsid w:val="005D5EF3"/>
    <w:rsid w:val="005D6FB3"/>
    <w:rsid w:val="005D73AB"/>
    <w:rsid w:val="005D7582"/>
    <w:rsid w:val="005D7A29"/>
    <w:rsid w:val="005E0439"/>
    <w:rsid w:val="005E0B11"/>
    <w:rsid w:val="005E0DEB"/>
    <w:rsid w:val="005E1817"/>
    <w:rsid w:val="005E1CE1"/>
    <w:rsid w:val="005E244A"/>
    <w:rsid w:val="005E2887"/>
    <w:rsid w:val="005E3928"/>
    <w:rsid w:val="005E7252"/>
    <w:rsid w:val="005E741F"/>
    <w:rsid w:val="005E7ABC"/>
    <w:rsid w:val="005F07DB"/>
    <w:rsid w:val="005F09B7"/>
    <w:rsid w:val="005F0E33"/>
    <w:rsid w:val="005F1764"/>
    <w:rsid w:val="005F18FC"/>
    <w:rsid w:val="005F1D04"/>
    <w:rsid w:val="005F2316"/>
    <w:rsid w:val="005F2554"/>
    <w:rsid w:val="005F4720"/>
    <w:rsid w:val="005F5E7B"/>
    <w:rsid w:val="005F6150"/>
    <w:rsid w:val="005F6C70"/>
    <w:rsid w:val="005F7560"/>
    <w:rsid w:val="005F791F"/>
    <w:rsid w:val="005F7E14"/>
    <w:rsid w:val="006019E2"/>
    <w:rsid w:val="00601EE6"/>
    <w:rsid w:val="00602D96"/>
    <w:rsid w:val="00602FA3"/>
    <w:rsid w:val="006030F1"/>
    <w:rsid w:val="006035F3"/>
    <w:rsid w:val="00603CD8"/>
    <w:rsid w:val="006056F8"/>
    <w:rsid w:val="0060663C"/>
    <w:rsid w:val="00607139"/>
    <w:rsid w:val="00610545"/>
    <w:rsid w:val="006107F3"/>
    <w:rsid w:val="00610CDF"/>
    <w:rsid w:val="00610F9E"/>
    <w:rsid w:val="0061190D"/>
    <w:rsid w:val="00611FF6"/>
    <w:rsid w:val="00612146"/>
    <w:rsid w:val="0061239E"/>
    <w:rsid w:val="00613411"/>
    <w:rsid w:val="00614022"/>
    <w:rsid w:val="00615621"/>
    <w:rsid w:val="00615D67"/>
    <w:rsid w:val="006169FC"/>
    <w:rsid w:val="0061748B"/>
    <w:rsid w:val="006175F5"/>
    <w:rsid w:val="00621133"/>
    <w:rsid w:val="006221F1"/>
    <w:rsid w:val="00622428"/>
    <w:rsid w:val="00623DD2"/>
    <w:rsid w:val="006249EA"/>
    <w:rsid w:val="00624A21"/>
    <w:rsid w:val="00625D07"/>
    <w:rsid w:val="0062687F"/>
    <w:rsid w:val="00626B38"/>
    <w:rsid w:val="00627FC1"/>
    <w:rsid w:val="0063065A"/>
    <w:rsid w:val="00630ECE"/>
    <w:rsid w:val="00631032"/>
    <w:rsid w:val="00632097"/>
    <w:rsid w:val="00632337"/>
    <w:rsid w:val="006325B2"/>
    <w:rsid w:val="006331C0"/>
    <w:rsid w:val="00633442"/>
    <w:rsid w:val="00633979"/>
    <w:rsid w:val="00634159"/>
    <w:rsid w:val="006405E2"/>
    <w:rsid w:val="00640A0F"/>
    <w:rsid w:val="00640AAC"/>
    <w:rsid w:val="00640BAB"/>
    <w:rsid w:val="006412B0"/>
    <w:rsid w:val="006412BA"/>
    <w:rsid w:val="00641E6D"/>
    <w:rsid w:val="00641FDA"/>
    <w:rsid w:val="00644078"/>
    <w:rsid w:val="00644A7C"/>
    <w:rsid w:val="00645DDB"/>
    <w:rsid w:val="006519F0"/>
    <w:rsid w:val="0065217D"/>
    <w:rsid w:val="006532AE"/>
    <w:rsid w:val="006535FB"/>
    <w:rsid w:val="00654554"/>
    <w:rsid w:val="00654747"/>
    <w:rsid w:val="0065496D"/>
    <w:rsid w:val="00655E90"/>
    <w:rsid w:val="00657089"/>
    <w:rsid w:val="00657762"/>
    <w:rsid w:val="00660A79"/>
    <w:rsid w:val="0066106F"/>
    <w:rsid w:val="00662080"/>
    <w:rsid w:val="00662266"/>
    <w:rsid w:val="00664006"/>
    <w:rsid w:val="00664203"/>
    <w:rsid w:val="00665510"/>
    <w:rsid w:val="00665F6E"/>
    <w:rsid w:val="00666661"/>
    <w:rsid w:val="00666CD0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4167"/>
    <w:rsid w:val="006754F8"/>
    <w:rsid w:val="00675C51"/>
    <w:rsid w:val="0067636C"/>
    <w:rsid w:val="00680497"/>
    <w:rsid w:val="006806BF"/>
    <w:rsid w:val="0068214C"/>
    <w:rsid w:val="00682555"/>
    <w:rsid w:val="00682EA4"/>
    <w:rsid w:val="00683AEC"/>
    <w:rsid w:val="00683BA5"/>
    <w:rsid w:val="00683EB9"/>
    <w:rsid w:val="006843EA"/>
    <w:rsid w:val="006906A0"/>
    <w:rsid w:val="006909E9"/>
    <w:rsid w:val="0069173B"/>
    <w:rsid w:val="0069202D"/>
    <w:rsid w:val="0069219C"/>
    <w:rsid w:val="006923D5"/>
    <w:rsid w:val="006929B8"/>
    <w:rsid w:val="00692F0D"/>
    <w:rsid w:val="00693274"/>
    <w:rsid w:val="00693F4F"/>
    <w:rsid w:val="006947FC"/>
    <w:rsid w:val="00694D30"/>
    <w:rsid w:val="006952C3"/>
    <w:rsid w:val="00696476"/>
    <w:rsid w:val="00696685"/>
    <w:rsid w:val="00697C21"/>
    <w:rsid w:val="006A026D"/>
    <w:rsid w:val="006A1929"/>
    <w:rsid w:val="006A349E"/>
    <w:rsid w:val="006A419A"/>
    <w:rsid w:val="006A44FE"/>
    <w:rsid w:val="006A4CA8"/>
    <w:rsid w:val="006A61FF"/>
    <w:rsid w:val="006A6559"/>
    <w:rsid w:val="006B0419"/>
    <w:rsid w:val="006B06B9"/>
    <w:rsid w:val="006B076C"/>
    <w:rsid w:val="006B0BA1"/>
    <w:rsid w:val="006B0C83"/>
    <w:rsid w:val="006B1636"/>
    <w:rsid w:val="006B2685"/>
    <w:rsid w:val="006B2A13"/>
    <w:rsid w:val="006B3ACB"/>
    <w:rsid w:val="006B4D7C"/>
    <w:rsid w:val="006B5303"/>
    <w:rsid w:val="006B6F26"/>
    <w:rsid w:val="006B6FF3"/>
    <w:rsid w:val="006B77C5"/>
    <w:rsid w:val="006B785E"/>
    <w:rsid w:val="006C016E"/>
    <w:rsid w:val="006C035A"/>
    <w:rsid w:val="006C0487"/>
    <w:rsid w:val="006C0522"/>
    <w:rsid w:val="006C09C2"/>
    <w:rsid w:val="006C1324"/>
    <w:rsid w:val="006C1408"/>
    <w:rsid w:val="006C1DC4"/>
    <w:rsid w:val="006C29FF"/>
    <w:rsid w:val="006C3940"/>
    <w:rsid w:val="006C3A84"/>
    <w:rsid w:val="006C3FAC"/>
    <w:rsid w:val="006C4004"/>
    <w:rsid w:val="006C5B51"/>
    <w:rsid w:val="006C68C6"/>
    <w:rsid w:val="006C7E0C"/>
    <w:rsid w:val="006D0058"/>
    <w:rsid w:val="006D0077"/>
    <w:rsid w:val="006D0B6D"/>
    <w:rsid w:val="006D15F7"/>
    <w:rsid w:val="006D1CE5"/>
    <w:rsid w:val="006D1DFB"/>
    <w:rsid w:val="006D1F3F"/>
    <w:rsid w:val="006D2A53"/>
    <w:rsid w:val="006D2FFC"/>
    <w:rsid w:val="006D3BD9"/>
    <w:rsid w:val="006D3FD1"/>
    <w:rsid w:val="006D4C97"/>
    <w:rsid w:val="006D4DFE"/>
    <w:rsid w:val="006D5088"/>
    <w:rsid w:val="006D58D2"/>
    <w:rsid w:val="006D6249"/>
    <w:rsid w:val="006D791C"/>
    <w:rsid w:val="006D7B20"/>
    <w:rsid w:val="006D7D9C"/>
    <w:rsid w:val="006E015A"/>
    <w:rsid w:val="006E1163"/>
    <w:rsid w:val="006E1189"/>
    <w:rsid w:val="006E1E40"/>
    <w:rsid w:val="006E224F"/>
    <w:rsid w:val="006E3816"/>
    <w:rsid w:val="006E3DAC"/>
    <w:rsid w:val="006E61BD"/>
    <w:rsid w:val="006E659C"/>
    <w:rsid w:val="006E696F"/>
    <w:rsid w:val="006E6F56"/>
    <w:rsid w:val="006E7609"/>
    <w:rsid w:val="006E7DF5"/>
    <w:rsid w:val="006E7FE1"/>
    <w:rsid w:val="006F0DCA"/>
    <w:rsid w:val="006F1BA8"/>
    <w:rsid w:val="006F1CCE"/>
    <w:rsid w:val="006F28E6"/>
    <w:rsid w:val="006F2AF0"/>
    <w:rsid w:val="006F45BB"/>
    <w:rsid w:val="006F4883"/>
    <w:rsid w:val="006F519A"/>
    <w:rsid w:val="00701233"/>
    <w:rsid w:val="00701EE0"/>
    <w:rsid w:val="0070250C"/>
    <w:rsid w:val="007027B0"/>
    <w:rsid w:val="007038BB"/>
    <w:rsid w:val="00704E5A"/>
    <w:rsid w:val="00704F1A"/>
    <w:rsid w:val="007054EF"/>
    <w:rsid w:val="00705563"/>
    <w:rsid w:val="00706461"/>
    <w:rsid w:val="00707C42"/>
    <w:rsid w:val="00710191"/>
    <w:rsid w:val="0071148E"/>
    <w:rsid w:val="007116AA"/>
    <w:rsid w:val="00711FD7"/>
    <w:rsid w:val="0071291F"/>
    <w:rsid w:val="00712938"/>
    <w:rsid w:val="00712D35"/>
    <w:rsid w:val="00713E2E"/>
    <w:rsid w:val="00713EC6"/>
    <w:rsid w:val="00713F33"/>
    <w:rsid w:val="00714321"/>
    <w:rsid w:val="00714574"/>
    <w:rsid w:val="00714C02"/>
    <w:rsid w:val="007154CD"/>
    <w:rsid w:val="007168C3"/>
    <w:rsid w:val="00716B7A"/>
    <w:rsid w:val="00716D4C"/>
    <w:rsid w:val="007202B8"/>
    <w:rsid w:val="00720BD2"/>
    <w:rsid w:val="00722970"/>
    <w:rsid w:val="00723121"/>
    <w:rsid w:val="007232EE"/>
    <w:rsid w:val="00723368"/>
    <w:rsid w:val="00723573"/>
    <w:rsid w:val="00723AE4"/>
    <w:rsid w:val="00723B01"/>
    <w:rsid w:val="00724B51"/>
    <w:rsid w:val="007253A3"/>
    <w:rsid w:val="00725AD1"/>
    <w:rsid w:val="007262EF"/>
    <w:rsid w:val="007264E2"/>
    <w:rsid w:val="007266E4"/>
    <w:rsid w:val="0073028C"/>
    <w:rsid w:val="00730593"/>
    <w:rsid w:val="00731A46"/>
    <w:rsid w:val="00731D58"/>
    <w:rsid w:val="00731FDB"/>
    <w:rsid w:val="007325AB"/>
    <w:rsid w:val="00733D67"/>
    <w:rsid w:val="007358CD"/>
    <w:rsid w:val="00735B38"/>
    <w:rsid w:val="0073655D"/>
    <w:rsid w:val="00736926"/>
    <w:rsid w:val="00736944"/>
    <w:rsid w:val="00737774"/>
    <w:rsid w:val="00737882"/>
    <w:rsid w:val="00740219"/>
    <w:rsid w:val="00740F8D"/>
    <w:rsid w:val="00741CDE"/>
    <w:rsid w:val="00741D2A"/>
    <w:rsid w:val="007429C0"/>
    <w:rsid w:val="00743492"/>
    <w:rsid w:val="007435BF"/>
    <w:rsid w:val="00743A1E"/>
    <w:rsid w:val="00743EDB"/>
    <w:rsid w:val="00744669"/>
    <w:rsid w:val="007465D3"/>
    <w:rsid w:val="00746BB3"/>
    <w:rsid w:val="00746DC6"/>
    <w:rsid w:val="00747FB9"/>
    <w:rsid w:val="00750292"/>
    <w:rsid w:val="00751606"/>
    <w:rsid w:val="00751608"/>
    <w:rsid w:val="007541F0"/>
    <w:rsid w:val="00755D75"/>
    <w:rsid w:val="00755FE7"/>
    <w:rsid w:val="00757622"/>
    <w:rsid w:val="00757FC2"/>
    <w:rsid w:val="0076040E"/>
    <w:rsid w:val="007607D7"/>
    <w:rsid w:val="007625F4"/>
    <w:rsid w:val="00762D76"/>
    <w:rsid w:val="0076307B"/>
    <w:rsid w:val="0076341A"/>
    <w:rsid w:val="00763ED5"/>
    <w:rsid w:val="0076400D"/>
    <w:rsid w:val="00764029"/>
    <w:rsid w:val="0076455A"/>
    <w:rsid w:val="007645F9"/>
    <w:rsid w:val="00764C24"/>
    <w:rsid w:val="00764EF2"/>
    <w:rsid w:val="00765999"/>
    <w:rsid w:val="00765DC3"/>
    <w:rsid w:val="00766342"/>
    <w:rsid w:val="00766E8D"/>
    <w:rsid w:val="00770065"/>
    <w:rsid w:val="007707B6"/>
    <w:rsid w:val="0077197C"/>
    <w:rsid w:val="00772BE3"/>
    <w:rsid w:val="00772E45"/>
    <w:rsid w:val="007737D8"/>
    <w:rsid w:val="007748D5"/>
    <w:rsid w:val="00774BC6"/>
    <w:rsid w:val="00774BD3"/>
    <w:rsid w:val="00774C23"/>
    <w:rsid w:val="00774D00"/>
    <w:rsid w:val="007753F5"/>
    <w:rsid w:val="0077580A"/>
    <w:rsid w:val="00776C23"/>
    <w:rsid w:val="00776FB2"/>
    <w:rsid w:val="00777275"/>
    <w:rsid w:val="00777F0F"/>
    <w:rsid w:val="00780654"/>
    <w:rsid w:val="00780E23"/>
    <w:rsid w:val="0078124F"/>
    <w:rsid w:val="0078199B"/>
    <w:rsid w:val="00783DEF"/>
    <w:rsid w:val="00784AF5"/>
    <w:rsid w:val="0078583E"/>
    <w:rsid w:val="00786628"/>
    <w:rsid w:val="007872EB"/>
    <w:rsid w:val="007874B4"/>
    <w:rsid w:val="00787F1E"/>
    <w:rsid w:val="0079081B"/>
    <w:rsid w:val="007914B5"/>
    <w:rsid w:val="00792627"/>
    <w:rsid w:val="007928F4"/>
    <w:rsid w:val="00793336"/>
    <w:rsid w:val="007933B4"/>
    <w:rsid w:val="00793F03"/>
    <w:rsid w:val="00793F43"/>
    <w:rsid w:val="00794371"/>
    <w:rsid w:val="00794688"/>
    <w:rsid w:val="00794838"/>
    <w:rsid w:val="007971E2"/>
    <w:rsid w:val="007A0105"/>
    <w:rsid w:val="007A139A"/>
    <w:rsid w:val="007A17F3"/>
    <w:rsid w:val="007A208E"/>
    <w:rsid w:val="007A2367"/>
    <w:rsid w:val="007A24FA"/>
    <w:rsid w:val="007A277B"/>
    <w:rsid w:val="007A2EC3"/>
    <w:rsid w:val="007A3215"/>
    <w:rsid w:val="007A34DA"/>
    <w:rsid w:val="007A3C58"/>
    <w:rsid w:val="007A54DE"/>
    <w:rsid w:val="007A6266"/>
    <w:rsid w:val="007A6CD5"/>
    <w:rsid w:val="007A7E6B"/>
    <w:rsid w:val="007B1628"/>
    <w:rsid w:val="007B21B5"/>
    <w:rsid w:val="007B2205"/>
    <w:rsid w:val="007B511C"/>
    <w:rsid w:val="007B5751"/>
    <w:rsid w:val="007B57D3"/>
    <w:rsid w:val="007B6802"/>
    <w:rsid w:val="007B7731"/>
    <w:rsid w:val="007B79E9"/>
    <w:rsid w:val="007C0537"/>
    <w:rsid w:val="007C0DE5"/>
    <w:rsid w:val="007C2BD2"/>
    <w:rsid w:val="007C2CF6"/>
    <w:rsid w:val="007C2D57"/>
    <w:rsid w:val="007C3F49"/>
    <w:rsid w:val="007C418F"/>
    <w:rsid w:val="007C4BBE"/>
    <w:rsid w:val="007C509A"/>
    <w:rsid w:val="007C6139"/>
    <w:rsid w:val="007C616E"/>
    <w:rsid w:val="007C6A49"/>
    <w:rsid w:val="007D109E"/>
    <w:rsid w:val="007D141E"/>
    <w:rsid w:val="007D2B67"/>
    <w:rsid w:val="007D2C5D"/>
    <w:rsid w:val="007D3C48"/>
    <w:rsid w:val="007D44B0"/>
    <w:rsid w:val="007D4CA1"/>
    <w:rsid w:val="007D7D34"/>
    <w:rsid w:val="007E00E9"/>
    <w:rsid w:val="007E27C2"/>
    <w:rsid w:val="007E281B"/>
    <w:rsid w:val="007E301A"/>
    <w:rsid w:val="007E362A"/>
    <w:rsid w:val="007E3C14"/>
    <w:rsid w:val="007E4001"/>
    <w:rsid w:val="007E5142"/>
    <w:rsid w:val="007E52B9"/>
    <w:rsid w:val="007E5EAC"/>
    <w:rsid w:val="007E6A86"/>
    <w:rsid w:val="007E6C61"/>
    <w:rsid w:val="007E7308"/>
    <w:rsid w:val="007F01AA"/>
    <w:rsid w:val="007F08A5"/>
    <w:rsid w:val="007F0C47"/>
    <w:rsid w:val="007F106E"/>
    <w:rsid w:val="007F1507"/>
    <w:rsid w:val="007F529D"/>
    <w:rsid w:val="007F58DF"/>
    <w:rsid w:val="007F63E4"/>
    <w:rsid w:val="007F7731"/>
    <w:rsid w:val="00801452"/>
    <w:rsid w:val="00801681"/>
    <w:rsid w:val="00802AA9"/>
    <w:rsid w:val="00803779"/>
    <w:rsid w:val="00804AA0"/>
    <w:rsid w:val="008056BA"/>
    <w:rsid w:val="00806AB3"/>
    <w:rsid w:val="0080787F"/>
    <w:rsid w:val="0081009B"/>
    <w:rsid w:val="00810683"/>
    <w:rsid w:val="0081138C"/>
    <w:rsid w:val="008116A3"/>
    <w:rsid w:val="00812035"/>
    <w:rsid w:val="008122D0"/>
    <w:rsid w:val="008126C1"/>
    <w:rsid w:val="00814DC3"/>
    <w:rsid w:val="00817E43"/>
    <w:rsid w:val="008206B6"/>
    <w:rsid w:val="008208BB"/>
    <w:rsid w:val="00821672"/>
    <w:rsid w:val="008233AE"/>
    <w:rsid w:val="00823B3B"/>
    <w:rsid w:val="00823B63"/>
    <w:rsid w:val="008304F9"/>
    <w:rsid w:val="00830797"/>
    <w:rsid w:val="0083092B"/>
    <w:rsid w:val="00830A8A"/>
    <w:rsid w:val="00830C22"/>
    <w:rsid w:val="00830FB6"/>
    <w:rsid w:val="00832554"/>
    <w:rsid w:val="00832E73"/>
    <w:rsid w:val="008332FB"/>
    <w:rsid w:val="008334DF"/>
    <w:rsid w:val="00834043"/>
    <w:rsid w:val="0083577E"/>
    <w:rsid w:val="00835908"/>
    <w:rsid w:val="00835D94"/>
    <w:rsid w:val="008364B0"/>
    <w:rsid w:val="00836C14"/>
    <w:rsid w:val="00837B92"/>
    <w:rsid w:val="00837F3E"/>
    <w:rsid w:val="008401E4"/>
    <w:rsid w:val="00840757"/>
    <w:rsid w:val="00841014"/>
    <w:rsid w:val="0084163A"/>
    <w:rsid w:val="00841CF2"/>
    <w:rsid w:val="0084202C"/>
    <w:rsid w:val="00842731"/>
    <w:rsid w:val="00842A49"/>
    <w:rsid w:val="008437A2"/>
    <w:rsid w:val="00843A35"/>
    <w:rsid w:val="00843D67"/>
    <w:rsid w:val="00844CFA"/>
    <w:rsid w:val="00846E24"/>
    <w:rsid w:val="00846F58"/>
    <w:rsid w:val="008472FA"/>
    <w:rsid w:val="00847CFB"/>
    <w:rsid w:val="00847EE1"/>
    <w:rsid w:val="00850127"/>
    <w:rsid w:val="008502F7"/>
    <w:rsid w:val="00850317"/>
    <w:rsid w:val="00851138"/>
    <w:rsid w:val="008512EB"/>
    <w:rsid w:val="0085131D"/>
    <w:rsid w:val="0085188F"/>
    <w:rsid w:val="008519CD"/>
    <w:rsid w:val="00853AB7"/>
    <w:rsid w:val="0085418E"/>
    <w:rsid w:val="00854A28"/>
    <w:rsid w:val="00855F2D"/>
    <w:rsid w:val="00856691"/>
    <w:rsid w:val="00857501"/>
    <w:rsid w:val="008609EB"/>
    <w:rsid w:val="00860D7D"/>
    <w:rsid w:val="008617CA"/>
    <w:rsid w:val="00861878"/>
    <w:rsid w:val="008627EA"/>
    <w:rsid w:val="0086307E"/>
    <w:rsid w:val="00863231"/>
    <w:rsid w:val="00864068"/>
    <w:rsid w:val="00865458"/>
    <w:rsid w:val="008654CC"/>
    <w:rsid w:val="00866072"/>
    <w:rsid w:val="008660A0"/>
    <w:rsid w:val="00866EC3"/>
    <w:rsid w:val="00867BD2"/>
    <w:rsid w:val="00867EAF"/>
    <w:rsid w:val="00867F42"/>
    <w:rsid w:val="0087049E"/>
    <w:rsid w:val="00870BEE"/>
    <w:rsid w:val="00870E92"/>
    <w:rsid w:val="00871D1C"/>
    <w:rsid w:val="0087298A"/>
    <w:rsid w:val="0087345A"/>
    <w:rsid w:val="008738BF"/>
    <w:rsid w:val="00873E9D"/>
    <w:rsid w:val="00874121"/>
    <w:rsid w:val="008741A3"/>
    <w:rsid w:val="0087470C"/>
    <w:rsid w:val="00874D48"/>
    <w:rsid w:val="008803EA"/>
    <w:rsid w:val="00880BF5"/>
    <w:rsid w:val="00880D3F"/>
    <w:rsid w:val="008853A2"/>
    <w:rsid w:val="0088584B"/>
    <w:rsid w:val="00887898"/>
    <w:rsid w:val="00887D13"/>
    <w:rsid w:val="00887D55"/>
    <w:rsid w:val="0089215F"/>
    <w:rsid w:val="008929C1"/>
    <w:rsid w:val="00893EE1"/>
    <w:rsid w:val="00893F79"/>
    <w:rsid w:val="008946EC"/>
    <w:rsid w:val="00895612"/>
    <w:rsid w:val="00895AD4"/>
    <w:rsid w:val="00895DF1"/>
    <w:rsid w:val="00896291"/>
    <w:rsid w:val="0089640E"/>
    <w:rsid w:val="00896B6B"/>
    <w:rsid w:val="008A00BE"/>
    <w:rsid w:val="008A0277"/>
    <w:rsid w:val="008A0862"/>
    <w:rsid w:val="008A0BB2"/>
    <w:rsid w:val="008A37FA"/>
    <w:rsid w:val="008A3915"/>
    <w:rsid w:val="008A4A3C"/>
    <w:rsid w:val="008A5617"/>
    <w:rsid w:val="008A6126"/>
    <w:rsid w:val="008A7324"/>
    <w:rsid w:val="008A741F"/>
    <w:rsid w:val="008A78D9"/>
    <w:rsid w:val="008A7FA5"/>
    <w:rsid w:val="008B1379"/>
    <w:rsid w:val="008B1827"/>
    <w:rsid w:val="008B2438"/>
    <w:rsid w:val="008B29CA"/>
    <w:rsid w:val="008B2C0C"/>
    <w:rsid w:val="008B3440"/>
    <w:rsid w:val="008B35D8"/>
    <w:rsid w:val="008B363E"/>
    <w:rsid w:val="008B40D4"/>
    <w:rsid w:val="008B4531"/>
    <w:rsid w:val="008B49A5"/>
    <w:rsid w:val="008B49CE"/>
    <w:rsid w:val="008B6778"/>
    <w:rsid w:val="008B6FA6"/>
    <w:rsid w:val="008B7ED6"/>
    <w:rsid w:val="008C12C3"/>
    <w:rsid w:val="008C13A7"/>
    <w:rsid w:val="008C2D0F"/>
    <w:rsid w:val="008C3A8F"/>
    <w:rsid w:val="008C481E"/>
    <w:rsid w:val="008C4A20"/>
    <w:rsid w:val="008C50C9"/>
    <w:rsid w:val="008C510E"/>
    <w:rsid w:val="008C5CCC"/>
    <w:rsid w:val="008C5D1D"/>
    <w:rsid w:val="008C6019"/>
    <w:rsid w:val="008C6F2B"/>
    <w:rsid w:val="008D0675"/>
    <w:rsid w:val="008D0973"/>
    <w:rsid w:val="008D1459"/>
    <w:rsid w:val="008D1966"/>
    <w:rsid w:val="008D26BE"/>
    <w:rsid w:val="008D2C2F"/>
    <w:rsid w:val="008D2D4A"/>
    <w:rsid w:val="008D2E51"/>
    <w:rsid w:val="008D3D50"/>
    <w:rsid w:val="008D4716"/>
    <w:rsid w:val="008D4CFC"/>
    <w:rsid w:val="008D51A4"/>
    <w:rsid w:val="008D5731"/>
    <w:rsid w:val="008D58B1"/>
    <w:rsid w:val="008D5A62"/>
    <w:rsid w:val="008D5B4E"/>
    <w:rsid w:val="008D5D9E"/>
    <w:rsid w:val="008D6135"/>
    <w:rsid w:val="008D630C"/>
    <w:rsid w:val="008D7059"/>
    <w:rsid w:val="008D73AA"/>
    <w:rsid w:val="008D7FB6"/>
    <w:rsid w:val="008E092D"/>
    <w:rsid w:val="008E31BD"/>
    <w:rsid w:val="008E35C2"/>
    <w:rsid w:val="008E5BFC"/>
    <w:rsid w:val="008E657A"/>
    <w:rsid w:val="008E6FD2"/>
    <w:rsid w:val="008E7997"/>
    <w:rsid w:val="008F08CA"/>
    <w:rsid w:val="008F0F60"/>
    <w:rsid w:val="008F0FF2"/>
    <w:rsid w:val="008F1671"/>
    <w:rsid w:val="008F1741"/>
    <w:rsid w:val="008F23E5"/>
    <w:rsid w:val="008F43E0"/>
    <w:rsid w:val="008F5992"/>
    <w:rsid w:val="008F5EDC"/>
    <w:rsid w:val="008F64B3"/>
    <w:rsid w:val="008F6781"/>
    <w:rsid w:val="008F6FF3"/>
    <w:rsid w:val="00900DDC"/>
    <w:rsid w:val="00901FBF"/>
    <w:rsid w:val="00902F06"/>
    <w:rsid w:val="00903515"/>
    <w:rsid w:val="00903707"/>
    <w:rsid w:val="00904194"/>
    <w:rsid w:val="009047BE"/>
    <w:rsid w:val="00904E23"/>
    <w:rsid w:val="009051F1"/>
    <w:rsid w:val="00905769"/>
    <w:rsid w:val="0090632C"/>
    <w:rsid w:val="009106EF"/>
    <w:rsid w:val="0091085A"/>
    <w:rsid w:val="00910AC3"/>
    <w:rsid w:val="009111D8"/>
    <w:rsid w:val="009111F9"/>
    <w:rsid w:val="0091194E"/>
    <w:rsid w:val="009126B3"/>
    <w:rsid w:val="00912DA3"/>
    <w:rsid w:val="0091301A"/>
    <w:rsid w:val="00914BAA"/>
    <w:rsid w:val="00914BBB"/>
    <w:rsid w:val="00916EEB"/>
    <w:rsid w:val="009172C4"/>
    <w:rsid w:val="0091733F"/>
    <w:rsid w:val="009173A3"/>
    <w:rsid w:val="00917764"/>
    <w:rsid w:val="0092093C"/>
    <w:rsid w:val="009219CF"/>
    <w:rsid w:val="00921A34"/>
    <w:rsid w:val="00921D2E"/>
    <w:rsid w:val="00922FE3"/>
    <w:rsid w:val="009230CE"/>
    <w:rsid w:val="009236B1"/>
    <w:rsid w:val="009249B6"/>
    <w:rsid w:val="00924BEA"/>
    <w:rsid w:val="009255F4"/>
    <w:rsid w:val="00925659"/>
    <w:rsid w:val="0092566B"/>
    <w:rsid w:val="00925791"/>
    <w:rsid w:val="00925D94"/>
    <w:rsid w:val="00926CF7"/>
    <w:rsid w:val="00926DCE"/>
    <w:rsid w:val="009315EA"/>
    <w:rsid w:val="00931965"/>
    <w:rsid w:val="00931ACA"/>
    <w:rsid w:val="00932A0E"/>
    <w:rsid w:val="00933121"/>
    <w:rsid w:val="00933429"/>
    <w:rsid w:val="00933963"/>
    <w:rsid w:val="00933EA8"/>
    <w:rsid w:val="00933F53"/>
    <w:rsid w:val="00933FC2"/>
    <w:rsid w:val="00934F0F"/>
    <w:rsid w:val="009359B3"/>
    <w:rsid w:val="009361E4"/>
    <w:rsid w:val="00936A31"/>
    <w:rsid w:val="00936AC5"/>
    <w:rsid w:val="00937A4C"/>
    <w:rsid w:val="00937F6A"/>
    <w:rsid w:val="00940191"/>
    <w:rsid w:val="00940D1F"/>
    <w:rsid w:val="00940EE9"/>
    <w:rsid w:val="009413AE"/>
    <w:rsid w:val="0094165A"/>
    <w:rsid w:val="00941DE5"/>
    <w:rsid w:val="0094253D"/>
    <w:rsid w:val="00942B53"/>
    <w:rsid w:val="00942D2C"/>
    <w:rsid w:val="00943229"/>
    <w:rsid w:val="00943729"/>
    <w:rsid w:val="00944095"/>
    <w:rsid w:val="00944703"/>
    <w:rsid w:val="00945019"/>
    <w:rsid w:val="0094522A"/>
    <w:rsid w:val="009456B7"/>
    <w:rsid w:val="00946341"/>
    <w:rsid w:val="009474F7"/>
    <w:rsid w:val="00947C5D"/>
    <w:rsid w:val="0095008F"/>
    <w:rsid w:val="009505AB"/>
    <w:rsid w:val="00950615"/>
    <w:rsid w:val="00950A10"/>
    <w:rsid w:val="00951812"/>
    <w:rsid w:val="00951B23"/>
    <w:rsid w:val="00952A81"/>
    <w:rsid w:val="00953096"/>
    <w:rsid w:val="0095354C"/>
    <w:rsid w:val="009540ED"/>
    <w:rsid w:val="00955788"/>
    <w:rsid w:val="00955F5F"/>
    <w:rsid w:val="009565FA"/>
    <w:rsid w:val="00957456"/>
    <w:rsid w:val="00960517"/>
    <w:rsid w:val="00961BAF"/>
    <w:rsid w:val="009624FD"/>
    <w:rsid w:val="009629E6"/>
    <w:rsid w:val="00962FC8"/>
    <w:rsid w:val="00964A13"/>
    <w:rsid w:val="0096546B"/>
    <w:rsid w:val="00965D3E"/>
    <w:rsid w:val="0096739C"/>
    <w:rsid w:val="009679CA"/>
    <w:rsid w:val="0097040A"/>
    <w:rsid w:val="00973D91"/>
    <w:rsid w:val="0097496E"/>
    <w:rsid w:val="0097600B"/>
    <w:rsid w:val="0098141A"/>
    <w:rsid w:val="00982105"/>
    <w:rsid w:val="00982365"/>
    <w:rsid w:val="00982A94"/>
    <w:rsid w:val="00984251"/>
    <w:rsid w:val="009867D0"/>
    <w:rsid w:val="00986E24"/>
    <w:rsid w:val="00990855"/>
    <w:rsid w:val="00990A41"/>
    <w:rsid w:val="009910A9"/>
    <w:rsid w:val="009912DF"/>
    <w:rsid w:val="009914CC"/>
    <w:rsid w:val="00991C61"/>
    <w:rsid w:val="00991CA6"/>
    <w:rsid w:val="00992A4B"/>
    <w:rsid w:val="0099399D"/>
    <w:rsid w:val="00995C36"/>
    <w:rsid w:val="00995D5F"/>
    <w:rsid w:val="00996000"/>
    <w:rsid w:val="009962DB"/>
    <w:rsid w:val="00996C36"/>
    <w:rsid w:val="00996D6B"/>
    <w:rsid w:val="0099759D"/>
    <w:rsid w:val="009A018E"/>
    <w:rsid w:val="009A0406"/>
    <w:rsid w:val="009A25E3"/>
    <w:rsid w:val="009A2690"/>
    <w:rsid w:val="009A26D5"/>
    <w:rsid w:val="009A2961"/>
    <w:rsid w:val="009A361D"/>
    <w:rsid w:val="009A3AE8"/>
    <w:rsid w:val="009A3DDF"/>
    <w:rsid w:val="009A5020"/>
    <w:rsid w:val="009A5867"/>
    <w:rsid w:val="009A5E95"/>
    <w:rsid w:val="009A5FC5"/>
    <w:rsid w:val="009A612B"/>
    <w:rsid w:val="009A64A2"/>
    <w:rsid w:val="009A6D37"/>
    <w:rsid w:val="009A732B"/>
    <w:rsid w:val="009A7671"/>
    <w:rsid w:val="009B1E9E"/>
    <w:rsid w:val="009B2292"/>
    <w:rsid w:val="009B42F2"/>
    <w:rsid w:val="009B52DA"/>
    <w:rsid w:val="009B6390"/>
    <w:rsid w:val="009B7397"/>
    <w:rsid w:val="009B78A3"/>
    <w:rsid w:val="009B7D72"/>
    <w:rsid w:val="009C0476"/>
    <w:rsid w:val="009C059B"/>
    <w:rsid w:val="009C1547"/>
    <w:rsid w:val="009C1983"/>
    <w:rsid w:val="009C2600"/>
    <w:rsid w:val="009C31D2"/>
    <w:rsid w:val="009C3250"/>
    <w:rsid w:val="009C3A0B"/>
    <w:rsid w:val="009C3C70"/>
    <w:rsid w:val="009C3FCF"/>
    <w:rsid w:val="009C4CFF"/>
    <w:rsid w:val="009C64E4"/>
    <w:rsid w:val="009C6A35"/>
    <w:rsid w:val="009C741C"/>
    <w:rsid w:val="009C75AF"/>
    <w:rsid w:val="009D2EBE"/>
    <w:rsid w:val="009D354A"/>
    <w:rsid w:val="009D3A23"/>
    <w:rsid w:val="009D524B"/>
    <w:rsid w:val="009D6B26"/>
    <w:rsid w:val="009D7031"/>
    <w:rsid w:val="009D73F0"/>
    <w:rsid w:val="009D7483"/>
    <w:rsid w:val="009D78BD"/>
    <w:rsid w:val="009D795B"/>
    <w:rsid w:val="009E095B"/>
    <w:rsid w:val="009E1010"/>
    <w:rsid w:val="009E1802"/>
    <w:rsid w:val="009E2600"/>
    <w:rsid w:val="009E28DB"/>
    <w:rsid w:val="009E2B39"/>
    <w:rsid w:val="009E3382"/>
    <w:rsid w:val="009E44E3"/>
    <w:rsid w:val="009E4EB1"/>
    <w:rsid w:val="009E564A"/>
    <w:rsid w:val="009E5800"/>
    <w:rsid w:val="009E5B31"/>
    <w:rsid w:val="009E5B53"/>
    <w:rsid w:val="009E5B69"/>
    <w:rsid w:val="009E745B"/>
    <w:rsid w:val="009E7624"/>
    <w:rsid w:val="009E7763"/>
    <w:rsid w:val="009F2006"/>
    <w:rsid w:val="009F22CE"/>
    <w:rsid w:val="009F33DC"/>
    <w:rsid w:val="009F3CB8"/>
    <w:rsid w:val="009F43A7"/>
    <w:rsid w:val="009F464A"/>
    <w:rsid w:val="009F4F28"/>
    <w:rsid w:val="009F50C7"/>
    <w:rsid w:val="009F6C92"/>
    <w:rsid w:val="009F7568"/>
    <w:rsid w:val="00A0039E"/>
    <w:rsid w:val="00A00F26"/>
    <w:rsid w:val="00A011BF"/>
    <w:rsid w:val="00A01A69"/>
    <w:rsid w:val="00A02230"/>
    <w:rsid w:val="00A027EA"/>
    <w:rsid w:val="00A033C4"/>
    <w:rsid w:val="00A03853"/>
    <w:rsid w:val="00A03BC5"/>
    <w:rsid w:val="00A03E55"/>
    <w:rsid w:val="00A04B73"/>
    <w:rsid w:val="00A05116"/>
    <w:rsid w:val="00A05652"/>
    <w:rsid w:val="00A05AF2"/>
    <w:rsid w:val="00A06259"/>
    <w:rsid w:val="00A07013"/>
    <w:rsid w:val="00A07637"/>
    <w:rsid w:val="00A079A7"/>
    <w:rsid w:val="00A10C2F"/>
    <w:rsid w:val="00A11F70"/>
    <w:rsid w:val="00A12C38"/>
    <w:rsid w:val="00A12DFF"/>
    <w:rsid w:val="00A130DA"/>
    <w:rsid w:val="00A134D8"/>
    <w:rsid w:val="00A144CC"/>
    <w:rsid w:val="00A14FA7"/>
    <w:rsid w:val="00A159C8"/>
    <w:rsid w:val="00A15D86"/>
    <w:rsid w:val="00A15FAC"/>
    <w:rsid w:val="00A16845"/>
    <w:rsid w:val="00A170F7"/>
    <w:rsid w:val="00A17F24"/>
    <w:rsid w:val="00A20CF8"/>
    <w:rsid w:val="00A2138A"/>
    <w:rsid w:val="00A21E35"/>
    <w:rsid w:val="00A21EF5"/>
    <w:rsid w:val="00A22FA8"/>
    <w:rsid w:val="00A230E8"/>
    <w:rsid w:val="00A23191"/>
    <w:rsid w:val="00A231F7"/>
    <w:rsid w:val="00A23679"/>
    <w:rsid w:val="00A24F1E"/>
    <w:rsid w:val="00A25E2A"/>
    <w:rsid w:val="00A26491"/>
    <w:rsid w:val="00A26C08"/>
    <w:rsid w:val="00A26FA4"/>
    <w:rsid w:val="00A310CA"/>
    <w:rsid w:val="00A3183D"/>
    <w:rsid w:val="00A31D91"/>
    <w:rsid w:val="00A334D5"/>
    <w:rsid w:val="00A340E9"/>
    <w:rsid w:val="00A345CA"/>
    <w:rsid w:val="00A35863"/>
    <w:rsid w:val="00A35A98"/>
    <w:rsid w:val="00A36055"/>
    <w:rsid w:val="00A365D4"/>
    <w:rsid w:val="00A36E8F"/>
    <w:rsid w:val="00A41115"/>
    <w:rsid w:val="00A419CB"/>
    <w:rsid w:val="00A43182"/>
    <w:rsid w:val="00A435DD"/>
    <w:rsid w:val="00A448B6"/>
    <w:rsid w:val="00A4599F"/>
    <w:rsid w:val="00A45CFA"/>
    <w:rsid w:val="00A471C3"/>
    <w:rsid w:val="00A47360"/>
    <w:rsid w:val="00A5001B"/>
    <w:rsid w:val="00A52114"/>
    <w:rsid w:val="00A52655"/>
    <w:rsid w:val="00A53A25"/>
    <w:rsid w:val="00A53E92"/>
    <w:rsid w:val="00A562AF"/>
    <w:rsid w:val="00A56B90"/>
    <w:rsid w:val="00A56B95"/>
    <w:rsid w:val="00A56FA9"/>
    <w:rsid w:val="00A62278"/>
    <w:rsid w:val="00A62DB7"/>
    <w:rsid w:val="00A64557"/>
    <w:rsid w:val="00A6459F"/>
    <w:rsid w:val="00A65FC2"/>
    <w:rsid w:val="00A66917"/>
    <w:rsid w:val="00A6700D"/>
    <w:rsid w:val="00A67E30"/>
    <w:rsid w:val="00A705AD"/>
    <w:rsid w:val="00A70DC7"/>
    <w:rsid w:val="00A712C1"/>
    <w:rsid w:val="00A7176A"/>
    <w:rsid w:val="00A720FE"/>
    <w:rsid w:val="00A76322"/>
    <w:rsid w:val="00A76A2D"/>
    <w:rsid w:val="00A76A97"/>
    <w:rsid w:val="00A76E57"/>
    <w:rsid w:val="00A77604"/>
    <w:rsid w:val="00A77626"/>
    <w:rsid w:val="00A779FC"/>
    <w:rsid w:val="00A804CD"/>
    <w:rsid w:val="00A80DCE"/>
    <w:rsid w:val="00A81072"/>
    <w:rsid w:val="00A81D1E"/>
    <w:rsid w:val="00A82D74"/>
    <w:rsid w:val="00A849DC"/>
    <w:rsid w:val="00A85D86"/>
    <w:rsid w:val="00A862A9"/>
    <w:rsid w:val="00A86C24"/>
    <w:rsid w:val="00A8714A"/>
    <w:rsid w:val="00A905EA"/>
    <w:rsid w:val="00A911B5"/>
    <w:rsid w:val="00A919C2"/>
    <w:rsid w:val="00A925E6"/>
    <w:rsid w:val="00A93485"/>
    <w:rsid w:val="00A94232"/>
    <w:rsid w:val="00A9576D"/>
    <w:rsid w:val="00A960A9"/>
    <w:rsid w:val="00A96439"/>
    <w:rsid w:val="00A96A66"/>
    <w:rsid w:val="00A97634"/>
    <w:rsid w:val="00A97D8A"/>
    <w:rsid w:val="00AA010E"/>
    <w:rsid w:val="00AA01AD"/>
    <w:rsid w:val="00AA05F2"/>
    <w:rsid w:val="00AA0DC0"/>
    <w:rsid w:val="00AA0EDD"/>
    <w:rsid w:val="00AA1288"/>
    <w:rsid w:val="00AA1E4C"/>
    <w:rsid w:val="00AA1F25"/>
    <w:rsid w:val="00AA27DB"/>
    <w:rsid w:val="00AA2A6E"/>
    <w:rsid w:val="00AA49E1"/>
    <w:rsid w:val="00AA4D18"/>
    <w:rsid w:val="00AA5982"/>
    <w:rsid w:val="00AA6495"/>
    <w:rsid w:val="00AA6AD2"/>
    <w:rsid w:val="00AA6C55"/>
    <w:rsid w:val="00AA6D9F"/>
    <w:rsid w:val="00AA70C9"/>
    <w:rsid w:val="00AA72A1"/>
    <w:rsid w:val="00AA7636"/>
    <w:rsid w:val="00AA786D"/>
    <w:rsid w:val="00AB0B04"/>
    <w:rsid w:val="00AB0F09"/>
    <w:rsid w:val="00AB1931"/>
    <w:rsid w:val="00AB1ACB"/>
    <w:rsid w:val="00AB1C86"/>
    <w:rsid w:val="00AB1DD7"/>
    <w:rsid w:val="00AB3075"/>
    <w:rsid w:val="00AB31FF"/>
    <w:rsid w:val="00AB3399"/>
    <w:rsid w:val="00AB38E3"/>
    <w:rsid w:val="00AB3928"/>
    <w:rsid w:val="00AB3BF0"/>
    <w:rsid w:val="00AB41BC"/>
    <w:rsid w:val="00AB4373"/>
    <w:rsid w:val="00AB4B67"/>
    <w:rsid w:val="00AB5EE4"/>
    <w:rsid w:val="00AB60C2"/>
    <w:rsid w:val="00AB6C2E"/>
    <w:rsid w:val="00AB7B1C"/>
    <w:rsid w:val="00AC021C"/>
    <w:rsid w:val="00AC02BC"/>
    <w:rsid w:val="00AC0DD2"/>
    <w:rsid w:val="00AC17B4"/>
    <w:rsid w:val="00AC1FA2"/>
    <w:rsid w:val="00AC2A75"/>
    <w:rsid w:val="00AC2F77"/>
    <w:rsid w:val="00AC435C"/>
    <w:rsid w:val="00AC4794"/>
    <w:rsid w:val="00AC4F59"/>
    <w:rsid w:val="00AC5044"/>
    <w:rsid w:val="00AC617E"/>
    <w:rsid w:val="00AC6DFE"/>
    <w:rsid w:val="00AC6E14"/>
    <w:rsid w:val="00AC7AED"/>
    <w:rsid w:val="00AC7C3E"/>
    <w:rsid w:val="00AD06CD"/>
    <w:rsid w:val="00AD09C1"/>
    <w:rsid w:val="00AD11C2"/>
    <w:rsid w:val="00AD20FB"/>
    <w:rsid w:val="00AD3937"/>
    <w:rsid w:val="00AD401D"/>
    <w:rsid w:val="00AD463F"/>
    <w:rsid w:val="00AD5EF9"/>
    <w:rsid w:val="00AD6006"/>
    <w:rsid w:val="00AE06D1"/>
    <w:rsid w:val="00AE0879"/>
    <w:rsid w:val="00AE1BE1"/>
    <w:rsid w:val="00AE1E50"/>
    <w:rsid w:val="00AE2617"/>
    <w:rsid w:val="00AE3065"/>
    <w:rsid w:val="00AE39BD"/>
    <w:rsid w:val="00AE5103"/>
    <w:rsid w:val="00AE5DE8"/>
    <w:rsid w:val="00AE6484"/>
    <w:rsid w:val="00AE6C49"/>
    <w:rsid w:val="00AE7375"/>
    <w:rsid w:val="00AE7925"/>
    <w:rsid w:val="00AF0291"/>
    <w:rsid w:val="00AF08E8"/>
    <w:rsid w:val="00AF0E6B"/>
    <w:rsid w:val="00AF11A8"/>
    <w:rsid w:val="00AF146E"/>
    <w:rsid w:val="00AF2AFB"/>
    <w:rsid w:val="00AF39E2"/>
    <w:rsid w:val="00AF3E59"/>
    <w:rsid w:val="00AF4028"/>
    <w:rsid w:val="00AF6259"/>
    <w:rsid w:val="00AF6CC6"/>
    <w:rsid w:val="00AF7B39"/>
    <w:rsid w:val="00B001AA"/>
    <w:rsid w:val="00B00D8B"/>
    <w:rsid w:val="00B0135C"/>
    <w:rsid w:val="00B02476"/>
    <w:rsid w:val="00B03269"/>
    <w:rsid w:val="00B044F7"/>
    <w:rsid w:val="00B04F29"/>
    <w:rsid w:val="00B05470"/>
    <w:rsid w:val="00B065B5"/>
    <w:rsid w:val="00B066A8"/>
    <w:rsid w:val="00B0716F"/>
    <w:rsid w:val="00B079EA"/>
    <w:rsid w:val="00B101B2"/>
    <w:rsid w:val="00B1152F"/>
    <w:rsid w:val="00B133B8"/>
    <w:rsid w:val="00B133DF"/>
    <w:rsid w:val="00B13AD2"/>
    <w:rsid w:val="00B141A9"/>
    <w:rsid w:val="00B147C6"/>
    <w:rsid w:val="00B14D7E"/>
    <w:rsid w:val="00B151E0"/>
    <w:rsid w:val="00B16584"/>
    <w:rsid w:val="00B167F0"/>
    <w:rsid w:val="00B2015A"/>
    <w:rsid w:val="00B20E59"/>
    <w:rsid w:val="00B21285"/>
    <w:rsid w:val="00B21810"/>
    <w:rsid w:val="00B242ED"/>
    <w:rsid w:val="00B24BC4"/>
    <w:rsid w:val="00B252B2"/>
    <w:rsid w:val="00B2612B"/>
    <w:rsid w:val="00B26179"/>
    <w:rsid w:val="00B261FB"/>
    <w:rsid w:val="00B26680"/>
    <w:rsid w:val="00B26F38"/>
    <w:rsid w:val="00B27717"/>
    <w:rsid w:val="00B27D15"/>
    <w:rsid w:val="00B306C2"/>
    <w:rsid w:val="00B3075D"/>
    <w:rsid w:val="00B30EF3"/>
    <w:rsid w:val="00B3156F"/>
    <w:rsid w:val="00B3301F"/>
    <w:rsid w:val="00B3499A"/>
    <w:rsid w:val="00B35E0C"/>
    <w:rsid w:val="00B361EB"/>
    <w:rsid w:val="00B4053E"/>
    <w:rsid w:val="00B4152C"/>
    <w:rsid w:val="00B415A4"/>
    <w:rsid w:val="00B42DD7"/>
    <w:rsid w:val="00B42F45"/>
    <w:rsid w:val="00B4367B"/>
    <w:rsid w:val="00B44EEB"/>
    <w:rsid w:val="00B450CE"/>
    <w:rsid w:val="00B458D1"/>
    <w:rsid w:val="00B4624A"/>
    <w:rsid w:val="00B472D1"/>
    <w:rsid w:val="00B47901"/>
    <w:rsid w:val="00B47AC5"/>
    <w:rsid w:val="00B47FA8"/>
    <w:rsid w:val="00B5000B"/>
    <w:rsid w:val="00B50450"/>
    <w:rsid w:val="00B5191F"/>
    <w:rsid w:val="00B51DF6"/>
    <w:rsid w:val="00B5247F"/>
    <w:rsid w:val="00B52602"/>
    <w:rsid w:val="00B52EF3"/>
    <w:rsid w:val="00B52F5B"/>
    <w:rsid w:val="00B53A87"/>
    <w:rsid w:val="00B53CF1"/>
    <w:rsid w:val="00B541F0"/>
    <w:rsid w:val="00B54518"/>
    <w:rsid w:val="00B553EB"/>
    <w:rsid w:val="00B5591A"/>
    <w:rsid w:val="00B5595C"/>
    <w:rsid w:val="00B55B0F"/>
    <w:rsid w:val="00B560F3"/>
    <w:rsid w:val="00B561A7"/>
    <w:rsid w:val="00B56E8D"/>
    <w:rsid w:val="00B56F08"/>
    <w:rsid w:val="00B60905"/>
    <w:rsid w:val="00B61BFC"/>
    <w:rsid w:val="00B62BB4"/>
    <w:rsid w:val="00B64F0A"/>
    <w:rsid w:val="00B6574C"/>
    <w:rsid w:val="00B66B72"/>
    <w:rsid w:val="00B676B4"/>
    <w:rsid w:val="00B67EB9"/>
    <w:rsid w:val="00B70468"/>
    <w:rsid w:val="00B7060F"/>
    <w:rsid w:val="00B7237E"/>
    <w:rsid w:val="00B7253A"/>
    <w:rsid w:val="00B72A0D"/>
    <w:rsid w:val="00B73416"/>
    <w:rsid w:val="00B73FA1"/>
    <w:rsid w:val="00B74351"/>
    <w:rsid w:val="00B748C6"/>
    <w:rsid w:val="00B74BF0"/>
    <w:rsid w:val="00B7576C"/>
    <w:rsid w:val="00B75E56"/>
    <w:rsid w:val="00B7606F"/>
    <w:rsid w:val="00B7654C"/>
    <w:rsid w:val="00B776EE"/>
    <w:rsid w:val="00B805E8"/>
    <w:rsid w:val="00B807A7"/>
    <w:rsid w:val="00B80818"/>
    <w:rsid w:val="00B80A91"/>
    <w:rsid w:val="00B80DBF"/>
    <w:rsid w:val="00B8227E"/>
    <w:rsid w:val="00B82880"/>
    <w:rsid w:val="00B83016"/>
    <w:rsid w:val="00B8344E"/>
    <w:rsid w:val="00B85DFE"/>
    <w:rsid w:val="00B86751"/>
    <w:rsid w:val="00B86EF2"/>
    <w:rsid w:val="00B87376"/>
    <w:rsid w:val="00B87506"/>
    <w:rsid w:val="00B8796A"/>
    <w:rsid w:val="00B90A18"/>
    <w:rsid w:val="00B90BD4"/>
    <w:rsid w:val="00B91234"/>
    <w:rsid w:val="00B91994"/>
    <w:rsid w:val="00B92A1C"/>
    <w:rsid w:val="00B93010"/>
    <w:rsid w:val="00B9485D"/>
    <w:rsid w:val="00B94982"/>
    <w:rsid w:val="00B9558B"/>
    <w:rsid w:val="00B96156"/>
    <w:rsid w:val="00B97CCD"/>
    <w:rsid w:val="00BA018F"/>
    <w:rsid w:val="00BA0951"/>
    <w:rsid w:val="00BA1977"/>
    <w:rsid w:val="00BA2086"/>
    <w:rsid w:val="00BA23FC"/>
    <w:rsid w:val="00BA24C6"/>
    <w:rsid w:val="00BA31E5"/>
    <w:rsid w:val="00BA4251"/>
    <w:rsid w:val="00BA481D"/>
    <w:rsid w:val="00BA4C20"/>
    <w:rsid w:val="00BA5753"/>
    <w:rsid w:val="00BA6438"/>
    <w:rsid w:val="00BA6A91"/>
    <w:rsid w:val="00BA6CF1"/>
    <w:rsid w:val="00BB0BA7"/>
    <w:rsid w:val="00BB2A59"/>
    <w:rsid w:val="00BB2BDC"/>
    <w:rsid w:val="00BB4416"/>
    <w:rsid w:val="00BB495E"/>
    <w:rsid w:val="00BB4EBF"/>
    <w:rsid w:val="00BB5749"/>
    <w:rsid w:val="00BB703E"/>
    <w:rsid w:val="00BB71B3"/>
    <w:rsid w:val="00BB796D"/>
    <w:rsid w:val="00BC1EBB"/>
    <w:rsid w:val="00BC31C4"/>
    <w:rsid w:val="00BC3E89"/>
    <w:rsid w:val="00BC434B"/>
    <w:rsid w:val="00BC7845"/>
    <w:rsid w:val="00BD070A"/>
    <w:rsid w:val="00BD0839"/>
    <w:rsid w:val="00BD13BE"/>
    <w:rsid w:val="00BD1D59"/>
    <w:rsid w:val="00BD229B"/>
    <w:rsid w:val="00BD23A2"/>
    <w:rsid w:val="00BD2AE2"/>
    <w:rsid w:val="00BD2DA7"/>
    <w:rsid w:val="00BD349D"/>
    <w:rsid w:val="00BD3B0C"/>
    <w:rsid w:val="00BD4637"/>
    <w:rsid w:val="00BD55C0"/>
    <w:rsid w:val="00BD564C"/>
    <w:rsid w:val="00BD5BD6"/>
    <w:rsid w:val="00BD7204"/>
    <w:rsid w:val="00BD7B1B"/>
    <w:rsid w:val="00BE05E0"/>
    <w:rsid w:val="00BE23B2"/>
    <w:rsid w:val="00BE3019"/>
    <w:rsid w:val="00BE355E"/>
    <w:rsid w:val="00BE3D05"/>
    <w:rsid w:val="00BE3F3A"/>
    <w:rsid w:val="00BE6327"/>
    <w:rsid w:val="00BE64C7"/>
    <w:rsid w:val="00BE713D"/>
    <w:rsid w:val="00BF06FB"/>
    <w:rsid w:val="00BF0F4A"/>
    <w:rsid w:val="00BF1E8A"/>
    <w:rsid w:val="00BF2AFA"/>
    <w:rsid w:val="00BF2D8A"/>
    <w:rsid w:val="00BF364A"/>
    <w:rsid w:val="00BF3C91"/>
    <w:rsid w:val="00BF4114"/>
    <w:rsid w:val="00BF412E"/>
    <w:rsid w:val="00BF42D7"/>
    <w:rsid w:val="00BF4314"/>
    <w:rsid w:val="00BF4767"/>
    <w:rsid w:val="00BF57A9"/>
    <w:rsid w:val="00BF61F4"/>
    <w:rsid w:val="00BF669E"/>
    <w:rsid w:val="00BF67C4"/>
    <w:rsid w:val="00BF6B24"/>
    <w:rsid w:val="00BF6B7B"/>
    <w:rsid w:val="00BF7506"/>
    <w:rsid w:val="00BF7728"/>
    <w:rsid w:val="00BF7C33"/>
    <w:rsid w:val="00BF7C66"/>
    <w:rsid w:val="00BF7CCA"/>
    <w:rsid w:val="00C001C1"/>
    <w:rsid w:val="00C001D1"/>
    <w:rsid w:val="00C00A45"/>
    <w:rsid w:val="00C0115A"/>
    <w:rsid w:val="00C02026"/>
    <w:rsid w:val="00C02FCE"/>
    <w:rsid w:val="00C05415"/>
    <w:rsid w:val="00C072DA"/>
    <w:rsid w:val="00C073BC"/>
    <w:rsid w:val="00C076F8"/>
    <w:rsid w:val="00C07B14"/>
    <w:rsid w:val="00C07E58"/>
    <w:rsid w:val="00C10125"/>
    <w:rsid w:val="00C11A79"/>
    <w:rsid w:val="00C129A9"/>
    <w:rsid w:val="00C12D47"/>
    <w:rsid w:val="00C13C5C"/>
    <w:rsid w:val="00C147BD"/>
    <w:rsid w:val="00C173AB"/>
    <w:rsid w:val="00C1773B"/>
    <w:rsid w:val="00C17953"/>
    <w:rsid w:val="00C17BC7"/>
    <w:rsid w:val="00C209B6"/>
    <w:rsid w:val="00C20A1B"/>
    <w:rsid w:val="00C20EEB"/>
    <w:rsid w:val="00C2180C"/>
    <w:rsid w:val="00C2227D"/>
    <w:rsid w:val="00C222CE"/>
    <w:rsid w:val="00C2230C"/>
    <w:rsid w:val="00C2267D"/>
    <w:rsid w:val="00C22737"/>
    <w:rsid w:val="00C2482C"/>
    <w:rsid w:val="00C257F8"/>
    <w:rsid w:val="00C25DFA"/>
    <w:rsid w:val="00C261CB"/>
    <w:rsid w:val="00C26FFE"/>
    <w:rsid w:val="00C2730B"/>
    <w:rsid w:val="00C27CBF"/>
    <w:rsid w:val="00C27EE1"/>
    <w:rsid w:val="00C30021"/>
    <w:rsid w:val="00C3025E"/>
    <w:rsid w:val="00C31848"/>
    <w:rsid w:val="00C318EB"/>
    <w:rsid w:val="00C3216E"/>
    <w:rsid w:val="00C32A1F"/>
    <w:rsid w:val="00C335CF"/>
    <w:rsid w:val="00C33621"/>
    <w:rsid w:val="00C33F0B"/>
    <w:rsid w:val="00C34A3D"/>
    <w:rsid w:val="00C358F1"/>
    <w:rsid w:val="00C35FF5"/>
    <w:rsid w:val="00C36CD7"/>
    <w:rsid w:val="00C37111"/>
    <w:rsid w:val="00C3741E"/>
    <w:rsid w:val="00C3783A"/>
    <w:rsid w:val="00C37A4C"/>
    <w:rsid w:val="00C37D43"/>
    <w:rsid w:val="00C4120C"/>
    <w:rsid w:val="00C41AF0"/>
    <w:rsid w:val="00C41F37"/>
    <w:rsid w:val="00C429FE"/>
    <w:rsid w:val="00C447A2"/>
    <w:rsid w:val="00C460EA"/>
    <w:rsid w:val="00C46918"/>
    <w:rsid w:val="00C478CA"/>
    <w:rsid w:val="00C4791E"/>
    <w:rsid w:val="00C47D18"/>
    <w:rsid w:val="00C50071"/>
    <w:rsid w:val="00C50E7C"/>
    <w:rsid w:val="00C518B8"/>
    <w:rsid w:val="00C5223C"/>
    <w:rsid w:val="00C5249B"/>
    <w:rsid w:val="00C53C34"/>
    <w:rsid w:val="00C54286"/>
    <w:rsid w:val="00C54666"/>
    <w:rsid w:val="00C5571C"/>
    <w:rsid w:val="00C56391"/>
    <w:rsid w:val="00C56444"/>
    <w:rsid w:val="00C568B6"/>
    <w:rsid w:val="00C56DBE"/>
    <w:rsid w:val="00C57620"/>
    <w:rsid w:val="00C57BE0"/>
    <w:rsid w:val="00C6083E"/>
    <w:rsid w:val="00C60AB8"/>
    <w:rsid w:val="00C6126D"/>
    <w:rsid w:val="00C61EFD"/>
    <w:rsid w:val="00C62739"/>
    <w:rsid w:val="00C63C8D"/>
    <w:rsid w:val="00C63DFF"/>
    <w:rsid w:val="00C6514D"/>
    <w:rsid w:val="00C65D45"/>
    <w:rsid w:val="00C65D5D"/>
    <w:rsid w:val="00C65D82"/>
    <w:rsid w:val="00C6694E"/>
    <w:rsid w:val="00C6789E"/>
    <w:rsid w:val="00C67FA1"/>
    <w:rsid w:val="00C71EF3"/>
    <w:rsid w:val="00C7250B"/>
    <w:rsid w:val="00C7285A"/>
    <w:rsid w:val="00C74751"/>
    <w:rsid w:val="00C74D2D"/>
    <w:rsid w:val="00C74F1A"/>
    <w:rsid w:val="00C76603"/>
    <w:rsid w:val="00C76701"/>
    <w:rsid w:val="00C8049F"/>
    <w:rsid w:val="00C80C80"/>
    <w:rsid w:val="00C8147B"/>
    <w:rsid w:val="00C814AC"/>
    <w:rsid w:val="00C81E59"/>
    <w:rsid w:val="00C82800"/>
    <w:rsid w:val="00C83398"/>
    <w:rsid w:val="00C83D20"/>
    <w:rsid w:val="00C83FE1"/>
    <w:rsid w:val="00C8475D"/>
    <w:rsid w:val="00C84834"/>
    <w:rsid w:val="00C85D5A"/>
    <w:rsid w:val="00C86C9F"/>
    <w:rsid w:val="00C90573"/>
    <w:rsid w:val="00C90A24"/>
    <w:rsid w:val="00C9177C"/>
    <w:rsid w:val="00C917AE"/>
    <w:rsid w:val="00C91D0B"/>
    <w:rsid w:val="00C91FC8"/>
    <w:rsid w:val="00C93A1A"/>
    <w:rsid w:val="00C94A2B"/>
    <w:rsid w:val="00C96704"/>
    <w:rsid w:val="00C96CFF"/>
    <w:rsid w:val="00C96D38"/>
    <w:rsid w:val="00C97EC0"/>
    <w:rsid w:val="00C97F33"/>
    <w:rsid w:val="00CA1906"/>
    <w:rsid w:val="00CA19E2"/>
    <w:rsid w:val="00CA2625"/>
    <w:rsid w:val="00CA30A5"/>
    <w:rsid w:val="00CA3282"/>
    <w:rsid w:val="00CA3DF7"/>
    <w:rsid w:val="00CA43A1"/>
    <w:rsid w:val="00CA54F4"/>
    <w:rsid w:val="00CA5825"/>
    <w:rsid w:val="00CA6400"/>
    <w:rsid w:val="00CA6428"/>
    <w:rsid w:val="00CA70F6"/>
    <w:rsid w:val="00CB081D"/>
    <w:rsid w:val="00CB148B"/>
    <w:rsid w:val="00CB14D2"/>
    <w:rsid w:val="00CB1596"/>
    <w:rsid w:val="00CB1894"/>
    <w:rsid w:val="00CB2373"/>
    <w:rsid w:val="00CB2CEB"/>
    <w:rsid w:val="00CB30C4"/>
    <w:rsid w:val="00CB425C"/>
    <w:rsid w:val="00CB4E56"/>
    <w:rsid w:val="00CB50D5"/>
    <w:rsid w:val="00CB5674"/>
    <w:rsid w:val="00CB59F8"/>
    <w:rsid w:val="00CB5EA7"/>
    <w:rsid w:val="00CB7419"/>
    <w:rsid w:val="00CC0B2B"/>
    <w:rsid w:val="00CC1C85"/>
    <w:rsid w:val="00CC37FC"/>
    <w:rsid w:val="00CC43F0"/>
    <w:rsid w:val="00CC471E"/>
    <w:rsid w:val="00CC483C"/>
    <w:rsid w:val="00CC5098"/>
    <w:rsid w:val="00CC576F"/>
    <w:rsid w:val="00CC68BE"/>
    <w:rsid w:val="00CC730B"/>
    <w:rsid w:val="00CD0196"/>
    <w:rsid w:val="00CD0950"/>
    <w:rsid w:val="00CD13DC"/>
    <w:rsid w:val="00CD16C5"/>
    <w:rsid w:val="00CD1BFF"/>
    <w:rsid w:val="00CD250F"/>
    <w:rsid w:val="00CD3BA6"/>
    <w:rsid w:val="00CD3E6C"/>
    <w:rsid w:val="00CD44B0"/>
    <w:rsid w:val="00CD44BF"/>
    <w:rsid w:val="00CD495A"/>
    <w:rsid w:val="00CD4C46"/>
    <w:rsid w:val="00CD62B0"/>
    <w:rsid w:val="00CD7B40"/>
    <w:rsid w:val="00CE0C1C"/>
    <w:rsid w:val="00CE3420"/>
    <w:rsid w:val="00CE36E2"/>
    <w:rsid w:val="00CE3961"/>
    <w:rsid w:val="00CE3C14"/>
    <w:rsid w:val="00CE4C26"/>
    <w:rsid w:val="00CE4D18"/>
    <w:rsid w:val="00CE6DC5"/>
    <w:rsid w:val="00CE6F2C"/>
    <w:rsid w:val="00CE72DD"/>
    <w:rsid w:val="00CF0559"/>
    <w:rsid w:val="00CF0583"/>
    <w:rsid w:val="00CF19B8"/>
    <w:rsid w:val="00CF2017"/>
    <w:rsid w:val="00CF2402"/>
    <w:rsid w:val="00CF24EA"/>
    <w:rsid w:val="00CF256B"/>
    <w:rsid w:val="00CF3091"/>
    <w:rsid w:val="00CF33B8"/>
    <w:rsid w:val="00CF367C"/>
    <w:rsid w:val="00CF4CBA"/>
    <w:rsid w:val="00CF58DC"/>
    <w:rsid w:val="00CF681B"/>
    <w:rsid w:val="00CF7971"/>
    <w:rsid w:val="00D017A5"/>
    <w:rsid w:val="00D035AC"/>
    <w:rsid w:val="00D0392A"/>
    <w:rsid w:val="00D04C5A"/>
    <w:rsid w:val="00D05A3C"/>
    <w:rsid w:val="00D06BFC"/>
    <w:rsid w:val="00D079D7"/>
    <w:rsid w:val="00D07C87"/>
    <w:rsid w:val="00D101F1"/>
    <w:rsid w:val="00D109CE"/>
    <w:rsid w:val="00D10EFA"/>
    <w:rsid w:val="00D124EA"/>
    <w:rsid w:val="00D13079"/>
    <w:rsid w:val="00D14CB7"/>
    <w:rsid w:val="00D1507F"/>
    <w:rsid w:val="00D15BD9"/>
    <w:rsid w:val="00D15F8B"/>
    <w:rsid w:val="00D165FE"/>
    <w:rsid w:val="00D1732C"/>
    <w:rsid w:val="00D20867"/>
    <w:rsid w:val="00D21D83"/>
    <w:rsid w:val="00D21E68"/>
    <w:rsid w:val="00D227CF"/>
    <w:rsid w:val="00D228EF"/>
    <w:rsid w:val="00D230F6"/>
    <w:rsid w:val="00D23BB1"/>
    <w:rsid w:val="00D253BE"/>
    <w:rsid w:val="00D25B45"/>
    <w:rsid w:val="00D25B84"/>
    <w:rsid w:val="00D261C0"/>
    <w:rsid w:val="00D268BF"/>
    <w:rsid w:val="00D26DF0"/>
    <w:rsid w:val="00D27D2C"/>
    <w:rsid w:val="00D27D7E"/>
    <w:rsid w:val="00D27DED"/>
    <w:rsid w:val="00D30199"/>
    <w:rsid w:val="00D305DC"/>
    <w:rsid w:val="00D30BB7"/>
    <w:rsid w:val="00D30F98"/>
    <w:rsid w:val="00D31731"/>
    <w:rsid w:val="00D32000"/>
    <w:rsid w:val="00D33410"/>
    <w:rsid w:val="00D33BA6"/>
    <w:rsid w:val="00D34283"/>
    <w:rsid w:val="00D34615"/>
    <w:rsid w:val="00D34D33"/>
    <w:rsid w:val="00D34F8E"/>
    <w:rsid w:val="00D3506D"/>
    <w:rsid w:val="00D35E1C"/>
    <w:rsid w:val="00D36D3B"/>
    <w:rsid w:val="00D373A3"/>
    <w:rsid w:val="00D3775D"/>
    <w:rsid w:val="00D3793A"/>
    <w:rsid w:val="00D37C28"/>
    <w:rsid w:val="00D40302"/>
    <w:rsid w:val="00D40436"/>
    <w:rsid w:val="00D40AA1"/>
    <w:rsid w:val="00D40DED"/>
    <w:rsid w:val="00D40DF0"/>
    <w:rsid w:val="00D41554"/>
    <w:rsid w:val="00D41C25"/>
    <w:rsid w:val="00D42197"/>
    <w:rsid w:val="00D4237F"/>
    <w:rsid w:val="00D433FF"/>
    <w:rsid w:val="00D43BD6"/>
    <w:rsid w:val="00D44345"/>
    <w:rsid w:val="00D44474"/>
    <w:rsid w:val="00D44A62"/>
    <w:rsid w:val="00D44EE8"/>
    <w:rsid w:val="00D4510A"/>
    <w:rsid w:val="00D45215"/>
    <w:rsid w:val="00D46DC7"/>
    <w:rsid w:val="00D47AF9"/>
    <w:rsid w:val="00D50C79"/>
    <w:rsid w:val="00D50E7F"/>
    <w:rsid w:val="00D51D94"/>
    <w:rsid w:val="00D52055"/>
    <w:rsid w:val="00D522DD"/>
    <w:rsid w:val="00D523D6"/>
    <w:rsid w:val="00D535D3"/>
    <w:rsid w:val="00D53B9A"/>
    <w:rsid w:val="00D55289"/>
    <w:rsid w:val="00D55818"/>
    <w:rsid w:val="00D5597E"/>
    <w:rsid w:val="00D55F00"/>
    <w:rsid w:val="00D55FB7"/>
    <w:rsid w:val="00D562DF"/>
    <w:rsid w:val="00D562F7"/>
    <w:rsid w:val="00D57765"/>
    <w:rsid w:val="00D57EE1"/>
    <w:rsid w:val="00D621BF"/>
    <w:rsid w:val="00D630FB"/>
    <w:rsid w:val="00D6414D"/>
    <w:rsid w:val="00D643BE"/>
    <w:rsid w:val="00D646B5"/>
    <w:rsid w:val="00D64AC5"/>
    <w:rsid w:val="00D64C0F"/>
    <w:rsid w:val="00D6577C"/>
    <w:rsid w:val="00D66722"/>
    <w:rsid w:val="00D6789E"/>
    <w:rsid w:val="00D704AD"/>
    <w:rsid w:val="00D70CEA"/>
    <w:rsid w:val="00D7180B"/>
    <w:rsid w:val="00D736AE"/>
    <w:rsid w:val="00D73CCC"/>
    <w:rsid w:val="00D73D33"/>
    <w:rsid w:val="00D751A1"/>
    <w:rsid w:val="00D756FA"/>
    <w:rsid w:val="00D75E11"/>
    <w:rsid w:val="00D77F1E"/>
    <w:rsid w:val="00D81E0A"/>
    <w:rsid w:val="00D81F01"/>
    <w:rsid w:val="00D829CD"/>
    <w:rsid w:val="00D83A28"/>
    <w:rsid w:val="00D8428B"/>
    <w:rsid w:val="00D8443C"/>
    <w:rsid w:val="00D8493F"/>
    <w:rsid w:val="00D84F5F"/>
    <w:rsid w:val="00D85DC0"/>
    <w:rsid w:val="00D85E09"/>
    <w:rsid w:val="00D86732"/>
    <w:rsid w:val="00D86D4E"/>
    <w:rsid w:val="00D871D7"/>
    <w:rsid w:val="00D87339"/>
    <w:rsid w:val="00D87591"/>
    <w:rsid w:val="00D875F3"/>
    <w:rsid w:val="00D900DC"/>
    <w:rsid w:val="00D91801"/>
    <w:rsid w:val="00D91BFC"/>
    <w:rsid w:val="00D928F8"/>
    <w:rsid w:val="00D929CF"/>
    <w:rsid w:val="00D9377D"/>
    <w:rsid w:val="00D946C5"/>
    <w:rsid w:val="00D94721"/>
    <w:rsid w:val="00D9759A"/>
    <w:rsid w:val="00D97B2D"/>
    <w:rsid w:val="00DA0667"/>
    <w:rsid w:val="00DA1615"/>
    <w:rsid w:val="00DA2897"/>
    <w:rsid w:val="00DA3914"/>
    <w:rsid w:val="00DA42DA"/>
    <w:rsid w:val="00DA43A0"/>
    <w:rsid w:val="00DA4510"/>
    <w:rsid w:val="00DA4C58"/>
    <w:rsid w:val="00DA5C24"/>
    <w:rsid w:val="00DA6036"/>
    <w:rsid w:val="00DA632F"/>
    <w:rsid w:val="00DA657F"/>
    <w:rsid w:val="00DA6844"/>
    <w:rsid w:val="00DA6ADE"/>
    <w:rsid w:val="00DB125A"/>
    <w:rsid w:val="00DB28A8"/>
    <w:rsid w:val="00DB2A2B"/>
    <w:rsid w:val="00DB2F79"/>
    <w:rsid w:val="00DB304B"/>
    <w:rsid w:val="00DB42BA"/>
    <w:rsid w:val="00DB42CB"/>
    <w:rsid w:val="00DB498C"/>
    <w:rsid w:val="00DB4A7B"/>
    <w:rsid w:val="00DB54D2"/>
    <w:rsid w:val="00DB6966"/>
    <w:rsid w:val="00DB7F9F"/>
    <w:rsid w:val="00DC135F"/>
    <w:rsid w:val="00DC21E9"/>
    <w:rsid w:val="00DC270F"/>
    <w:rsid w:val="00DC382F"/>
    <w:rsid w:val="00DC3A4A"/>
    <w:rsid w:val="00DC3E29"/>
    <w:rsid w:val="00DC5170"/>
    <w:rsid w:val="00DC5DD9"/>
    <w:rsid w:val="00DC620F"/>
    <w:rsid w:val="00DC6BF6"/>
    <w:rsid w:val="00DC7583"/>
    <w:rsid w:val="00DD015A"/>
    <w:rsid w:val="00DD0812"/>
    <w:rsid w:val="00DD081C"/>
    <w:rsid w:val="00DD0C51"/>
    <w:rsid w:val="00DD19D5"/>
    <w:rsid w:val="00DD1AE4"/>
    <w:rsid w:val="00DD3041"/>
    <w:rsid w:val="00DD4654"/>
    <w:rsid w:val="00DD519A"/>
    <w:rsid w:val="00DD5E8A"/>
    <w:rsid w:val="00DD6CA4"/>
    <w:rsid w:val="00DE0434"/>
    <w:rsid w:val="00DE06B8"/>
    <w:rsid w:val="00DE0992"/>
    <w:rsid w:val="00DE111E"/>
    <w:rsid w:val="00DE16FF"/>
    <w:rsid w:val="00DE1A82"/>
    <w:rsid w:val="00DE1EFE"/>
    <w:rsid w:val="00DE2649"/>
    <w:rsid w:val="00DE280A"/>
    <w:rsid w:val="00DE2EAB"/>
    <w:rsid w:val="00DE412A"/>
    <w:rsid w:val="00DE4F18"/>
    <w:rsid w:val="00DE51E1"/>
    <w:rsid w:val="00DE59F4"/>
    <w:rsid w:val="00DE7FA0"/>
    <w:rsid w:val="00DF2445"/>
    <w:rsid w:val="00DF2CF9"/>
    <w:rsid w:val="00DF3ADA"/>
    <w:rsid w:val="00DF3E75"/>
    <w:rsid w:val="00DF6601"/>
    <w:rsid w:val="00DF6624"/>
    <w:rsid w:val="00DF7D2B"/>
    <w:rsid w:val="00DF7F4B"/>
    <w:rsid w:val="00E00419"/>
    <w:rsid w:val="00E005B1"/>
    <w:rsid w:val="00E00D48"/>
    <w:rsid w:val="00E01165"/>
    <w:rsid w:val="00E02642"/>
    <w:rsid w:val="00E0323A"/>
    <w:rsid w:val="00E03C13"/>
    <w:rsid w:val="00E03C45"/>
    <w:rsid w:val="00E03DDB"/>
    <w:rsid w:val="00E05342"/>
    <w:rsid w:val="00E059E3"/>
    <w:rsid w:val="00E06536"/>
    <w:rsid w:val="00E068FA"/>
    <w:rsid w:val="00E06CA9"/>
    <w:rsid w:val="00E0725E"/>
    <w:rsid w:val="00E078B0"/>
    <w:rsid w:val="00E07926"/>
    <w:rsid w:val="00E07B2E"/>
    <w:rsid w:val="00E10D54"/>
    <w:rsid w:val="00E11404"/>
    <w:rsid w:val="00E1217F"/>
    <w:rsid w:val="00E12255"/>
    <w:rsid w:val="00E1336C"/>
    <w:rsid w:val="00E13716"/>
    <w:rsid w:val="00E13CA9"/>
    <w:rsid w:val="00E140A6"/>
    <w:rsid w:val="00E14E43"/>
    <w:rsid w:val="00E14F4E"/>
    <w:rsid w:val="00E1601B"/>
    <w:rsid w:val="00E16621"/>
    <w:rsid w:val="00E16629"/>
    <w:rsid w:val="00E208D6"/>
    <w:rsid w:val="00E20A2F"/>
    <w:rsid w:val="00E20D1C"/>
    <w:rsid w:val="00E20E29"/>
    <w:rsid w:val="00E21837"/>
    <w:rsid w:val="00E228E6"/>
    <w:rsid w:val="00E229F5"/>
    <w:rsid w:val="00E238AA"/>
    <w:rsid w:val="00E23C32"/>
    <w:rsid w:val="00E24583"/>
    <w:rsid w:val="00E2479C"/>
    <w:rsid w:val="00E24EDB"/>
    <w:rsid w:val="00E25436"/>
    <w:rsid w:val="00E25E50"/>
    <w:rsid w:val="00E2634D"/>
    <w:rsid w:val="00E26524"/>
    <w:rsid w:val="00E279FF"/>
    <w:rsid w:val="00E307F0"/>
    <w:rsid w:val="00E31BC9"/>
    <w:rsid w:val="00E328C4"/>
    <w:rsid w:val="00E3447E"/>
    <w:rsid w:val="00E3459F"/>
    <w:rsid w:val="00E34825"/>
    <w:rsid w:val="00E34D9E"/>
    <w:rsid w:val="00E352DB"/>
    <w:rsid w:val="00E3560E"/>
    <w:rsid w:val="00E35680"/>
    <w:rsid w:val="00E35BA1"/>
    <w:rsid w:val="00E37BD4"/>
    <w:rsid w:val="00E40D90"/>
    <w:rsid w:val="00E41817"/>
    <w:rsid w:val="00E426F9"/>
    <w:rsid w:val="00E42FC5"/>
    <w:rsid w:val="00E43323"/>
    <w:rsid w:val="00E433FC"/>
    <w:rsid w:val="00E434C3"/>
    <w:rsid w:val="00E440AE"/>
    <w:rsid w:val="00E45782"/>
    <w:rsid w:val="00E45B40"/>
    <w:rsid w:val="00E45D09"/>
    <w:rsid w:val="00E47846"/>
    <w:rsid w:val="00E50416"/>
    <w:rsid w:val="00E50626"/>
    <w:rsid w:val="00E50E47"/>
    <w:rsid w:val="00E51E5D"/>
    <w:rsid w:val="00E51F99"/>
    <w:rsid w:val="00E52118"/>
    <w:rsid w:val="00E521C3"/>
    <w:rsid w:val="00E547F9"/>
    <w:rsid w:val="00E54A77"/>
    <w:rsid w:val="00E54C15"/>
    <w:rsid w:val="00E54D3A"/>
    <w:rsid w:val="00E54E09"/>
    <w:rsid w:val="00E5560D"/>
    <w:rsid w:val="00E57A9A"/>
    <w:rsid w:val="00E57EC9"/>
    <w:rsid w:val="00E6133B"/>
    <w:rsid w:val="00E62031"/>
    <w:rsid w:val="00E62133"/>
    <w:rsid w:val="00E62213"/>
    <w:rsid w:val="00E62343"/>
    <w:rsid w:val="00E628DB"/>
    <w:rsid w:val="00E63983"/>
    <w:rsid w:val="00E63ECC"/>
    <w:rsid w:val="00E64E3B"/>
    <w:rsid w:val="00E66C1A"/>
    <w:rsid w:val="00E66F43"/>
    <w:rsid w:val="00E67D61"/>
    <w:rsid w:val="00E67F07"/>
    <w:rsid w:val="00E71E6D"/>
    <w:rsid w:val="00E7229F"/>
    <w:rsid w:val="00E7249A"/>
    <w:rsid w:val="00E72B36"/>
    <w:rsid w:val="00E7336A"/>
    <w:rsid w:val="00E7439F"/>
    <w:rsid w:val="00E74B26"/>
    <w:rsid w:val="00E754B5"/>
    <w:rsid w:val="00E758C9"/>
    <w:rsid w:val="00E76061"/>
    <w:rsid w:val="00E76DC7"/>
    <w:rsid w:val="00E77396"/>
    <w:rsid w:val="00E8138D"/>
    <w:rsid w:val="00E823D2"/>
    <w:rsid w:val="00E83634"/>
    <w:rsid w:val="00E839A7"/>
    <w:rsid w:val="00E83EBE"/>
    <w:rsid w:val="00E8412E"/>
    <w:rsid w:val="00E84724"/>
    <w:rsid w:val="00E848E9"/>
    <w:rsid w:val="00E859CF"/>
    <w:rsid w:val="00E85F64"/>
    <w:rsid w:val="00E869AB"/>
    <w:rsid w:val="00E871F2"/>
    <w:rsid w:val="00E8770B"/>
    <w:rsid w:val="00E87859"/>
    <w:rsid w:val="00E87A2E"/>
    <w:rsid w:val="00E90003"/>
    <w:rsid w:val="00E906A2"/>
    <w:rsid w:val="00E90F08"/>
    <w:rsid w:val="00E9118D"/>
    <w:rsid w:val="00E92658"/>
    <w:rsid w:val="00E926FD"/>
    <w:rsid w:val="00E9401F"/>
    <w:rsid w:val="00E94B3B"/>
    <w:rsid w:val="00E95402"/>
    <w:rsid w:val="00E95CA4"/>
    <w:rsid w:val="00E968C5"/>
    <w:rsid w:val="00E97499"/>
    <w:rsid w:val="00E975AC"/>
    <w:rsid w:val="00EA16E4"/>
    <w:rsid w:val="00EA19AB"/>
    <w:rsid w:val="00EA227E"/>
    <w:rsid w:val="00EA2533"/>
    <w:rsid w:val="00EA2D2A"/>
    <w:rsid w:val="00EA34AD"/>
    <w:rsid w:val="00EA34BE"/>
    <w:rsid w:val="00EA4F02"/>
    <w:rsid w:val="00EA585E"/>
    <w:rsid w:val="00EA5A60"/>
    <w:rsid w:val="00EA666E"/>
    <w:rsid w:val="00EA6DE8"/>
    <w:rsid w:val="00EA6ECA"/>
    <w:rsid w:val="00EA7D94"/>
    <w:rsid w:val="00EB0369"/>
    <w:rsid w:val="00EB0FEE"/>
    <w:rsid w:val="00EB16F5"/>
    <w:rsid w:val="00EB1732"/>
    <w:rsid w:val="00EB28C4"/>
    <w:rsid w:val="00EB2AAB"/>
    <w:rsid w:val="00EB3153"/>
    <w:rsid w:val="00EB37EF"/>
    <w:rsid w:val="00EB51BE"/>
    <w:rsid w:val="00EB5783"/>
    <w:rsid w:val="00EB6471"/>
    <w:rsid w:val="00EB7538"/>
    <w:rsid w:val="00EB7717"/>
    <w:rsid w:val="00EC106D"/>
    <w:rsid w:val="00EC1C95"/>
    <w:rsid w:val="00EC2623"/>
    <w:rsid w:val="00EC2A2A"/>
    <w:rsid w:val="00EC2F1C"/>
    <w:rsid w:val="00EC3AD0"/>
    <w:rsid w:val="00EC4734"/>
    <w:rsid w:val="00EC481C"/>
    <w:rsid w:val="00EC4F89"/>
    <w:rsid w:val="00EC58EB"/>
    <w:rsid w:val="00ED052C"/>
    <w:rsid w:val="00ED05B9"/>
    <w:rsid w:val="00ED1249"/>
    <w:rsid w:val="00ED13B4"/>
    <w:rsid w:val="00ED1687"/>
    <w:rsid w:val="00ED1C54"/>
    <w:rsid w:val="00ED1DBB"/>
    <w:rsid w:val="00ED2E1B"/>
    <w:rsid w:val="00ED445A"/>
    <w:rsid w:val="00ED5D99"/>
    <w:rsid w:val="00ED6E07"/>
    <w:rsid w:val="00ED71A4"/>
    <w:rsid w:val="00EE04D7"/>
    <w:rsid w:val="00EE0C12"/>
    <w:rsid w:val="00EE0DFE"/>
    <w:rsid w:val="00EE0EC9"/>
    <w:rsid w:val="00EE1874"/>
    <w:rsid w:val="00EE2055"/>
    <w:rsid w:val="00EE2208"/>
    <w:rsid w:val="00EE23FD"/>
    <w:rsid w:val="00EE25E0"/>
    <w:rsid w:val="00EE26C4"/>
    <w:rsid w:val="00EE2D76"/>
    <w:rsid w:val="00EE2E7F"/>
    <w:rsid w:val="00EE3797"/>
    <w:rsid w:val="00EE397F"/>
    <w:rsid w:val="00EE5708"/>
    <w:rsid w:val="00EE5C80"/>
    <w:rsid w:val="00EE6DC6"/>
    <w:rsid w:val="00EE767B"/>
    <w:rsid w:val="00EF0391"/>
    <w:rsid w:val="00EF03E2"/>
    <w:rsid w:val="00EF16CE"/>
    <w:rsid w:val="00EF1771"/>
    <w:rsid w:val="00EF1BFF"/>
    <w:rsid w:val="00EF2436"/>
    <w:rsid w:val="00EF2472"/>
    <w:rsid w:val="00EF7027"/>
    <w:rsid w:val="00EF714C"/>
    <w:rsid w:val="00F01085"/>
    <w:rsid w:val="00F01B5F"/>
    <w:rsid w:val="00F02890"/>
    <w:rsid w:val="00F036AE"/>
    <w:rsid w:val="00F0409A"/>
    <w:rsid w:val="00F043C8"/>
    <w:rsid w:val="00F04A34"/>
    <w:rsid w:val="00F04B4E"/>
    <w:rsid w:val="00F07085"/>
    <w:rsid w:val="00F07F8B"/>
    <w:rsid w:val="00F1046F"/>
    <w:rsid w:val="00F10711"/>
    <w:rsid w:val="00F10AD6"/>
    <w:rsid w:val="00F1166E"/>
    <w:rsid w:val="00F11CBA"/>
    <w:rsid w:val="00F13877"/>
    <w:rsid w:val="00F14215"/>
    <w:rsid w:val="00F14828"/>
    <w:rsid w:val="00F14E92"/>
    <w:rsid w:val="00F15802"/>
    <w:rsid w:val="00F16747"/>
    <w:rsid w:val="00F1688A"/>
    <w:rsid w:val="00F16F6C"/>
    <w:rsid w:val="00F17623"/>
    <w:rsid w:val="00F20117"/>
    <w:rsid w:val="00F20952"/>
    <w:rsid w:val="00F20EFE"/>
    <w:rsid w:val="00F21FA4"/>
    <w:rsid w:val="00F223D7"/>
    <w:rsid w:val="00F22509"/>
    <w:rsid w:val="00F23A6F"/>
    <w:rsid w:val="00F24900"/>
    <w:rsid w:val="00F251F1"/>
    <w:rsid w:val="00F25A79"/>
    <w:rsid w:val="00F26997"/>
    <w:rsid w:val="00F26C92"/>
    <w:rsid w:val="00F26DB7"/>
    <w:rsid w:val="00F27628"/>
    <w:rsid w:val="00F305E4"/>
    <w:rsid w:val="00F307FC"/>
    <w:rsid w:val="00F30ECD"/>
    <w:rsid w:val="00F31114"/>
    <w:rsid w:val="00F319A3"/>
    <w:rsid w:val="00F32689"/>
    <w:rsid w:val="00F32E08"/>
    <w:rsid w:val="00F33C3C"/>
    <w:rsid w:val="00F34A5F"/>
    <w:rsid w:val="00F378A7"/>
    <w:rsid w:val="00F37A15"/>
    <w:rsid w:val="00F37A1A"/>
    <w:rsid w:val="00F402E5"/>
    <w:rsid w:val="00F40DA5"/>
    <w:rsid w:val="00F41397"/>
    <w:rsid w:val="00F41E5D"/>
    <w:rsid w:val="00F42B5B"/>
    <w:rsid w:val="00F432E7"/>
    <w:rsid w:val="00F435C8"/>
    <w:rsid w:val="00F43DD8"/>
    <w:rsid w:val="00F43FAF"/>
    <w:rsid w:val="00F446BC"/>
    <w:rsid w:val="00F448F7"/>
    <w:rsid w:val="00F450F8"/>
    <w:rsid w:val="00F45BC8"/>
    <w:rsid w:val="00F46092"/>
    <w:rsid w:val="00F465D0"/>
    <w:rsid w:val="00F46E32"/>
    <w:rsid w:val="00F47443"/>
    <w:rsid w:val="00F501AE"/>
    <w:rsid w:val="00F50788"/>
    <w:rsid w:val="00F50DE8"/>
    <w:rsid w:val="00F52627"/>
    <w:rsid w:val="00F52814"/>
    <w:rsid w:val="00F5385F"/>
    <w:rsid w:val="00F54EA0"/>
    <w:rsid w:val="00F55307"/>
    <w:rsid w:val="00F55908"/>
    <w:rsid w:val="00F576C7"/>
    <w:rsid w:val="00F57DE5"/>
    <w:rsid w:val="00F57FD3"/>
    <w:rsid w:val="00F60344"/>
    <w:rsid w:val="00F60A2D"/>
    <w:rsid w:val="00F60AF9"/>
    <w:rsid w:val="00F60F45"/>
    <w:rsid w:val="00F6292B"/>
    <w:rsid w:val="00F63273"/>
    <w:rsid w:val="00F63BB6"/>
    <w:rsid w:val="00F641D1"/>
    <w:rsid w:val="00F667C5"/>
    <w:rsid w:val="00F67B16"/>
    <w:rsid w:val="00F70D8E"/>
    <w:rsid w:val="00F711BB"/>
    <w:rsid w:val="00F72B21"/>
    <w:rsid w:val="00F72E09"/>
    <w:rsid w:val="00F7376D"/>
    <w:rsid w:val="00F73963"/>
    <w:rsid w:val="00F75734"/>
    <w:rsid w:val="00F75E8B"/>
    <w:rsid w:val="00F77803"/>
    <w:rsid w:val="00F807C6"/>
    <w:rsid w:val="00F826D9"/>
    <w:rsid w:val="00F835FB"/>
    <w:rsid w:val="00F84C31"/>
    <w:rsid w:val="00F850F2"/>
    <w:rsid w:val="00F85265"/>
    <w:rsid w:val="00F85B75"/>
    <w:rsid w:val="00F86D47"/>
    <w:rsid w:val="00F874B3"/>
    <w:rsid w:val="00F87688"/>
    <w:rsid w:val="00F9033F"/>
    <w:rsid w:val="00F9171C"/>
    <w:rsid w:val="00F92314"/>
    <w:rsid w:val="00F923F6"/>
    <w:rsid w:val="00F92ACF"/>
    <w:rsid w:val="00F92F16"/>
    <w:rsid w:val="00F932A3"/>
    <w:rsid w:val="00F93B3D"/>
    <w:rsid w:val="00F93B5D"/>
    <w:rsid w:val="00F93CC5"/>
    <w:rsid w:val="00F941C2"/>
    <w:rsid w:val="00F94440"/>
    <w:rsid w:val="00F94523"/>
    <w:rsid w:val="00F946F6"/>
    <w:rsid w:val="00F95DA5"/>
    <w:rsid w:val="00F96B65"/>
    <w:rsid w:val="00FA0FA7"/>
    <w:rsid w:val="00FA22EC"/>
    <w:rsid w:val="00FA271B"/>
    <w:rsid w:val="00FA2E66"/>
    <w:rsid w:val="00FA3731"/>
    <w:rsid w:val="00FA4215"/>
    <w:rsid w:val="00FA5009"/>
    <w:rsid w:val="00FA618B"/>
    <w:rsid w:val="00FA620C"/>
    <w:rsid w:val="00FA6FE4"/>
    <w:rsid w:val="00FB22EA"/>
    <w:rsid w:val="00FB35CB"/>
    <w:rsid w:val="00FB382A"/>
    <w:rsid w:val="00FB39E2"/>
    <w:rsid w:val="00FB4CF4"/>
    <w:rsid w:val="00FB656B"/>
    <w:rsid w:val="00FB722D"/>
    <w:rsid w:val="00FB7F39"/>
    <w:rsid w:val="00FC25C7"/>
    <w:rsid w:val="00FC2B58"/>
    <w:rsid w:val="00FC3364"/>
    <w:rsid w:val="00FC37C2"/>
    <w:rsid w:val="00FC5101"/>
    <w:rsid w:val="00FC5C4E"/>
    <w:rsid w:val="00FC5E4E"/>
    <w:rsid w:val="00FC6C47"/>
    <w:rsid w:val="00FC6F35"/>
    <w:rsid w:val="00FC79C4"/>
    <w:rsid w:val="00FC7A0C"/>
    <w:rsid w:val="00FC7D16"/>
    <w:rsid w:val="00FD0C38"/>
    <w:rsid w:val="00FD0EAC"/>
    <w:rsid w:val="00FD11B0"/>
    <w:rsid w:val="00FD17CF"/>
    <w:rsid w:val="00FD18D5"/>
    <w:rsid w:val="00FD1B50"/>
    <w:rsid w:val="00FD41AE"/>
    <w:rsid w:val="00FD48FF"/>
    <w:rsid w:val="00FD5317"/>
    <w:rsid w:val="00FD7431"/>
    <w:rsid w:val="00FD7629"/>
    <w:rsid w:val="00FD7974"/>
    <w:rsid w:val="00FE0B8D"/>
    <w:rsid w:val="00FE1576"/>
    <w:rsid w:val="00FE21BC"/>
    <w:rsid w:val="00FE2B0F"/>
    <w:rsid w:val="00FE2B14"/>
    <w:rsid w:val="00FE332D"/>
    <w:rsid w:val="00FE345A"/>
    <w:rsid w:val="00FE50C9"/>
    <w:rsid w:val="00FE5A8C"/>
    <w:rsid w:val="00FE6968"/>
    <w:rsid w:val="00FE6EF5"/>
    <w:rsid w:val="00FE766F"/>
    <w:rsid w:val="00FF0A26"/>
    <w:rsid w:val="00FF1053"/>
    <w:rsid w:val="00FF158A"/>
    <w:rsid w:val="00FF18B9"/>
    <w:rsid w:val="00FF2AB4"/>
    <w:rsid w:val="00FF347F"/>
    <w:rsid w:val="00FF3A90"/>
    <w:rsid w:val="00FF4D58"/>
    <w:rsid w:val="00FF4E24"/>
    <w:rsid w:val="00FF503A"/>
    <w:rsid w:val="00FF50DD"/>
    <w:rsid w:val="00FF5C6A"/>
    <w:rsid w:val="00FF6718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3229-6E86-4F8A-829D-3D3DD0E8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User</cp:lastModifiedBy>
  <cp:revision>3</cp:revision>
  <cp:lastPrinted>2017-04-11T05:33:00Z</cp:lastPrinted>
  <dcterms:created xsi:type="dcterms:W3CDTF">2019-01-08T12:26:00Z</dcterms:created>
  <dcterms:modified xsi:type="dcterms:W3CDTF">2019-01-09T08:42:00Z</dcterms:modified>
</cp:coreProperties>
</file>